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719D1" w14:textId="77777777" w:rsidR="00F31664" w:rsidRPr="002C039B" w:rsidRDefault="00F31664" w:rsidP="00F31664">
      <w:pPr>
        <w:jc w:val="center"/>
        <w:rPr>
          <w:rFonts w:ascii="Avenir Next" w:hAnsi="Avenir Next" w:cstheme="minorHAnsi"/>
          <w:b/>
          <w:sz w:val="36"/>
          <w:szCs w:val="40"/>
          <w:lang w:val="es-CO"/>
        </w:rPr>
      </w:pPr>
      <w:r w:rsidRPr="002C039B">
        <w:rPr>
          <w:rFonts w:ascii="Avenir Next" w:hAnsi="Avenir Next" w:cstheme="minorHAnsi"/>
          <w:b/>
          <w:sz w:val="36"/>
          <w:szCs w:val="40"/>
          <w:lang w:val="es-CO"/>
        </w:rPr>
        <w:t>Día de Énfasis en el Ministerio de la Mujer</w:t>
      </w:r>
    </w:p>
    <w:p w14:paraId="4CF1F2F5" w14:textId="28B33301" w:rsidR="00334E63" w:rsidRPr="002C039B" w:rsidRDefault="00BB3C3D" w:rsidP="00F31664">
      <w:pPr>
        <w:jc w:val="center"/>
        <w:rPr>
          <w:rFonts w:ascii="Avenir Next" w:hAnsi="Avenir Next" w:cstheme="minorHAnsi"/>
          <w:b/>
          <w:sz w:val="36"/>
          <w:szCs w:val="40"/>
          <w:lang w:val="es-CO"/>
        </w:rPr>
      </w:pPr>
      <w:r>
        <w:rPr>
          <w:rFonts w:ascii="Avenir Next" w:hAnsi="Avenir Next" w:cstheme="minorHAnsi"/>
          <w:b/>
          <w:sz w:val="36"/>
          <w:szCs w:val="40"/>
          <w:lang w:val="es-CO"/>
        </w:rPr>
        <w:t>10</w:t>
      </w:r>
      <w:r w:rsidR="00F31664" w:rsidRPr="002C039B">
        <w:rPr>
          <w:rFonts w:ascii="Avenir Next" w:hAnsi="Avenir Next" w:cstheme="minorHAnsi"/>
          <w:b/>
          <w:sz w:val="36"/>
          <w:szCs w:val="40"/>
          <w:lang w:val="es-CO"/>
        </w:rPr>
        <w:t xml:space="preserve"> de </w:t>
      </w:r>
      <w:r w:rsidR="00425D9E" w:rsidRPr="002C039B">
        <w:rPr>
          <w:rFonts w:ascii="Avenir Next" w:hAnsi="Avenir Next" w:cstheme="minorHAnsi"/>
          <w:b/>
          <w:sz w:val="36"/>
          <w:szCs w:val="40"/>
          <w:lang w:val="es-CO"/>
        </w:rPr>
        <w:t>J</w:t>
      </w:r>
      <w:r w:rsidR="00F31664" w:rsidRPr="002C039B">
        <w:rPr>
          <w:rFonts w:ascii="Avenir Next" w:hAnsi="Avenir Next" w:cstheme="minorHAnsi"/>
          <w:b/>
          <w:sz w:val="36"/>
          <w:szCs w:val="40"/>
          <w:lang w:val="es-CO"/>
        </w:rPr>
        <w:t>unio de 2023</w:t>
      </w:r>
    </w:p>
    <w:p w14:paraId="7FF5FAF3" w14:textId="1AA93297" w:rsidR="00334E63" w:rsidRPr="002C039B" w:rsidRDefault="00334E63" w:rsidP="0097211C">
      <w:pPr>
        <w:jc w:val="center"/>
        <w:rPr>
          <w:rFonts w:ascii="Avenir Next" w:hAnsi="Avenir Next" w:cstheme="minorHAnsi"/>
          <w:sz w:val="22"/>
          <w:szCs w:val="22"/>
          <w:lang w:val="es-CO"/>
        </w:rPr>
      </w:pPr>
    </w:p>
    <w:p w14:paraId="68069D80" w14:textId="77777777" w:rsidR="00334E63" w:rsidRPr="002C039B" w:rsidRDefault="00334E63" w:rsidP="0097211C">
      <w:pPr>
        <w:jc w:val="center"/>
        <w:rPr>
          <w:rFonts w:ascii="Avenir Next" w:hAnsi="Avenir Next" w:cstheme="minorHAnsi"/>
          <w:sz w:val="22"/>
          <w:szCs w:val="22"/>
          <w:lang w:val="es-CO"/>
        </w:rPr>
      </w:pPr>
    </w:p>
    <w:p w14:paraId="6DF0707E" w14:textId="3C188EAE" w:rsidR="00334E63" w:rsidRPr="002C039B" w:rsidRDefault="00334E63" w:rsidP="0097211C">
      <w:pPr>
        <w:jc w:val="center"/>
        <w:rPr>
          <w:rFonts w:ascii="Avenir Next" w:hAnsi="Avenir Next" w:cstheme="minorHAnsi"/>
          <w:sz w:val="22"/>
          <w:szCs w:val="22"/>
          <w:lang w:val="es-CO"/>
        </w:rPr>
      </w:pPr>
    </w:p>
    <w:p w14:paraId="15267B43" w14:textId="150AE470" w:rsidR="00334E63" w:rsidRPr="002C039B" w:rsidRDefault="00334E63" w:rsidP="0097211C">
      <w:pPr>
        <w:jc w:val="center"/>
        <w:rPr>
          <w:rFonts w:ascii="Avenir Next" w:hAnsi="Avenir Next" w:cs="Calibri (Body)"/>
          <w:smallCaps/>
          <w:lang w:val="es-CO"/>
        </w:rPr>
      </w:pPr>
      <w:r w:rsidRPr="002C039B">
        <w:rPr>
          <w:rFonts w:ascii="Avenir Next" w:hAnsi="Avenir Next" w:cs="Calibri (Body)"/>
          <w:smallCaps/>
          <w:lang w:val="es-CO"/>
        </w:rPr>
        <w:t>Serm</w:t>
      </w:r>
      <w:r w:rsidR="00F31664" w:rsidRPr="002C039B">
        <w:rPr>
          <w:rFonts w:ascii="Avenir Next" w:hAnsi="Avenir Next" w:cs="Calibri (Body)"/>
          <w:smallCaps/>
          <w:lang w:val="es-CO"/>
        </w:rPr>
        <w:t>ó</w:t>
      </w:r>
      <w:r w:rsidRPr="002C039B">
        <w:rPr>
          <w:rFonts w:ascii="Avenir Next" w:hAnsi="Avenir Next" w:cs="Calibri (Body)"/>
          <w:smallCaps/>
          <w:lang w:val="es-CO"/>
        </w:rPr>
        <w:t>n</w:t>
      </w:r>
    </w:p>
    <w:p w14:paraId="7FB8D7B9" w14:textId="15A27DAC" w:rsidR="00F31664" w:rsidRPr="002C039B" w:rsidRDefault="002C039B" w:rsidP="00F31664">
      <w:pPr>
        <w:jc w:val="center"/>
        <w:rPr>
          <w:rFonts w:ascii="Avenir Next" w:hAnsi="Avenir Next" w:cs="Calibri (Body)"/>
          <w:smallCaps/>
          <w:sz w:val="40"/>
          <w:szCs w:val="40"/>
          <w:lang w:val="es-CO"/>
        </w:rPr>
      </w:pPr>
      <w:r>
        <w:rPr>
          <w:rFonts w:ascii="Avenir Next" w:hAnsi="Avenir Next" w:cs="Calibri (Body)"/>
          <w:smallCaps/>
          <w:sz w:val="40"/>
          <w:szCs w:val="40"/>
          <w:lang w:val="es-CO"/>
        </w:rPr>
        <w:t>Un amor que</w:t>
      </w:r>
      <w:r w:rsidR="00D1439C">
        <w:rPr>
          <w:rFonts w:ascii="Avenir Next" w:hAnsi="Avenir Next" w:cs="Calibri (Body)"/>
          <w:smallCaps/>
          <w:sz w:val="40"/>
          <w:szCs w:val="40"/>
          <w:lang w:val="es-CO"/>
        </w:rPr>
        <w:t xml:space="preserve"> P</w:t>
      </w:r>
      <w:r w:rsidR="00F31664" w:rsidRPr="002C039B">
        <w:rPr>
          <w:rFonts w:ascii="Avenir Next" w:hAnsi="Avenir Next" w:cs="Calibri (Body)"/>
          <w:smallCaps/>
          <w:sz w:val="40"/>
          <w:szCs w:val="40"/>
          <w:lang w:val="es-CO"/>
        </w:rPr>
        <w:t>recede a</w:t>
      </w:r>
      <w:r>
        <w:rPr>
          <w:rFonts w:ascii="Avenir Next" w:hAnsi="Avenir Next" w:cs="Calibri (Body)"/>
          <w:smallCaps/>
          <w:sz w:val="40"/>
          <w:szCs w:val="40"/>
          <w:lang w:val="es-CO"/>
        </w:rPr>
        <w:t xml:space="preserve"> </w:t>
      </w:r>
      <w:r w:rsidR="00EE1014">
        <w:rPr>
          <w:rFonts w:ascii="Avenir Next" w:hAnsi="Avenir Next" w:cs="Calibri (Body)"/>
          <w:smallCaps/>
          <w:sz w:val="40"/>
          <w:szCs w:val="40"/>
          <w:lang w:val="es-CO"/>
        </w:rPr>
        <w:t xml:space="preserve">Nuestras Elecciones </w:t>
      </w:r>
    </w:p>
    <w:p w14:paraId="35CEACB8" w14:textId="5DEA6870" w:rsidR="00334E63" w:rsidRPr="002C039B" w:rsidRDefault="00F31664" w:rsidP="0097211C">
      <w:pPr>
        <w:jc w:val="center"/>
        <w:rPr>
          <w:rFonts w:ascii="Avenir Next" w:hAnsi="Avenir Next" w:cstheme="minorHAnsi"/>
          <w:sz w:val="22"/>
          <w:szCs w:val="22"/>
          <w:lang w:val="es-CO"/>
        </w:rPr>
      </w:pPr>
      <w:r w:rsidRPr="002C039B">
        <w:rPr>
          <w:rFonts w:ascii="Avenir Next" w:hAnsi="Avenir Next" w:cstheme="minorHAnsi"/>
          <w:sz w:val="22"/>
          <w:szCs w:val="22"/>
          <w:lang w:val="es-CO"/>
        </w:rPr>
        <w:t xml:space="preserve">Escrito por </w:t>
      </w:r>
      <w:r w:rsidR="00334E63" w:rsidRPr="002C039B">
        <w:rPr>
          <w:rFonts w:ascii="Avenir Next" w:hAnsi="Avenir Next" w:cstheme="minorHAnsi"/>
          <w:sz w:val="22"/>
          <w:szCs w:val="22"/>
          <w:lang w:val="es-CO"/>
        </w:rPr>
        <w:t>Margery Herinirina</w:t>
      </w:r>
    </w:p>
    <w:p w14:paraId="11C54BEA" w14:textId="58FDFF5C" w:rsidR="00334E63" w:rsidRPr="002C039B" w:rsidRDefault="00334E63" w:rsidP="0097211C">
      <w:pPr>
        <w:jc w:val="center"/>
        <w:rPr>
          <w:rFonts w:ascii="Avenir Next" w:hAnsi="Avenir Next" w:cstheme="minorHAnsi"/>
          <w:sz w:val="22"/>
          <w:szCs w:val="22"/>
          <w:lang w:val="es-CO"/>
        </w:rPr>
      </w:pPr>
    </w:p>
    <w:p w14:paraId="233A64D5" w14:textId="7C2B6593" w:rsidR="00334E63" w:rsidRPr="002C039B" w:rsidRDefault="00334E63" w:rsidP="0097211C">
      <w:pPr>
        <w:jc w:val="center"/>
        <w:rPr>
          <w:rFonts w:ascii="Avenir Next" w:hAnsi="Avenir Next" w:cstheme="minorHAnsi"/>
          <w:sz w:val="22"/>
          <w:szCs w:val="22"/>
          <w:lang w:val="es-CO"/>
        </w:rPr>
      </w:pPr>
    </w:p>
    <w:p w14:paraId="27E4A340" w14:textId="0957A8FE" w:rsidR="00334E63" w:rsidRPr="002C039B" w:rsidRDefault="00334E63" w:rsidP="0097211C">
      <w:pPr>
        <w:jc w:val="center"/>
        <w:rPr>
          <w:rFonts w:ascii="Avenir Next" w:hAnsi="Avenir Next" w:cstheme="minorHAnsi"/>
          <w:sz w:val="22"/>
          <w:szCs w:val="22"/>
          <w:lang w:val="es-CO"/>
        </w:rPr>
      </w:pPr>
    </w:p>
    <w:p w14:paraId="02FACA7B" w14:textId="77777777" w:rsidR="00334E63" w:rsidRPr="002C039B" w:rsidRDefault="00334E63" w:rsidP="0097211C">
      <w:pPr>
        <w:jc w:val="center"/>
        <w:rPr>
          <w:rFonts w:ascii="Avenir Next" w:hAnsi="Avenir Next" w:cstheme="minorHAnsi"/>
          <w:sz w:val="22"/>
          <w:szCs w:val="22"/>
          <w:lang w:val="es-CO"/>
        </w:rPr>
      </w:pPr>
    </w:p>
    <w:p w14:paraId="7FAAF1DE" w14:textId="5C0DC5A3" w:rsidR="00334E63" w:rsidRPr="002C039B" w:rsidRDefault="00334E63" w:rsidP="0097211C">
      <w:pPr>
        <w:jc w:val="center"/>
        <w:rPr>
          <w:rFonts w:ascii="Avenir Next" w:hAnsi="Avenir Next" w:cstheme="minorHAnsi"/>
          <w:sz w:val="22"/>
          <w:szCs w:val="22"/>
          <w:lang w:val="es-CO"/>
        </w:rPr>
      </w:pPr>
    </w:p>
    <w:p w14:paraId="4BE0839D" w14:textId="77777777" w:rsidR="00F31664" w:rsidRPr="002C039B" w:rsidRDefault="00334E63" w:rsidP="00F31664">
      <w:pPr>
        <w:jc w:val="center"/>
        <w:rPr>
          <w:rFonts w:ascii="Avenir Next" w:hAnsi="Avenir Next" w:cs="Calibri (Body)"/>
          <w:smallCaps/>
          <w:lang w:val="es-CO"/>
        </w:rPr>
      </w:pPr>
      <w:r w:rsidRPr="002C039B">
        <w:rPr>
          <w:rFonts w:ascii="Avenir Next" w:hAnsi="Avenir Next" w:cs="Calibri (Body)"/>
          <w:smallCaps/>
          <w:lang w:val="es-CO"/>
        </w:rPr>
        <w:t>Semin</w:t>
      </w:r>
      <w:r w:rsidR="00F31664" w:rsidRPr="002C039B">
        <w:rPr>
          <w:rFonts w:ascii="Avenir Next" w:hAnsi="Avenir Next" w:cs="Calibri (Body)"/>
          <w:smallCaps/>
          <w:lang w:val="es-CO"/>
        </w:rPr>
        <w:t>ario</w:t>
      </w:r>
    </w:p>
    <w:p w14:paraId="1C7688CE" w14:textId="0FBAA916" w:rsidR="00F31664" w:rsidRPr="002C039B" w:rsidRDefault="00D1439C" w:rsidP="00F31664">
      <w:pPr>
        <w:jc w:val="center"/>
        <w:rPr>
          <w:rFonts w:ascii="Avenir Next" w:hAnsi="Avenir Next" w:cs="Calibri (Body)"/>
          <w:smallCaps/>
          <w:sz w:val="40"/>
          <w:szCs w:val="40"/>
          <w:lang w:val="es-CO"/>
        </w:rPr>
      </w:pPr>
      <w:r>
        <w:rPr>
          <w:rFonts w:ascii="Avenir Next" w:hAnsi="Avenir Next" w:cs="Calibri (Body)"/>
          <w:smallCaps/>
          <w:sz w:val="40"/>
          <w:szCs w:val="40"/>
          <w:lang w:val="es-CO"/>
        </w:rPr>
        <w:t>Un amor que T</w:t>
      </w:r>
      <w:r w:rsidR="00F31664" w:rsidRPr="002C039B">
        <w:rPr>
          <w:rFonts w:ascii="Avenir Next" w:hAnsi="Avenir Next" w:cs="Calibri (Body)"/>
          <w:smallCaps/>
          <w:sz w:val="40"/>
          <w:szCs w:val="40"/>
          <w:lang w:val="es-CO"/>
        </w:rPr>
        <w:t>ransforma</w:t>
      </w:r>
    </w:p>
    <w:p w14:paraId="646D8848" w14:textId="2CB68580" w:rsidR="00334E63" w:rsidRPr="00E37DC4" w:rsidRDefault="00F31664" w:rsidP="0097211C">
      <w:pPr>
        <w:jc w:val="center"/>
        <w:rPr>
          <w:rFonts w:ascii="Avenir Next" w:hAnsi="Avenir Next" w:cstheme="minorHAnsi"/>
          <w:sz w:val="22"/>
          <w:szCs w:val="22"/>
        </w:rPr>
      </w:pPr>
      <w:r>
        <w:rPr>
          <w:rFonts w:ascii="Avenir Next" w:hAnsi="Avenir Next" w:cstheme="minorHAnsi"/>
          <w:sz w:val="22"/>
          <w:szCs w:val="22"/>
        </w:rPr>
        <w:t xml:space="preserve">Escrito por </w:t>
      </w:r>
      <w:r w:rsidR="00334E63" w:rsidRPr="00E37DC4">
        <w:rPr>
          <w:rFonts w:ascii="Avenir Next" w:hAnsi="Avenir Next" w:cstheme="minorHAnsi"/>
          <w:sz w:val="22"/>
          <w:szCs w:val="22"/>
        </w:rPr>
        <w:t>Margery Herinirina</w:t>
      </w:r>
    </w:p>
    <w:p w14:paraId="33FD8A57" w14:textId="20B10D8A" w:rsidR="00334E63" w:rsidRPr="00E37DC4" w:rsidRDefault="00334E63" w:rsidP="0097211C">
      <w:pPr>
        <w:jc w:val="center"/>
        <w:rPr>
          <w:rFonts w:ascii="Avenir Next" w:hAnsi="Avenir Next" w:cstheme="minorHAnsi"/>
          <w:sz w:val="22"/>
          <w:szCs w:val="22"/>
        </w:rPr>
      </w:pPr>
    </w:p>
    <w:p w14:paraId="43612A1E" w14:textId="0199A994" w:rsidR="00334E63" w:rsidRPr="00E37DC4" w:rsidRDefault="00334E63" w:rsidP="0097211C">
      <w:pPr>
        <w:jc w:val="center"/>
        <w:rPr>
          <w:rFonts w:ascii="Avenir Next" w:hAnsi="Avenir Next" w:cstheme="minorHAnsi"/>
          <w:sz w:val="22"/>
          <w:szCs w:val="22"/>
        </w:rPr>
      </w:pPr>
    </w:p>
    <w:p w14:paraId="7F0B3CB9" w14:textId="6D257A9E" w:rsidR="00334E63" w:rsidRPr="00E37DC4" w:rsidRDefault="00334E63" w:rsidP="0097211C">
      <w:pPr>
        <w:jc w:val="center"/>
        <w:rPr>
          <w:rFonts w:ascii="Avenir Next" w:hAnsi="Avenir Next" w:cstheme="minorHAnsi"/>
          <w:sz w:val="22"/>
          <w:szCs w:val="22"/>
        </w:rPr>
      </w:pPr>
    </w:p>
    <w:p w14:paraId="51DDFD0D" w14:textId="4C41CD17" w:rsidR="00334E63" w:rsidRPr="00E37DC4" w:rsidRDefault="00334E63" w:rsidP="0097211C">
      <w:pPr>
        <w:jc w:val="center"/>
        <w:rPr>
          <w:rFonts w:ascii="Avenir Next" w:hAnsi="Avenir Next" w:cstheme="minorHAnsi"/>
          <w:sz w:val="22"/>
          <w:szCs w:val="22"/>
        </w:rPr>
      </w:pPr>
    </w:p>
    <w:p w14:paraId="7CD4DBF0" w14:textId="60D51EC0" w:rsidR="00334E63" w:rsidRPr="00E37DC4" w:rsidRDefault="00334E63" w:rsidP="0097211C">
      <w:pPr>
        <w:jc w:val="center"/>
        <w:rPr>
          <w:rFonts w:ascii="Avenir Next" w:hAnsi="Avenir Next" w:cstheme="minorHAnsi"/>
          <w:sz w:val="22"/>
          <w:szCs w:val="22"/>
        </w:rPr>
      </w:pPr>
    </w:p>
    <w:p w14:paraId="6110B328" w14:textId="4E334200" w:rsidR="00334E63" w:rsidRPr="00E37DC4" w:rsidRDefault="00334E63" w:rsidP="004A4055">
      <w:pPr>
        <w:rPr>
          <w:rFonts w:ascii="Avenir Next" w:hAnsi="Avenir Next" w:cstheme="minorHAnsi"/>
          <w:sz w:val="22"/>
          <w:szCs w:val="22"/>
        </w:rPr>
      </w:pPr>
    </w:p>
    <w:p w14:paraId="569FD627" w14:textId="4CE7849D" w:rsidR="00334E63" w:rsidRPr="00E37DC4" w:rsidRDefault="00334E63" w:rsidP="0097211C">
      <w:pPr>
        <w:jc w:val="center"/>
        <w:rPr>
          <w:rFonts w:ascii="Avenir Next" w:hAnsi="Avenir Next" w:cstheme="minorHAnsi"/>
          <w:sz w:val="22"/>
          <w:szCs w:val="22"/>
        </w:rPr>
      </w:pPr>
    </w:p>
    <w:p w14:paraId="68D74AD5" w14:textId="265EB861" w:rsidR="00334E63" w:rsidRPr="00E37DC4" w:rsidRDefault="00334E63" w:rsidP="0097211C">
      <w:pPr>
        <w:jc w:val="center"/>
        <w:rPr>
          <w:rFonts w:ascii="Avenir Next" w:hAnsi="Avenir Next" w:cstheme="minorHAnsi"/>
          <w:sz w:val="22"/>
          <w:szCs w:val="22"/>
        </w:rPr>
      </w:pPr>
    </w:p>
    <w:p w14:paraId="1AD42367" w14:textId="196CD3E3" w:rsidR="00334E63" w:rsidRPr="00E37DC4" w:rsidRDefault="00334E63" w:rsidP="0097211C">
      <w:pPr>
        <w:jc w:val="center"/>
        <w:rPr>
          <w:rFonts w:ascii="Avenir Next" w:hAnsi="Avenir Next" w:cstheme="minorHAnsi"/>
          <w:sz w:val="22"/>
          <w:szCs w:val="22"/>
        </w:rPr>
      </w:pPr>
      <w:r w:rsidRPr="00E37DC4">
        <w:rPr>
          <w:rFonts w:ascii="Avenir Next" w:hAnsi="Avenir Next"/>
          <w:noProof/>
          <w:lang w:val="es-CO" w:eastAsia="es-CO"/>
        </w:rPr>
        <w:drawing>
          <wp:inline distT="0" distB="0" distL="0" distR="0" wp14:anchorId="7F0963A8" wp14:editId="26412D14">
            <wp:extent cx="977007" cy="692532"/>
            <wp:effectExtent l="0" t="0" r="0" b="0"/>
            <wp:docPr id="4" name="Picture 4"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rawing of a fac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rot="10800000" flipV="1">
                      <a:off x="0" y="0"/>
                      <a:ext cx="1046330" cy="741670"/>
                    </a:xfrm>
                    <a:prstGeom prst="rect">
                      <a:avLst/>
                    </a:prstGeom>
                  </pic:spPr>
                </pic:pic>
              </a:graphicData>
            </a:graphic>
          </wp:inline>
        </w:drawing>
      </w:r>
    </w:p>
    <w:p w14:paraId="6F15FE20" w14:textId="39C302EB" w:rsidR="00334E63" w:rsidRPr="00E37DC4" w:rsidRDefault="00334E63" w:rsidP="0097211C">
      <w:pPr>
        <w:jc w:val="center"/>
        <w:rPr>
          <w:rFonts w:ascii="Avenir Next" w:hAnsi="Avenir Next" w:cstheme="minorHAnsi"/>
          <w:sz w:val="22"/>
          <w:szCs w:val="22"/>
        </w:rPr>
      </w:pPr>
    </w:p>
    <w:p w14:paraId="0F10C026" w14:textId="77777777" w:rsidR="00F31664" w:rsidRPr="00F31664" w:rsidRDefault="00F31664" w:rsidP="00F31664">
      <w:pPr>
        <w:tabs>
          <w:tab w:val="center" w:pos="4500"/>
        </w:tabs>
        <w:jc w:val="center"/>
        <w:rPr>
          <w:rFonts w:ascii="Avenir Next" w:hAnsi="Avenir Next" w:cstheme="minorHAnsi"/>
          <w:sz w:val="22"/>
          <w:szCs w:val="22"/>
          <w:lang w:val="es-CO"/>
        </w:rPr>
      </w:pPr>
      <w:r w:rsidRPr="00F31664">
        <w:rPr>
          <w:rFonts w:ascii="Avenir Next" w:hAnsi="Avenir Next" w:cstheme="minorHAnsi"/>
          <w:sz w:val="22"/>
          <w:szCs w:val="22"/>
          <w:lang w:val="es-CO"/>
        </w:rPr>
        <w:t>Este paquete de recursos para sermones fue preparado</w:t>
      </w:r>
    </w:p>
    <w:p w14:paraId="10A82FEC" w14:textId="77777777" w:rsidR="00F31664" w:rsidRPr="00F31664" w:rsidRDefault="00F31664" w:rsidP="00F31664">
      <w:pPr>
        <w:tabs>
          <w:tab w:val="center" w:pos="4500"/>
        </w:tabs>
        <w:jc w:val="center"/>
        <w:rPr>
          <w:rFonts w:ascii="Avenir Next" w:hAnsi="Avenir Next" w:cstheme="minorHAnsi"/>
          <w:sz w:val="22"/>
          <w:szCs w:val="22"/>
          <w:lang w:val="es-CO"/>
        </w:rPr>
      </w:pPr>
      <w:r w:rsidRPr="00F31664">
        <w:rPr>
          <w:rFonts w:ascii="Avenir Next" w:hAnsi="Avenir Next" w:cstheme="minorHAnsi"/>
          <w:sz w:val="22"/>
          <w:szCs w:val="22"/>
          <w:lang w:val="es-CO"/>
        </w:rPr>
        <w:t>Por el Departamento de Ministerios de la Mujer</w:t>
      </w:r>
    </w:p>
    <w:p w14:paraId="1F433A77" w14:textId="77777777" w:rsidR="00F31664" w:rsidRPr="00F31664" w:rsidRDefault="00F31664" w:rsidP="00F31664">
      <w:pPr>
        <w:tabs>
          <w:tab w:val="center" w:pos="4500"/>
        </w:tabs>
        <w:jc w:val="center"/>
        <w:rPr>
          <w:rFonts w:ascii="Avenir Next" w:hAnsi="Avenir Next" w:cstheme="minorHAnsi"/>
          <w:sz w:val="22"/>
          <w:szCs w:val="22"/>
          <w:lang w:val="es-CO"/>
        </w:rPr>
      </w:pPr>
      <w:r w:rsidRPr="00F31664">
        <w:rPr>
          <w:rFonts w:ascii="Avenir Next" w:hAnsi="Avenir Next" w:cstheme="minorHAnsi"/>
          <w:sz w:val="22"/>
          <w:szCs w:val="22"/>
          <w:lang w:val="es-CO"/>
        </w:rPr>
        <w:t>Asociación General de los Adventistas del Séptimo Día</w:t>
      </w:r>
    </w:p>
    <w:p w14:paraId="7126B6E0" w14:textId="06B06DBF" w:rsidR="00F31664" w:rsidRPr="004A50A2" w:rsidRDefault="00F31664" w:rsidP="00F31664">
      <w:pPr>
        <w:tabs>
          <w:tab w:val="center" w:pos="4500"/>
        </w:tabs>
        <w:jc w:val="center"/>
        <w:rPr>
          <w:rFonts w:ascii="Avenir Next" w:hAnsi="Avenir Next" w:cstheme="minorHAnsi"/>
          <w:sz w:val="22"/>
          <w:szCs w:val="22"/>
          <w:lang w:val="en-US"/>
        </w:rPr>
      </w:pPr>
      <w:r w:rsidRPr="004A50A2">
        <w:rPr>
          <w:rFonts w:ascii="Avenir Next" w:hAnsi="Avenir Next" w:cstheme="minorHAnsi"/>
          <w:sz w:val="22"/>
          <w:szCs w:val="22"/>
          <w:lang w:val="en-US"/>
        </w:rPr>
        <w:t xml:space="preserve">12501 </w:t>
      </w:r>
      <w:r w:rsidR="00BB3C3D" w:rsidRPr="004A50A2">
        <w:rPr>
          <w:rFonts w:ascii="Avenir Next" w:hAnsi="Avenir Next" w:cstheme="minorHAnsi"/>
          <w:sz w:val="22"/>
          <w:szCs w:val="22"/>
          <w:lang w:val="en-US"/>
        </w:rPr>
        <w:t>Old</w:t>
      </w:r>
      <w:r w:rsidRPr="004A50A2">
        <w:rPr>
          <w:rFonts w:ascii="Avenir Next" w:hAnsi="Avenir Next" w:cstheme="minorHAnsi"/>
          <w:sz w:val="22"/>
          <w:szCs w:val="22"/>
          <w:lang w:val="en-US"/>
        </w:rPr>
        <w:t xml:space="preserve"> Colombia Pike</w:t>
      </w:r>
      <w:r w:rsidR="00BB3C3D" w:rsidRPr="004A50A2">
        <w:rPr>
          <w:rFonts w:ascii="Avenir Next" w:hAnsi="Avenir Next" w:cstheme="minorHAnsi"/>
          <w:sz w:val="22"/>
          <w:szCs w:val="22"/>
          <w:lang w:val="en-US"/>
        </w:rPr>
        <w:t>,</w:t>
      </w:r>
      <w:r w:rsidRPr="004A50A2">
        <w:rPr>
          <w:rFonts w:ascii="Avenir Next" w:hAnsi="Avenir Next" w:cstheme="minorHAnsi"/>
          <w:sz w:val="22"/>
          <w:szCs w:val="22"/>
          <w:lang w:val="en-US"/>
        </w:rPr>
        <w:t xml:space="preserve"> Silver Spring, Maryland 20904-6600 </w:t>
      </w:r>
      <w:r w:rsidR="00BB3C3D" w:rsidRPr="004A50A2">
        <w:rPr>
          <w:rFonts w:ascii="Avenir Next" w:hAnsi="Avenir Next" w:cstheme="minorHAnsi"/>
          <w:sz w:val="22"/>
          <w:szCs w:val="22"/>
          <w:lang w:val="en-US"/>
        </w:rPr>
        <w:t>EE.UU.</w:t>
      </w:r>
    </w:p>
    <w:p w14:paraId="7542B2CC" w14:textId="70584393" w:rsidR="00F31664" w:rsidRPr="004A50A2" w:rsidRDefault="00000000" w:rsidP="00F31664">
      <w:pPr>
        <w:tabs>
          <w:tab w:val="center" w:pos="4500"/>
        </w:tabs>
        <w:jc w:val="center"/>
        <w:rPr>
          <w:rFonts w:ascii="Avenir Next" w:hAnsi="Avenir Next" w:cstheme="minorHAnsi"/>
          <w:sz w:val="22"/>
          <w:szCs w:val="22"/>
          <w:lang w:val="en-US"/>
        </w:rPr>
      </w:pPr>
      <w:hyperlink r:id="rId10" w:history="1">
        <w:r w:rsidR="00125C56" w:rsidRPr="004A50A2">
          <w:rPr>
            <w:rStyle w:val="Hyperlink"/>
            <w:rFonts w:ascii="Avenir Next" w:hAnsi="Avenir Next" w:cstheme="minorHAnsi"/>
            <w:sz w:val="22"/>
            <w:szCs w:val="22"/>
            <w:lang w:val="en-US"/>
          </w:rPr>
          <w:t>https://women.adventist.org/</w:t>
        </w:r>
      </w:hyperlink>
    </w:p>
    <w:p w14:paraId="236F190B" w14:textId="17102712" w:rsidR="00CB73B0" w:rsidRPr="004A50A2" w:rsidRDefault="00CB73B0" w:rsidP="00F31664">
      <w:pPr>
        <w:tabs>
          <w:tab w:val="center" w:pos="4500"/>
        </w:tabs>
        <w:jc w:val="center"/>
        <w:rPr>
          <w:rFonts w:ascii="Avenir Next" w:hAnsi="Avenir Next" w:cstheme="minorHAnsi"/>
          <w:sz w:val="22"/>
          <w:szCs w:val="22"/>
          <w:lang w:val="en-US"/>
        </w:rPr>
      </w:pPr>
      <w:r w:rsidRPr="004A50A2">
        <w:rPr>
          <w:rFonts w:ascii="Avenir Next" w:hAnsi="Avenir Next" w:cstheme="minorHAnsi"/>
          <w:sz w:val="22"/>
          <w:szCs w:val="22"/>
          <w:lang w:val="en-US"/>
        </w:rPr>
        <w:t>womensministries@gc.adventist.org</w:t>
      </w:r>
    </w:p>
    <w:p w14:paraId="48099AA4" w14:textId="56129F1E" w:rsidR="0097211C" w:rsidRPr="004A50A2" w:rsidRDefault="00F31664" w:rsidP="00F31664">
      <w:pPr>
        <w:tabs>
          <w:tab w:val="center" w:pos="4500"/>
        </w:tabs>
        <w:rPr>
          <w:rFonts w:ascii="Avenir Next" w:hAnsi="Avenir Next" w:cstheme="minorHAnsi"/>
          <w:sz w:val="22"/>
          <w:szCs w:val="22"/>
          <w:lang w:val="en-US"/>
        </w:rPr>
      </w:pPr>
      <w:r w:rsidRPr="004A50A2">
        <w:rPr>
          <w:rFonts w:ascii="Avenir Next" w:hAnsi="Avenir Next" w:cstheme="minorHAnsi"/>
          <w:sz w:val="40"/>
          <w:szCs w:val="40"/>
          <w:lang w:val="en-US"/>
        </w:rPr>
        <w:tab/>
      </w:r>
    </w:p>
    <w:p w14:paraId="61B79595" w14:textId="77777777" w:rsidR="00CB73B0" w:rsidRPr="004A50A2" w:rsidRDefault="00CB73B0" w:rsidP="00F31664">
      <w:pPr>
        <w:tabs>
          <w:tab w:val="center" w:pos="4500"/>
        </w:tabs>
        <w:rPr>
          <w:rFonts w:ascii="Avenir Next" w:hAnsi="Avenir Next" w:cstheme="minorHAnsi"/>
          <w:sz w:val="22"/>
          <w:szCs w:val="22"/>
          <w:lang w:val="en-US"/>
        </w:rPr>
      </w:pPr>
    </w:p>
    <w:p w14:paraId="268C59A9" w14:textId="77777777" w:rsidR="008E608C" w:rsidRPr="004A50A2" w:rsidRDefault="008E608C" w:rsidP="00334E63">
      <w:pPr>
        <w:rPr>
          <w:rFonts w:ascii="Avenir Next" w:hAnsi="Avenir Next" w:cs="Advent Sans Logo"/>
          <w:color w:val="005481"/>
          <w:sz w:val="36"/>
          <w:szCs w:val="36"/>
          <w:lang w:val="en-US"/>
        </w:rPr>
      </w:pPr>
    </w:p>
    <w:p w14:paraId="6783F7C4" w14:textId="77777777" w:rsidR="008E608C" w:rsidRDefault="008E608C" w:rsidP="00334E63">
      <w:pPr>
        <w:rPr>
          <w:rFonts w:ascii="Avenir Next" w:hAnsi="Avenir Next" w:cs="Advent Sans Logo"/>
          <w:color w:val="005481"/>
          <w:sz w:val="36"/>
          <w:szCs w:val="36"/>
          <w:lang w:val="en-US"/>
        </w:rPr>
      </w:pPr>
    </w:p>
    <w:p w14:paraId="3E3FD7FB" w14:textId="77777777" w:rsidR="00EB270C" w:rsidRDefault="00EB270C" w:rsidP="00334E63">
      <w:pPr>
        <w:rPr>
          <w:rFonts w:ascii="Avenir Next" w:hAnsi="Avenir Next" w:cs="Advent Sans Logo"/>
          <w:color w:val="005481"/>
          <w:sz w:val="36"/>
          <w:szCs w:val="36"/>
          <w:lang w:val="en-US"/>
        </w:rPr>
      </w:pPr>
    </w:p>
    <w:p w14:paraId="324D8F40" w14:textId="79459C41" w:rsidR="00EB270C" w:rsidRDefault="00C90AC4" w:rsidP="00334E63">
      <w:pPr>
        <w:rPr>
          <w:rFonts w:ascii="Avenir Next" w:hAnsi="Avenir Next" w:cs="Advent Sans Logo"/>
          <w:color w:val="005481"/>
          <w:sz w:val="36"/>
          <w:szCs w:val="36"/>
          <w:lang w:val="en-US"/>
        </w:rPr>
      </w:pPr>
      <w:r>
        <w:rPr>
          <w:rFonts w:ascii="Avenir Next" w:hAnsi="Avenir Next" w:cs="Advent Sans Logo"/>
          <w:noProof/>
          <w:color w:val="005481"/>
          <w:sz w:val="36"/>
          <w:szCs w:val="36"/>
          <w:lang w:val="es-CO" w:eastAsia="es-CO"/>
        </w:rPr>
        <mc:AlternateContent>
          <mc:Choice Requires="wps">
            <w:drawing>
              <wp:anchor distT="0" distB="0" distL="114300" distR="114300" simplePos="0" relativeHeight="251664384" behindDoc="0" locked="0" layoutInCell="1" allowOverlap="1" wp14:anchorId="735AAD92" wp14:editId="38BDA8BA">
                <wp:simplePos x="0" y="0"/>
                <wp:positionH relativeFrom="column">
                  <wp:posOffset>5992312</wp:posOffset>
                </wp:positionH>
                <wp:positionV relativeFrom="paragraph">
                  <wp:posOffset>268605</wp:posOffset>
                </wp:positionV>
                <wp:extent cx="44245" cy="8236974"/>
                <wp:effectExtent l="0" t="0" r="32385" b="12065"/>
                <wp:wrapNone/>
                <wp:docPr id="1" name="Conector recto 1"/>
                <wp:cNvGraphicFramePr/>
                <a:graphic xmlns:a="http://schemas.openxmlformats.org/drawingml/2006/main">
                  <a:graphicData uri="http://schemas.microsoft.com/office/word/2010/wordprocessingShape">
                    <wps:wsp>
                      <wps:cNvCnPr/>
                      <wps:spPr>
                        <a:xfrm flipH="1" flipV="1">
                          <a:off x="0" y="0"/>
                          <a:ext cx="44245" cy="823697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2A5E80" id="Conector recto 1"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1.85pt,21.15pt" to="475.35pt,66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" strokecolor="black [3200]" strokeweight=".5pt">
                <v:stroke joinstyle="miter"/>
              </v:line>
            </w:pict>
          </mc:Fallback>
        </mc:AlternateContent>
      </w:r>
    </w:p>
    <w:p w14:paraId="39D753A2" w14:textId="239DD6C9" w:rsidR="00EB270C" w:rsidRDefault="00EB270C" w:rsidP="00334E63">
      <w:pPr>
        <w:rPr>
          <w:rFonts w:ascii="Avenir Next" w:hAnsi="Avenir Next" w:cs="Advent Sans Logo"/>
          <w:color w:val="005481"/>
          <w:sz w:val="36"/>
          <w:szCs w:val="36"/>
          <w:lang w:val="en-US"/>
        </w:rPr>
      </w:pPr>
    </w:p>
    <w:p w14:paraId="37A3B9A0" w14:textId="37E0EAE1" w:rsidR="00425D9E" w:rsidRPr="008E608C" w:rsidRDefault="001201F1" w:rsidP="00334E63">
      <w:pPr>
        <w:rPr>
          <w:rFonts w:ascii="Avenir Next" w:hAnsi="Avenir Next" w:cs="Advent Sans Logo"/>
          <w:color w:val="005481"/>
          <w:sz w:val="32"/>
          <w:szCs w:val="32"/>
          <w:lang w:val="es-CO"/>
        </w:rPr>
      </w:pPr>
      <w:r>
        <w:rPr>
          <w:noProof/>
          <w:lang w:val="es-CO" w:eastAsia="es-CO"/>
        </w:rPr>
        <w:drawing>
          <wp:anchor distT="0" distB="0" distL="114300" distR="114300" simplePos="0" relativeHeight="251663360" behindDoc="0" locked="0" layoutInCell="1" allowOverlap="1" wp14:anchorId="697864E0" wp14:editId="1DD54489">
            <wp:simplePos x="0" y="0"/>
            <wp:positionH relativeFrom="rightMargin">
              <wp:posOffset>131735</wp:posOffset>
            </wp:positionH>
            <wp:positionV relativeFrom="paragraph">
              <wp:posOffset>224155</wp:posOffset>
            </wp:positionV>
            <wp:extent cx="575945" cy="552450"/>
            <wp:effectExtent l="0" t="0" r="0" b="0"/>
            <wp:wrapSquare wrapText="bothSides"/>
            <wp:docPr id="9" name="Picture 9" descr="/Users/hardingeb/Dropbox (SDA COM and OGSI)/ Brand Assets/Logos/PNG/Logo@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 cy="552450"/>
                    </a:xfrm>
                    <a:prstGeom prst="rect">
                      <a:avLst/>
                    </a:prstGeom>
                  </pic:spPr>
                </pic:pic>
              </a:graphicData>
            </a:graphic>
            <wp14:sizeRelH relativeFrom="page">
              <wp14:pctWidth>0</wp14:pctWidth>
            </wp14:sizeRelH>
            <wp14:sizeRelV relativeFrom="page">
              <wp14:pctHeight>0</wp14:pctHeight>
            </wp14:sizeRelV>
          </wp:anchor>
        </w:drawing>
      </w:r>
      <w:r w:rsidR="00425D9E" w:rsidRPr="008E608C">
        <w:rPr>
          <w:rFonts w:ascii="Avenir Next" w:hAnsi="Avenir Next" w:cs="Advent Sans Logo"/>
          <w:color w:val="005481"/>
          <w:sz w:val="32"/>
          <w:szCs w:val="32"/>
          <w:lang w:val="es-CO"/>
        </w:rPr>
        <w:t>Iglesia Adventista</w:t>
      </w:r>
    </w:p>
    <w:p w14:paraId="5C5B748F" w14:textId="2B68F68F" w:rsidR="00425D9E" w:rsidRPr="008E608C" w:rsidRDefault="00BB3C3D" w:rsidP="00334E63">
      <w:pPr>
        <w:rPr>
          <w:rFonts w:ascii="Avenir Next" w:hAnsi="Avenir Next" w:cs="Advent Sans Logo"/>
          <w:color w:val="005481"/>
          <w:sz w:val="32"/>
          <w:szCs w:val="32"/>
          <w:lang w:val="es-CO"/>
        </w:rPr>
      </w:pPr>
      <w:r>
        <w:rPr>
          <w:rFonts w:ascii="Avenir Next" w:hAnsi="Avenir Next" w:cs="Advent Sans Logo"/>
          <w:color w:val="005481"/>
          <w:sz w:val="32"/>
          <w:szCs w:val="32"/>
          <w:lang w:val="es-CO"/>
        </w:rPr>
        <w:t>d</w:t>
      </w:r>
      <w:r w:rsidR="00425D9E" w:rsidRPr="008E608C">
        <w:rPr>
          <w:rFonts w:ascii="Avenir Next" w:hAnsi="Avenir Next" w:cs="Advent Sans Logo"/>
          <w:color w:val="005481"/>
          <w:sz w:val="32"/>
          <w:szCs w:val="32"/>
          <w:lang w:val="es-CO"/>
        </w:rPr>
        <w:t xml:space="preserve">el Séptimo </w:t>
      </w:r>
      <w:r>
        <w:rPr>
          <w:rFonts w:ascii="Avenir Next" w:hAnsi="Avenir Next" w:cs="Advent Sans Logo"/>
          <w:color w:val="005481"/>
          <w:sz w:val="32"/>
          <w:szCs w:val="32"/>
          <w:lang w:val="es-CO"/>
        </w:rPr>
        <w:t>D</w:t>
      </w:r>
      <w:r w:rsidR="00425D9E" w:rsidRPr="008E608C">
        <w:rPr>
          <w:rFonts w:ascii="Avenir Next" w:hAnsi="Avenir Next" w:cs="Advent Sans Logo"/>
          <w:color w:val="005481"/>
          <w:sz w:val="32"/>
          <w:szCs w:val="32"/>
          <w:lang w:val="es-CO"/>
        </w:rPr>
        <w:t>ía</w:t>
      </w:r>
    </w:p>
    <w:p w14:paraId="45A833E2" w14:textId="2D4377D3" w:rsidR="00425D9E" w:rsidRPr="00425D9E" w:rsidRDefault="00BB3C3D" w:rsidP="00425D9E">
      <w:pPr>
        <w:rPr>
          <w:rFonts w:ascii="Avenir Next" w:hAnsi="Avenir Next" w:cs="Advent Sans Logo"/>
          <w:color w:val="000000" w:themeColor="text1"/>
          <w:sz w:val="18"/>
          <w:szCs w:val="18"/>
          <w:lang w:val="es-CO"/>
        </w:rPr>
      </w:pPr>
      <w:r>
        <w:rPr>
          <w:rFonts w:ascii="Avenir Next" w:hAnsi="Avenir Next" w:cs="Advent Sans Logo"/>
          <w:color w:val="000000" w:themeColor="text1"/>
          <w:sz w:val="18"/>
          <w:szCs w:val="18"/>
          <w:lang w:val="es-CO"/>
        </w:rPr>
        <w:t>ASOCIACI</w:t>
      </w:r>
      <w:r w:rsidR="00B7634F">
        <w:rPr>
          <w:rFonts w:ascii="Avenir Next" w:hAnsi="Avenir Next" w:cs="Advent Sans Logo"/>
          <w:color w:val="000000" w:themeColor="text1"/>
          <w:sz w:val="18"/>
          <w:szCs w:val="18"/>
          <w:lang w:val="es-CO"/>
        </w:rPr>
        <w:t>Ó</w:t>
      </w:r>
      <w:r>
        <w:rPr>
          <w:rFonts w:ascii="Avenir Next" w:hAnsi="Avenir Next" w:cs="Advent Sans Logo"/>
          <w:color w:val="000000" w:themeColor="text1"/>
          <w:sz w:val="18"/>
          <w:szCs w:val="18"/>
          <w:lang w:val="es-CO"/>
        </w:rPr>
        <w:t xml:space="preserve">N </w:t>
      </w:r>
      <w:r w:rsidR="00425D9E" w:rsidRPr="00425D9E">
        <w:rPr>
          <w:rFonts w:ascii="Avenir Next" w:hAnsi="Avenir Next" w:cs="Advent Sans Logo"/>
          <w:color w:val="000000" w:themeColor="text1"/>
          <w:sz w:val="18"/>
          <w:szCs w:val="18"/>
          <w:lang w:val="es-CO"/>
        </w:rPr>
        <w:t>GENERAL</w:t>
      </w:r>
      <w:r>
        <w:rPr>
          <w:rFonts w:ascii="Avenir Next" w:hAnsi="Avenir Next" w:cs="Advent Sans Logo"/>
          <w:color w:val="000000" w:themeColor="text1"/>
          <w:sz w:val="18"/>
          <w:szCs w:val="18"/>
          <w:lang w:val="es-CO"/>
        </w:rPr>
        <w:t xml:space="preserve"> </w:t>
      </w:r>
    </w:p>
    <w:p w14:paraId="5B487B40" w14:textId="6269B07B" w:rsidR="0088045F" w:rsidRDefault="00425D9E" w:rsidP="00425D9E">
      <w:pPr>
        <w:rPr>
          <w:rFonts w:ascii="Avenir Next" w:hAnsi="Avenir Next" w:cs="Advent Sans Logo"/>
          <w:color w:val="000000" w:themeColor="text1"/>
          <w:sz w:val="18"/>
          <w:szCs w:val="18"/>
          <w:lang w:val="es-CO"/>
        </w:rPr>
      </w:pPr>
      <w:r w:rsidRPr="00425D9E">
        <w:rPr>
          <w:rFonts w:ascii="Avenir Next" w:hAnsi="Avenir Next" w:cs="Advent Sans Logo"/>
          <w:color w:val="000000" w:themeColor="text1"/>
          <w:sz w:val="18"/>
          <w:szCs w:val="18"/>
          <w:lang w:val="es-CO"/>
        </w:rPr>
        <w:t>SEDE MUNDIAL</w:t>
      </w:r>
    </w:p>
    <w:p w14:paraId="3BBB2EE0" w14:textId="1DEFA61D" w:rsidR="00334E63" w:rsidRPr="0088045F" w:rsidRDefault="00334E63" w:rsidP="00425D9E">
      <w:pPr>
        <w:rPr>
          <w:rFonts w:ascii="Avenir Next" w:hAnsi="Avenir Next" w:cs="Advent Sans Logo"/>
          <w:color w:val="000000" w:themeColor="text1"/>
          <w:sz w:val="18"/>
          <w:szCs w:val="18"/>
          <w:lang w:val="es-CO"/>
        </w:rPr>
      </w:pPr>
      <w:r w:rsidRPr="00425D9E">
        <w:rPr>
          <w:rFonts w:ascii="Avenir Next" w:hAnsi="Avenir Next"/>
          <w:noProof/>
          <w:sz w:val="36"/>
          <w:szCs w:val="36"/>
          <w:lang w:val="es-CO" w:eastAsia="es-CO"/>
        </w:rPr>
        <mc:AlternateContent>
          <mc:Choice Requires="wps">
            <w:drawing>
              <wp:anchor distT="0" distB="0" distL="114300" distR="114300" simplePos="0" relativeHeight="251659264" behindDoc="1" locked="1" layoutInCell="1" allowOverlap="1" wp14:anchorId="4F4BE5CA" wp14:editId="58725564">
                <wp:simplePos x="0" y="0"/>
                <wp:positionH relativeFrom="column">
                  <wp:posOffset>5513070</wp:posOffset>
                </wp:positionH>
                <wp:positionV relativeFrom="paragraph">
                  <wp:posOffset>0</wp:posOffset>
                </wp:positionV>
                <wp:extent cx="1049020" cy="1202055"/>
                <wp:effectExtent l="0" t="0" r="0" b="0"/>
                <wp:wrapTight wrapText="bothSides">
                  <wp:wrapPolygon edited="0">
                    <wp:start x="1308" y="228"/>
                    <wp:lineTo x="1308" y="20995"/>
                    <wp:lineTo x="20136" y="20995"/>
                    <wp:lineTo x="20136" y="228"/>
                    <wp:lineTo x="1308" y="228"/>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9020" cy="1202055"/>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0FDA0ED" w14:textId="049C5470" w:rsidR="00EB270C" w:rsidRPr="00AF66DB" w:rsidRDefault="00EB270C" w:rsidP="00334E63">
                            <w:pPr>
                              <w:pStyle w:val="Logo-Mark"/>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4BE5CA" id="_x0000_t202" coordsize="21600,21600" o:spt="202" path="m,l,21600r21600,l21600,xe">
                <v:stroke joinstyle="miter"/>
                <v:path gradientshapeok="t" o:connecttype="rect"/>
              </v:shapetype>
              <v:shape id="Text Box 2" o:spid="_x0000_s1026" type="#_x0000_t202" style="position:absolute;margin-left:434.1pt;margin-top:0;width:82.6pt;height:9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" filled="f" stroked="f">
                <v:textbox>
                  <w:txbxContent>
                    <w:p w14:paraId="30FDA0ED" w14:textId="049C5470" w:rsidR="00EB270C" w:rsidRPr="00AF66DB" w:rsidRDefault="00EB270C" w:rsidP="00334E63">
                      <w:pPr>
                        <w:pStyle w:val="Logo-Mark"/>
                      </w:pPr>
                      <w:r>
                        <w:t xml:space="preserve"> </w:t>
                      </w:r>
                    </w:p>
                  </w:txbxContent>
                </v:textbox>
                <w10:wrap type="tight"/>
                <w10:anchorlock/>
              </v:shape>
            </w:pict>
          </mc:Fallback>
        </mc:AlternateContent>
      </w:r>
    </w:p>
    <w:p w14:paraId="4AEB8BD7" w14:textId="14A61273" w:rsidR="00334E63" w:rsidRPr="00125C56" w:rsidRDefault="00334E63" w:rsidP="00334E63">
      <w:pPr>
        <w:pStyle w:val="BodyText"/>
        <w:spacing w:after="0" w:line="240" w:lineRule="auto"/>
        <w:ind w:right="907"/>
        <w:rPr>
          <w:rFonts w:ascii="Avenir Next" w:hAnsi="Avenir Next"/>
          <w:lang w:val="es-CO"/>
        </w:rPr>
      </w:pPr>
      <w:r w:rsidRPr="00E37DC4">
        <w:rPr>
          <w:rFonts w:ascii="Avenir Next" w:hAnsi="Avenir Next"/>
          <w:noProof/>
          <w:lang w:val="es-CO" w:eastAsia="es-CO"/>
        </w:rPr>
        <w:drawing>
          <wp:inline distT="0" distB="0" distL="0" distR="0" wp14:anchorId="087CAFCD" wp14:editId="4DB9D975">
            <wp:extent cx="862149" cy="519318"/>
            <wp:effectExtent l="0" t="0" r="0" b="1905"/>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2149" cy="519318"/>
                    </a:xfrm>
                    <a:prstGeom prst="rect">
                      <a:avLst/>
                    </a:prstGeom>
                  </pic:spPr>
                </pic:pic>
              </a:graphicData>
            </a:graphic>
          </wp:inline>
        </w:drawing>
      </w:r>
    </w:p>
    <w:p w14:paraId="69914431" w14:textId="77777777" w:rsidR="00C90AC4" w:rsidRPr="00425D9E" w:rsidRDefault="00C90AC4" w:rsidP="00C90AC4">
      <w:pPr>
        <w:rPr>
          <w:rFonts w:ascii="Avenir Next" w:hAnsi="Avenir Next"/>
          <w:sz w:val="22"/>
          <w:szCs w:val="22"/>
          <w:lang w:val="es-CO"/>
        </w:rPr>
      </w:pPr>
      <w:r w:rsidRPr="00425D9E">
        <w:rPr>
          <w:rFonts w:ascii="Avenir Next" w:hAnsi="Avenir Next"/>
          <w:sz w:val="22"/>
          <w:szCs w:val="22"/>
          <w:lang w:val="es-CO"/>
        </w:rPr>
        <w:t>MINISTERIO DE LA MUJER</w:t>
      </w:r>
    </w:p>
    <w:p w14:paraId="04F20411" w14:textId="77777777" w:rsidR="00C90AC4" w:rsidRPr="00425D9E" w:rsidRDefault="00C90AC4" w:rsidP="00C90AC4">
      <w:pPr>
        <w:rPr>
          <w:rFonts w:ascii="Avenir Next" w:hAnsi="Avenir Next"/>
          <w:sz w:val="22"/>
          <w:szCs w:val="22"/>
          <w:lang w:val="es-CO"/>
        </w:rPr>
      </w:pPr>
      <w:r w:rsidRPr="00425D9E">
        <w:rPr>
          <w:rFonts w:ascii="Avenir Next" w:hAnsi="Avenir Next"/>
          <w:sz w:val="22"/>
          <w:szCs w:val="22"/>
          <w:lang w:val="es-CO"/>
        </w:rPr>
        <w:t>Febrero 7, 2023</w:t>
      </w:r>
    </w:p>
    <w:p w14:paraId="5392A1BE" w14:textId="77777777" w:rsidR="00C90AC4" w:rsidRPr="00425D9E" w:rsidRDefault="00C90AC4" w:rsidP="00C90AC4">
      <w:pPr>
        <w:jc w:val="both"/>
        <w:rPr>
          <w:rFonts w:ascii="Avenir Next" w:hAnsi="Avenir Next"/>
          <w:sz w:val="22"/>
          <w:szCs w:val="22"/>
          <w:lang w:val="es-CO"/>
        </w:rPr>
      </w:pPr>
    </w:p>
    <w:p w14:paraId="3B53DE40" w14:textId="77777777" w:rsidR="00C90AC4" w:rsidRPr="00C90AC4" w:rsidRDefault="00C90AC4" w:rsidP="00C90AC4">
      <w:pPr>
        <w:jc w:val="both"/>
        <w:rPr>
          <w:rFonts w:ascii="Avenir Next" w:hAnsi="Avenir Next"/>
          <w:sz w:val="20"/>
          <w:szCs w:val="20"/>
          <w:lang w:val="es-CO"/>
        </w:rPr>
      </w:pPr>
      <w:r w:rsidRPr="00C90AC4">
        <w:rPr>
          <w:rFonts w:ascii="Avenir Next" w:hAnsi="Avenir Next"/>
          <w:sz w:val="20"/>
          <w:szCs w:val="20"/>
          <w:lang w:val="es-CO"/>
        </w:rPr>
        <w:t xml:space="preserve">Saludos, alegres hijas de Dios. Vivimos en un mundo donde la palabra "amor" ha perdido el significado original que encontramos en la Biblia, cuando leemos las palabras, "Porque de tal manera amó Dios al mundo, que ha dado a su Hijo unigénito, para que todo aquel que en Él cree, no se pierde, </w:t>
      </w:r>
      <w:proofErr w:type="spellStart"/>
      <w:r w:rsidRPr="00C90AC4">
        <w:rPr>
          <w:rFonts w:ascii="Avenir Next" w:hAnsi="Avenir Next"/>
          <w:sz w:val="20"/>
          <w:szCs w:val="20"/>
          <w:lang w:val="es-CO"/>
        </w:rPr>
        <w:t>mas</w:t>
      </w:r>
      <w:proofErr w:type="spellEnd"/>
      <w:r w:rsidRPr="00C90AC4">
        <w:rPr>
          <w:rFonts w:ascii="Avenir Next" w:hAnsi="Avenir Next"/>
          <w:sz w:val="20"/>
          <w:szCs w:val="20"/>
          <w:lang w:val="es-CO"/>
        </w:rPr>
        <w:t xml:space="preserve"> tenga vida eterna” Juan 3:16 NVI.  Este amor que encontramos en la Biblia entre Dios y sus seres creados no es lo mismo que el amor que tenemos por nuestras mascotas, nuestro hogar, nuestro carro, etc. El amor de Dios es un amor sacrificial que Él derrama en nuestras vidas cada día que nos acercamos a Su trono buscando la plenitud del Espíritu Santo.</w:t>
      </w:r>
    </w:p>
    <w:p w14:paraId="1B820A21" w14:textId="77777777" w:rsidR="00C90AC4" w:rsidRPr="00C90AC4" w:rsidRDefault="00C90AC4" w:rsidP="00C90AC4">
      <w:pPr>
        <w:rPr>
          <w:rFonts w:ascii="Avenir Next" w:hAnsi="Avenir Next"/>
          <w:sz w:val="20"/>
          <w:szCs w:val="20"/>
          <w:lang w:val="es-CO"/>
        </w:rPr>
      </w:pPr>
    </w:p>
    <w:p w14:paraId="66CB5566" w14:textId="77777777" w:rsidR="00C90AC4" w:rsidRPr="00C90AC4" w:rsidRDefault="00C90AC4" w:rsidP="00C90AC4">
      <w:pPr>
        <w:rPr>
          <w:rFonts w:ascii="Avenir Next" w:hAnsi="Avenir Next"/>
          <w:sz w:val="20"/>
          <w:szCs w:val="20"/>
          <w:lang w:val="es-CO"/>
        </w:rPr>
      </w:pPr>
      <w:r w:rsidRPr="00C90AC4">
        <w:rPr>
          <w:rFonts w:ascii="Avenir Next" w:hAnsi="Avenir Next"/>
          <w:sz w:val="20"/>
          <w:szCs w:val="20"/>
          <w:lang w:val="es-CO"/>
        </w:rPr>
        <w:t>Nuestro paquete para el Día de Énfasis en el Ministerio de la Mujer 2023 se titula, “Un Amor que Precede a Nuestras Elecciones”. ¿Qué elección estás haciendo hoy? ¿Estás eligiendo amar a aquellos que crees que son adorables o estás amando a las personas que Dios ha puesto en tu camino?</w:t>
      </w:r>
    </w:p>
    <w:p w14:paraId="219819DA" w14:textId="77777777" w:rsidR="00C90AC4" w:rsidRPr="00C90AC4" w:rsidRDefault="00C90AC4" w:rsidP="00C90AC4">
      <w:pPr>
        <w:rPr>
          <w:rFonts w:ascii="Avenir Next" w:hAnsi="Avenir Next"/>
          <w:sz w:val="20"/>
          <w:szCs w:val="20"/>
          <w:lang w:val="es-CO"/>
        </w:rPr>
      </w:pPr>
    </w:p>
    <w:p w14:paraId="632473F8" w14:textId="77777777" w:rsidR="00C90AC4" w:rsidRPr="00C90AC4" w:rsidRDefault="00C90AC4" w:rsidP="00C90AC4">
      <w:pPr>
        <w:rPr>
          <w:rFonts w:ascii="Avenir Next" w:hAnsi="Avenir Next"/>
          <w:sz w:val="20"/>
          <w:szCs w:val="20"/>
          <w:lang w:val="es-CO"/>
        </w:rPr>
      </w:pPr>
      <w:r w:rsidRPr="00C90AC4">
        <w:rPr>
          <w:rFonts w:ascii="Avenir Next" w:hAnsi="Avenir Next"/>
          <w:sz w:val="20"/>
          <w:szCs w:val="20"/>
          <w:lang w:val="es-CO"/>
        </w:rPr>
        <w:t>Para llevar a cabo el mandato de Jesús, llevar el Evangelio a todo el mundo, debemos recordar que “todo” significa cada raza, tribu o nación. El estatus social y la apariencia externa no importan. Para llevar el Evangelio como lo hizo Jesús, primero debemos tener su amor en nuestros corazones. Mis hermanas ese es nuestro trabajo diario.</w:t>
      </w:r>
    </w:p>
    <w:p w14:paraId="0881DEA5" w14:textId="77777777" w:rsidR="00C90AC4" w:rsidRPr="00C90AC4" w:rsidRDefault="00C90AC4" w:rsidP="00C90AC4">
      <w:pPr>
        <w:rPr>
          <w:rFonts w:ascii="Avenir Next" w:hAnsi="Avenir Next"/>
          <w:sz w:val="20"/>
          <w:szCs w:val="20"/>
          <w:lang w:val="es-CO"/>
        </w:rPr>
      </w:pPr>
    </w:p>
    <w:p w14:paraId="7947027B" w14:textId="77777777" w:rsidR="00C90AC4" w:rsidRPr="00C90AC4" w:rsidRDefault="00C90AC4" w:rsidP="00C90AC4">
      <w:pPr>
        <w:rPr>
          <w:rFonts w:ascii="Avenir Next" w:hAnsi="Avenir Next"/>
          <w:sz w:val="20"/>
          <w:szCs w:val="20"/>
          <w:lang w:val="es-CO"/>
        </w:rPr>
      </w:pPr>
      <w:r w:rsidRPr="00C90AC4">
        <w:rPr>
          <w:rFonts w:ascii="Avenir Next" w:hAnsi="Avenir Next"/>
          <w:sz w:val="20"/>
          <w:szCs w:val="20"/>
          <w:lang w:val="es-CO"/>
        </w:rPr>
        <w:t>Mi oración es que nos aseguremos de que nuestra relación con Jesús sea segura y estable. Entonces, cada día, a medida que seamos llenos del Espíritu Santo, el amor de Dios se desbordará en la vida de todos con los que nos encontremos.</w:t>
      </w:r>
    </w:p>
    <w:p w14:paraId="34371EC6" w14:textId="77777777" w:rsidR="00C90AC4" w:rsidRPr="00C90AC4" w:rsidRDefault="00C90AC4" w:rsidP="00C90AC4">
      <w:pPr>
        <w:rPr>
          <w:rFonts w:ascii="Avenir Next" w:hAnsi="Avenir Next"/>
          <w:sz w:val="20"/>
          <w:szCs w:val="20"/>
          <w:lang w:val="es-CO"/>
        </w:rPr>
      </w:pPr>
    </w:p>
    <w:p w14:paraId="41A44F99" w14:textId="77777777" w:rsidR="00C90AC4" w:rsidRPr="00C90AC4" w:rsidRDefault="00C90AC4" w:rsidP="00C90AC4">
      <w:pPr>
        <w:rPr>
          <w:rFonts w:ascii="Avenir Next" w:hAnsi="Avenir Next"/>
          <w:sz w:val="20"/>
          <w:szCs w:val="20"/>
          <w:lang w:val="es-CO"/>
        </w:rPr>
      </w:pPr>
      <w:r w:rsidRPr="00C90AC4">
        <w:rPr>
          <w:rFonts w:ascii="Avenir Next" w:hAnsi="Avenir Next"/>
          <w:sz w:val="20"/>
          <w:szCs w:val="20"/>
          <w:lang w:val="es-CO"/>
        </w:rPr>
        <w:t>Con amor y alegría,</w:t>
      </w:r>
    </w:p>
    <w:p w14:paraId="578E66DD" w14:textId="77777777" w:rsidR="00C90AC4" w:rsidRPr="00C90AC4" w:rsidRDefault="00C90AC4" w:rsidP="00C90AC4">
      <w:pPr>
        <w:rPr>
          <w:rFonts w:ascii="Avenir Next" w:hAnsi="Avenir Next"/>
          <w:sz w:val="20"/>
          <w:szCs w:val="20"/>
        </w:rPr>
      </w:pPr>
      <w:r w:rsidRPr="00C90AC4">
        <w:rPr>
          <w:rFonts w:ascii="Avenir Next" w:hAnsi="Avenir Next"/>
          <w:noProof/>
          <w:sz w:val="20"/>
          <w:szCs w:val="20"/>
          <w:lang w:val="es-CO" w:eastAsia="es-CO"/>
        </w:rPr>
        <w:drawing>
          <wp:inline distT="0" distB="0" distL="0" distR="0" wp14:anchorId="75D03AC9" wp14:editId="506C2190">
            <wp:extent cx="1425844" cy="406796"/>
            <wp:effectExtent l="0" t="0" r="0" b="0"/>
            <wp:docPr id="6" name="Picture 2" descr="Text, 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02108" cy="485615"/>
                    </a:xfrm>
                    <a:prstGeom prst="rect">
                      <a:avLst/>
                    </a:prstGeom>
                  </pic:spPr>
                </pic:pic>
              </a:graphicData>
            </a:graphic>
          </wp:inline>
        </w:drawing>
      </w:r>
    </w:p>
    <w:p w14:paraId="0D0D14AA" w14:textId="77777777" w:rsidR="00C90AC4" w:rsidRPr="00C90AC4" w:rsidRDefault="00C90AC4" w:rsidP="00C90AC4">
      <w:pPr>
        <w:rPr>
          <w:rFonts w:ascii="Avenir Next" w:hAnsi="Avenir Next"/>
          <w:sz w:val="20"/>
          <w:szCs w:val="20"/>
          <w:lang w:val="es-CO"/>
        </w:rPr>
      </w:pPr>
      <w:r w:rsidRPr="00C90AC4">
        <w:rPr>
          <w:rFonts w:ascii="Avenir Next" w:hAnsi="Avenir Next"/>
          <w:sz w:val="20"/>
          <w:szCs w:val="20"/>
          <w:lang w:val="es-CO"/>
        </w:rPr>
        <w:t>Heather-</w:t>
      </w:r>
      <w:proofErr w:type="spellStart"/>
      <w:r w:rsidRPr="00C90AC4">
        <w:rPr>
          <w:rFonts w:ascii="Avenir Next" w:hAnsi="Avenir Next"/>
          <w:sz w:val="20"/>
          <w:szCs w:val="20"/>
          <w:lang w:val="es-CO"/>
        </w:rPr>
        <w:t>Dawn</w:t>
      </w:r>
      <w:proofErr w:type="spellEnd"/>
      <w:r w:rsidRPr="00C90AC4">
        <w:rPr>
          <w:rFonts w:ascii="Avenir Next" w:hAnsi="Avenir Next"/>
          <w:sz w:val="20"/>
          <w:szCs w:val="20"/>
          <w:lang w:val="es-CO"/>
        </w:rPr>
        <w:t xml:space="preserve"> Small</w:t>
      </w:r>
    </w:p>
    <w:p w14:paraId="49DE7235" w14:textId="77777777" w:rsidR="00C90AC4" w:rsidRDefault="00C90AC4" w:rsidP="00C90AC4">
      <w:pPr>
        <w:rPr>
          <w:rFonts w:ascii="Avenir Next" w:hAnsi="Avenir Next"/>
          <w:sz w:val="20"/>
          <w:szCs w:val="20"/>
          <w:lang w:val="es-CO"/>
        </w:rPr>
      </w:pPr>
      <w:r w:rsidRPr="00C90AC4">
        <w:rPr>
          <w:rFonts w:ascii="Avenir Next" w:hAnsi="Avenir Next"/>
          <w:sz w:val="20"/>
          <w:szCs w:val="20"/>
          <w:lang w:val="es-CO"/>
        </w:rPr>
        <w:t>Directora del Ministerio de la Mujer</w:t>
      </w:r>
    </w:p>
    <w:p w14:paraId="326204C3" w14:textId="77777777" w:rsidR="00C90AC4" w:rsidRPr="00C90AC4" w:rsidRDefault="00C90AC4" w:rsidP="00C90AC4">
      <w:pPr>
        <w:rPr>
          <w:rFonts w:ascii="Avenir Next" w:hAnsi="Avenir Next"/>
          <w:sz w:val="20"/>
          <w:szCs w:val="20"/>
          <w:lang w:val="es-CO"/>
        </w:rPr>
      </w:pPr>
    </w:p>
    <w:p w14:paraId="276BA2C9" w14:textId="2DF3CCB0" w:rsidR="00C548E2" w:rsidRPr="00C90AC4" w:rsidRDefault="00C548E2" w:rsidP="00334E63">
      <w:pPr>
        <w:rPr>
          <w:rFonts w:ascii="Avenir Next" w:hAnsi="Avenir Next"/>
          <w:sz w:val="20"/>
          <w:szCs w:val="20"/>
          <w:lang w:val="en-US"/>
        </w:rPr>
      </w:pPr>
      <w:r w:rsidRPr="00C90AC4">
        <w:rPr>
          <w:rFonts w:ascii="Avenir Next" w:hAnsi="Avenir Next"/>
          <w:sz w:val="20"/>
          <w:szCs w:val="20"/>
          <w:lang w:val="es-CO"/>
        </w:rPr>
        <w:t xml:space="preserve">“Doy gracias a Dios por vosotros…” </w:t>
      </w:r>
      <w:r w:rsidRPr="00C90AC4">
        <w:rPr>
          <w:rFonts w:ascii="Avenir Next" w:hAnsi="Avenir Next"/>
          <w:sz w:val="20"/>
          <w:szCs w:val="20"/>
          <w:lang w:val="en-US"/>
        </w:rPr>
        <w:t>Filipenses 1:3-6</w:t>
      </w:r>
    </w:p>
    <w:p w14:paraId="6854B632" w14:textId="755D8CAC" w:rsidR="00B71967" w:rsidRDefault="00334E63" w:rsidP="004A4055">
      <w:pPr>
        <w:pStyle w:val="Footer"/>
        <w:rPr>
          <w:rFonts w:ascii="Avenir Next" w:hAnsi="Avenir Next"/>
          <w:color w:val="2E557F"/>
          <w:sz w:val="16"/>
          <w:szCs w:val="16"/>
        </w:rPr>
      </w:pPr>
      <w:r w:rsidRPr="00E37DC4">
        <w:rPr>
          <w:rFonts w:ascii="Avenir Next" w:hAnsi="Avenir Next"/>
          <w:color w:val="2E557F"/>
          <w:sz w:val="16"/>
          <w:szCs w:val="16"/>
        </w:rPr>
        <w:t>12501 Old Columbia Pike</w:t>
      </w:r>
      <w:r w:rsidR="00A12D99">
        <w:rPr>
          <w:rFonts w:ascii="Avenir Next" w:hAnsi="Avenir Next"/>
          <w:color w:val="2E557F"/>
          <w:sz w:val="16"/>
          <w:szCs w:val="16"/>
        </w:rPr>
        <w:t xml:space="preserve">, </w:t>
      </w:r>
      <w:r w:rsidRPr="00E37DC4">
        <w:rPr>
          <w:rFonts w:ascii="Avenir Next" w:hAnsi="Avenir Next"/>
          <w:color w:val="2E557F"/>
          <w:sz w:val="16"/>
          <w:szCs w:val="16"/>
        </w:rPr>
        <w:t xml:space="preserve">Silver Spring MD 20904-6600 </w:t>
      </w:r>
      <w:proofErr w:type="gramStart"/>
      <w:r w:rsidRPr="00E37DC4">
        <w:rPr>
          <w:rFonts w:ascii="Avenir Next" w:hAnsi="Avenir Next"/>
          <w:color w:val="2E557F"/>
          <w:sz w:val="16"/>
          <w:szCs w:val="16"/>
        </w:rPr>
        <w:t>USA</w:t>
      </w:r>
      <w:r w:rsidR="00A12D99">
        <w:rPr>
          <w:rFonts w:ascii="Avenir Next" w:hAnsi="Avenir Next"/>
          <w:color w:val="2E557F"/>
          <w:sz w:val="16"/>
          <w:szCs w:val="16"/>
        </w:rPr>
        <w:t xml:space="preserve">  </w:t>
      </w:r>
      <w:r w:rsidRPr="00E37DC4">
        <w:rPr>
          <w:rFonts w:ascii="Avenir Next" w:hAnsi="Avenir Next"/>
          <w:color w:val="2E557F"/>
          <w:sz w:val="16"/>
          <w:szCs w:val="16"/>
        </w:rPr>
        <w:t>•</w:t>
      </w:r>
      <w:proofErr w:type="gramEnd"/>
      <w:r w:rsidR="00A12D99">
        <w:rPr>
          <w:rFonts w:ascii="Avenir Next" w:hAnsi="Avenir Next"/>
          <w:color w:val="2E557F"/>
          <w:sz w:val="16"/>
          <w:szCs w:val="16"/>
        </w:rPr>
        <w:t xml:space="preserve">  </w:t>
      </w:r>
      <w:r w:rsidRPr="00E37DC4">
        <w:rPr>
          <w:rFonts w:ascii="Avenir Next" w:hAnsi="Avenir Next"/>
          <w:color w:val="2E557F"/>
          <w:sz w:val="16"/>
          <w:szCs w:val="16"/>
        </w:rPr>
        <w:t>Office (301) 680 6608</w:t>
      </w:r>
      <w:r w:rsidR="00A12D99">
        <w:rPr>
          <w:rFonts w:ascii="Avenir Next" w:hAnsi="Avenir Next"/>
          <w:color w:val="2E557F"/>
          <w:sz w:val="16"/>
          <w:szCs w:val="16"/>
        </w:rPr>
        <w:t xml:space="preserve">  </w:t>
      </w:r>
      <w:r w:rsidRPr="00E37DC4">
        <w:rPr>
          <w:rFonts w:ascii="Avenir Next" w:hAnsi="Avenir Next"/>
          <w:color w:val="2E557F"/>
          <w:sz w:val="16"/>
          <w:szCs w:val="16"/>
        </w:rPr>
        <w:t>•</w:t>
      </w:r>
      <w:r w:rsidR="00A12D99">
        <w:rPr>
          <w:rFonts w:ascii="Avenir Next" w:hAnsi="Avenir Next"/>
          <w:color w:val="2E557F"/>
          <w:sz w:val="16"/>
          <w:szCs w:val="16"/>
        </w:rPr>
        <w:t xml:space="preserve">  </w:t>
      </w:r>
      <w:r w:rsidRPr="00E37DC4">
        <w:rPr>
          <w:rFonts w:ascii="Avenir Next" w:hAnsi="Avenir Next"/>
          <w:color w:val="2E557F"/>
          <w:sz w:val="16"/>
          <w:szCs w:val="16"/>
        </w:rPr>
        <w:t>women.adventist.o</w:t>
      </w:r>
      <w:r w:rsidR="004A4055">
        <w:rPr>
          <w:rFonts w:ascii="Avenir Next" w:hAnsi="Avenir Next"/>
          <w:color w:val="2E557F"/>
          <w:sz w:val="16"/>
          <w:szCs w:val="16"/>
        </w:rPr>
        <w:t>rg</w:t>
      </w:r>
    </w:p>
    <w:sdt>
      <w:sdtPr>
        <w:rPr>
          <w:rFonts w:ascii="Calibri" w:eastAsia="Calibri" w:hAnsi="Calibri" w:cs="Calibri"/>
          <w:b w:val="0"/>
          <w:bCs w:val="0"/>
          <w:color w:val="auto"/>
          <w:sz w:val="24"/>
          <w:szCs w:val="24"/>
          <w:lang w:val="en-ZA" w:eastAsia="en-GB"/>
        </w:rPr>
        <w:id w:val="-988009376"/>
        <w:docPartObj>
          <w:docPartGallery w:val="Table of Contents"/>
          <w:docPartUnique/>
        </w:docPartObj>
      </w:sdtPr>
      <w:sdtEndPr>
        <w:rPr>
          <w:noProof/>
        </w:rPr>
      </w:sdtEndPr>
      <w:sdtContent>
        <w:p w14:paraId="02370138" w14:textId="6888B36D" w:rsidR="00E77FCF" w:rsidRPr="00C548E2" w:rsidRDefault="00E77FCF">
          <w:pPr>
            <w:pStyle w:val="TOCHeading"/>
            <w:rPr>
              <w:rFonts w:ascii="Avenir Next" w:hAnsi="Avenir Next"/>
              <w:b w:val="0"/>
              <w:bCs w:val="0"/>
              <w:color w:val="0070C0"/>
              <w:sz w:val="32"/>
              <w:szCs w:val="32"/>
              <w:lang w:val="es-CO"/>
            </w:rPr>
          </w:pPr>
          <w:r w:rsidRPr="00C548E2">
            <w:rPr>
              <w:rFonts w:ascii="Avenir Next" w:hAnsi="Avenir Next"/>
              <w:b w:val="0"/>
              <w:bCs w:val="0"/>
              <w:color w:val="0070C0"/>
              <w:sz w:val="32"/>
              <w:szCs w:val="32"/>
              <w:lang w:val="es-CO"/>
            </w:rPr>
            <w:t>Ta</w:t>
          </w:r>
          <w:proofErr w:type="spellStart"/>
          <w:r w:rsidRPr="009F00FA">
            <w:rPr>
              <w:rFonts w:ascii="Avenir Next" w:hAnsi="Avenir Next"/>
              <w:b w:val="0"/>
              <w:bCs w:val="0"/>
              <w:color w:val="0070C0"/>
              <w:sz w:val="32"/>
              <w:szCs w:val="32"/>
            </w:rPr>
            <w:t>b</w:t>
          </w:r>
          <w:r w:rsidR="00DE45FC">
            <w:rPr>
              <w:rFonts w:ascii="Avenir Next" w:hAnsi="Avenir Next"/>
              <w:b w:val="0"/>
              <w:bCs w:val="0"/>
              <w:color w:val="0070C0"/>
              <w:sz w:val="32"/>
              <w:szCs w:val="32"/>
            </w:rPr>
            <w:t>la</w:t>
          </w:r>
          <w:proofErr w:type="spellEnd"/>
          <w:r w:rsidR="00DE45FC">
            <w:rPr>
              <w:rFonts w:ascii="Avenir Next" w:hAnsi="Avenir Next"/>
              <w:b w:val="0"/>
              <w:bCs w:val="0"/>
              <w:color w:val="0070C0"/>
              <w:sz w:val="32"/>
              <w:szCs w:val="32"/>
            </w:rPr>
            <w:t xml:space="preserve"> de </w:t>
          </w:r>
          <w:proofErr w:type="spellStart"/>
          <w:r w:rsidR="00DE45FC">
            <w:rPr>
              <w:rFonts w:ascii="Avenir Next" w:hAnsi="Avenir Next"/>
              <w:b w:val="0"/>
              <w:bCs w:val="0"/>
              <w:color w:val="0070C0"/>
              <w:sz w:val="32"/>
              <w:szCs w:val="32"/>
            </w:rPr>
            <w:t>contenido</w:t>
          </w:r>
          <w:proofErr w:type="spellEnd"/>
        </w:p>
        <w:p w14:paraId="380FF79A" w14:textId="69BDA53B" w:rsidR="00B7634F" w:rsidRDefault="00E77FCF">
          <w:pPr>
            <w:pStyle w:val="TOC1"/>
            <w:tabs>
              <w:tab w:val="right" w:leader="dot" w:pos="9350"/>
            </w:tabs>
            <w:rPr>
              <w:rFonts w:eastAsiaTheme="minorEastAsia" w:cstheme="minorBidi"/>
              <w:b w:val="0"/>
              <w:bCs w:val="0"/>
              <w:caps w:val="0"/>
              <w:noProof/>
              <w:sz w:val="24"/>
              <w:szCs w:val="24"/>
              <w:lang w:val="en-US" w:eastAsia="en-US"/>
            </w:rPr>
          </w:pPr>
          <w:r>
            <w:rPr>
              <w:b w:val="0"/>
              <w:bCs w:val="0"/>
            </w:rPr>
            <w:fldChar w:fldCharType="begin"/>
          </w:r>
          <w:r>
            <w:instrText xml:space="preserve"> TOC \o "1-3" \h \z \u </w:instrText>
          </w:r>
          <w:r>
            <w:rPr>
              <w:b w:val="0"/>
              <w:bCs w:val="0"/>
            </w:rPr>
            <w:fldChar w:fldCharType="separate"/>
          </w:r>
          <w:hyperlink w:anchor="_Toc130833521" w:history="1">
            <w:r w:rsidR="00B7634F" w:rsidRPr="00A96601">
              <w:rPr>
                <w:rStyle w:val="Hyperlink"/>
                <w:rFonts w:ascii="Avenir Next" w:hAnsi="Avenir Next"/>
                <w:noProof/>
                <w:lang w:val="es-CO"/>
              </w:rPr>
              <w:t>Notas del programa</w:t>
            </w:r>
            <w:r w:rsidR="00B7634F">
              <w:rPr>
                <w:noProof/>
                <w:webHidden/>
              </w:rPr>
              <w:tab/>
            </w:r>
            <w:r w:rsidR="00B7634F">
              <w:rPr>
                <w:noProof/>
                <w:webHidden/>
              </w:rPr>
              <w:fldChar w:fldCharType="begin"/>
            </w:r>
            <w:r w:rsidR="00B7634F">
              <w:rPr>
                <w:noProof/>
                <w:webHidden/>
              </w:rPr>
              <w:instrText xml:space="preserve"> PAGEREF _Toc130833521 \h </w:instrText>
            </w:r>
            <w:r w:rsidR="00B7634F">
              <w:rPr>
                <w:noProof/>
                <w:webHidden/>
              </w:rPr>
            </w:r>
            <w:r w:rsidR="00B7634F">
              <w:rPr>
                <w:noProof/>
                <w:webHidden/>
              </w:rPr>
              <w:fldChar w:fldCharType="separate"/>
            </w:r>
            <w:r w:rsidR="00C86098">
              <w:rPr>
                <w:noProof/>
                <w:webHidden/>
              </w:rPr>
              <w:t>3</w:t>
            </w:r>
            <w:r w:rsidR="00B7634F">
              <w:rPr>
                <w:noProof/>
                <w:webHidden/>
              </w:rPr>
              <w:fldChar w:fldCharType="end"/>
            </w:r>
          </w:hyperlink>
        </w:p>
        <w:p w14:paraId="579A8FFB" w14:textId="14593B02" w:rsidR="00B7634F" w:rsidRDefault="00000000">
          <w:pPr>
            <w:pStyle w:val="TOC1"/>
            <w:tabs>
              <w:tab w:val="right" w:leader="dot" w:pos="9350"/>
            </w:tabs>
            <w:rPr>
              <w:rFonts w:eastAsiaTheme="minorEastAsia" w:cstheme="minorBidi"/>
              <w:b w:val="0"/>
              <w:bCs w:val="0"/>
              <w:caps w:val="0"/>
              <w:noProof/>
              <w:sz w:val="24"/>
              <w:szCs w:val="24"/>
              <w:lang w:val="en-US" w:eastAsia="en-US"/>
            </w:rPr>
          </w:pPr>
          <w:hyperlink w:anchor="_Toc130833522" w:history="1">
            <w:r w:rsidR="00B7634F" w:rsidRPr="00A96601">
              <w:rPr>
                <w:rStyle w:val="Hyperlink"/>
                <w:rFonts w:ascii="Avenir Next" w:hAnsi="Avenir Next"/>
                <w:noProof/>
                <w:lang w:val="es-CO"/>
              </w:rPr>
              <w:t>Sobre el autor</w:t>
            </w:r>
            <w:r w:rsidR="00B7634F">
              <w:rPr>
                <w:noProof/>
                <w:webHidden/>
              </w:rPr>
              <w:tab/>
            </w:r>
            <w:r w:rsidR="00B7634F">
              <w:rPr>
                <w:noProof/>
                <w:webHidden/>
              </w:rPr>
              <w:fldChar w:fldCharType="begin"/>
            </w:r>
            <w:r w:rsidR="00B7634F">
              <w:rPr>
                <w:noProof/>
                <w:webHidden/>
              </w:rPr>
              <w:instrText xml:space="preserve"> PAGEREF _Toc130833522 \h </w:instrText>
            </w:r>
            <w:r w:rsidR="00B7634F">
              <w:rPr>
                <w:noProof/>
                <w:webHidden/>
              </w:rPr>
            </w:r>
            <w:r w:rsidR="00B7634F">
              <w:rPr>
                <w:noProof/>
                <w:webHidden/>
              </w:rPr>
              <w:fldChar w:fldCharType="separate"/>
            </w:r>
            <w:r w:rsidR="00C86098">
              <w:rPr>
                <w:noProof/>
                <w:webHidden/>
              </w:rPr>
              <w:t>4</w:t>
            </w:r>
            <w:r w:rsidR="00B7634F">
              <w:rPr>
                <w:noProof/>
                <w:webHidden/>
              </w:rPr>
              <w:fldChar w:fldCharType="end"/>
            </w:r>
          </w:hyperlink>
        </w:p>
        <w:p w14:paraId="5F92837F" w14:textId="3890BF73" w:rsidR="00B7634F" w:rsidRDefault="00000000">
          <w:pPr>
            <w:pStyle w:val="TOC1"/>
            <w:tabs>
              <w:tab w:val="right" w:leader="dot" w:pos="9350"/>
            </w:tabs>
            <w:rPr>
              <w:rFonts w:eastAsiaTheme="minorEastAsia" w:cstheme="minorBidi"/>
              <w:b w:val="0"/>
              <w:bCs w:val="0"/>
              <w:caps w:val="0"/>
              <w:noProof/>
              <w:sz w:val="24"/>
              <w:szCs w:val="24"/>
              <w:lang w:val="en-US" w:eastAsia="en-US"/>
            </w:rPr>
          </w:pPr>
          <w:hyperlink w:anchor="_Toc130833523" w:history="1">
            <w:r w:rsidR="00B7634F" w:rsidRPr="00A96601">
              <w:rPr>
                <w:rStyle w:val="Hyperlink"/>
                <w:rFonts w:ascii="Avenir Next" w:hAnsi="Avenir Next"/>
                <w:noProof/>
                <w:lang w:val="es-CO"/>
              </w:rPr>
              <w:t>Referencias de las Escrituras</w:t>
            </w:r>
            <w:r w:rsidR="00B7634F">
              <w:rPr>
                <w:noProof/>
                <w:webHidden/>
              </w:rPr>
              <w:tab/>
            </w:r>
            <w:r w:rsidR="00B7634F">
              <w:rPr>
                <w:noProof/>
                <w:webHidden/>
              </w:rPr>
              <w:fldChar w:fldCharType="begin"/>
            </w:r>
            <w:r w:rsidR="00B7634F">
              <w:rPr>
                <w:noProof/>
                <w:webHidden/>
              </w:rPr>
              <w:instrText xml:space="preserve"> PAGEREF _Toc130833523 \h </w:instrText>
            </w:r>
            <w:r w:rsidR="00B7634F">
              <w:rPr>
                <w:noProof/>
                <w:webHidden/>
              </w:rPr>
            </w:r>
            <w:r w:rsidR="00B7634F">
              <w:rPr>
                <w:noProof/>
                <w:webHidden/>
              </w:rPr>
              <w:fldChar w:fldCharType="separate"/>
            </w:r>
            <w:r w:rsidR="00C86098">
              <w:rPr>
                <w:noProof/>
                <w:webHidden/>
              </w:rPr>
              <w:t>4</w:t>
            </w:r>
            <w:r w:rsidR="00B7634F">
              <w:rPr>
                <w:noProof/>
                <w:webHidden/>
              </w:rPr>
              <w:fldChar w:fldCharType="end"/>
            </w:r>
          </w:hyperlink>
        </w:p>
        <w:p w14:paraId="12CB8DE2" w14:textId="76F1EB8E" w:rsidR="00B7634F" w:rsidRDefault="00000000">
          <w:pPr>
            <w:pStyle w:val="TOC1"/>
            <w:tabs>
              <w:tab w:val="right" w:leader="dot" w:pos="9350"/>
            </w:tabs>
            <w:rPr>
              <w:rFonts w:eastAsiaTheme="minorEastAsia" w:cstheme="minorBidi"/>
              <w:b w:val="0"/>
              <w:bCs w:val="0"/>
              <w:caps w:val="0"/>
              <w:noProof/>
              <w:sz w:val="24"/>
              <w:szCs w:val="24"/>
              <w:lang w:val="en-US" w:eastAsia="en-US"/>
            </w:rPr>
          </w:pPr>
          <w:hyperlink w:anchor="_Toc130833524" w:history="1">
            <w:r w:rsidR="00B7634F" w:rsidRPr="00A96601">
              <w:rPr>
                <w:rStyle w:val="Hyperlink"/>
                <w:rFonts w:ascii="Avenir Next" w:eastAsia="Arial" w:hAnsi="Avenir Next"/>
                <w:noProof/>
                <w:lang w:val="es-CO"/>
              </w:rPr>
              <w:t>Bosquejo del culto divino</w:t>
            </w:r>
            <w:r w:rsidR="00B7634F">
              <w:rPr>
                <w:noProof/>
                <w:webHidden/>
              </w:rPr>
              <w:tab/>
            </w:r>
            <w:r w:rsidR="00B7634F">
              <w:rPr>
                <w:noProof/>
                <w:webHidden/>
              </w:rPr>
              <w:fldChar w:fldCharType="begin"/>
            </w:r>
            <w:r w:rsidR="00B7634F">
              <w:rPr>
                <w:noProof/>
                <w:webHidden/>
              </w:rPr>
              <w:instrText xml:space="preserve"> PAGEREF _Toc130833524 \h </w:instrText>
            </w:r>
            <w:r w:rsidR="00B7634F">
              <w:rPr>
                <w:noProof/>
                <w:webHidden/>
              </w:rPr>
            </w:r>
            <w:r w:rsidR="00B7634F">
              <w:rPr>
                <w:noProof/>
                <w:webHidden/>
              </w:rPr>
              <w:fldChar w:fldCharType="separate"/>
            </w:r>
            <w:r w:rsidR="00C86098">
              <w:rPr>
                <w:noProof/>
                <w:webHidden/>
              </w:rPr>
              <w:t>5</w:t>
            </w:r>
            <w:r w:rsidR="00B7634F">
              <w:rPr>
                <w:noProof/>
                <w:webHidden/>
              </w:rPr>
              <w:fldChar w:fldCharType="end"/>
            </w:r>
          </w:hyperlink>
        </w:p>
        <w:p w14:paraId="260EDC6A" w14:textId="2557D58D" w:rsidR="00B7634F" w:rsidRDefault="00000000">
          <w:pPr>
            <w:pStyle w:val="TOC1"/>
            <w:tabs>
              <w:tab w:val="right" w:leader="dot" w:pos="9350"/>
            </w:tabs>
            <w:rPr>
              <w:rFonts w:eastAsiaTheme="minorEastAsia" w:cstheme="minorBidi"/>
              <w:b w:val="0"/>
              <w:bCs w:val="0"/>
              <w:caps w:val="0"/>
              <w:noProof/>
              <w:sz w:val="24"/>
              <w:szCs w:val="24"/>
              <w:lang w:val="en-US" w:eastAsia="en-US"/>
            </w:rPr>
          </w:pPr>
          <w:hyperlink w:anchor="_Toc130833525" w:history="1">
            <w:r w:rsidR="00B7634F" w:rsidRPr="00A96601">
              <w:rPr>
                <w:rStyle w:val="Hyperlink"/>
                <w:rFonts w:ascii="Avenir Next" w:hAnsi="Avenir Next"/>
                <w:noProof/>
                <w:lang w:val="es-CO"/>
              </w:rPr>
              <w:t>Historia Infantil</w:t>
            </w:r>
            <w:r w:rsidR="00B7634F">
              <w:rPr>
                <w:noProof/>
                <w:webHidden/>
              </w:rPr>
              <w:tab/>
            </w:r>
            <w:r w:rsidR="00B7634F">
              <w:rPr>
                <w:noProof/>
                <w:webHidden/>
              </w:rPr>
              <w:fldChar w:fldCharType="begin"/>
            </w:r>
            <w:r w:rsidR="00B7634F">
              <w:rPr>
                <w:noProof/>
                <w:webHidden/>
              </w:rPr>
              <w:instrText xml:space="preserve"> PAGEREF _Toc130833525 \h </w:instrText>
            </w:r>
            <w:r w:rsidR="00B7634F">
              <w:rPr>
                <w:noProof/>
                <w:webHidden/>
              </w:rPr>
            </w:r>
            <w:r w:rsidR="00B7634F">
              <w:rPr>
                <w:noProof/>
                <w:webHidden/>
              </w:rPr>
              <w:fldChar w:fldCharType="separate"/>
            </w:r>
            <w:r w:rsidR="00C86098">
              <w:rPr>
                <w:noProof/>
                <w:webHidden/>
              </w:rPr>
              <w:t>6</w:t>
            </w:r>
            <w:r w:rsidR="00B7634F">
              <w:rPr>
                <w:noProof/>
                <w:webHidden/>
              </w:rPr>
              <w:fldChar w:fldCharType="end"/>
            </w:r>
          </w:hyperlink>
        </w:p>
        <w:p w14:paraId="232A82A9" w14:textId="6EF44AC3" w:rsidR="00B7634F" w:rsidRDefault="00000000">
          <w:pPr>
            <w:pStyle w:val="TOC1"/>
            <w:tabs>
              <w:tab w:val="right" w:leader="dot" w:pos="9350"/>
            </w:tabs>
            <w:rPr>
              <w:rFonts w:eastAsiaTheme="minorEastAsia" w:cstheme="minorBidi"/>
              <w:b w:val="0"/>
              <w:bCs w:val="0"/>
              <w:caps w:val="0"/>
              <w:noProof/>
              <w:sz w:val="24"/>
              <w:szCs w:val="24"/>
              <w:lang w:val="en-US" w:eastAsia="en-US"/>
            </w:rPr>
          </w:pPr>
          <w:hyperlink w:anchor="_Toc130833526" w:history="1">
            <w:r w:rsidR="00B7634F" w:rsidRPr="00A96601">
              <w:rPr>
                <w:rStyle w:val="Hyperlink"/>
                <w:rFonts w:ascii="Avenir Next" w:hAnsi="Avenir Next"/>
                <w:noProof/>
                <w:lang w:val="es-CO"/>
              </w:rPr>
              <w:t>Sermón</w:t>
            </w:r>
            <w:r w:rsidR="00B7634F">
              <w:rPr>
                <w:noProof/>
                <w:webHidden/>
              </w:rPr>
              <w:tab/>
            </w:r>
            <w:r w:rsidR="00B7634F">
              <w:rPr>
                <w:noProof/>
                <w:webHidden/>
              </w:rPr>
              <w:fldChar w:fldCharType="begin"/>
            </w:r>
            <w:r w:rsidR="00B7634F">
              <w:rPr>
                <w:noProof/>
                <w:webHidden/>
              </w:rPr>
              <w:instrText xml:space="preserve"> PAGEREF _Toc130833526 \h </w:instrText>
            </w:r>
            <w:r w:rsidR="00B7634F">
              <w:rPr>
                <w:noProof/>
                <w:webHidden/>
              </w:rPr>
            </w:r>
            <w:r w:rsidR="00B7634F">
              <w:rPr>
                <w:noProof/>
                <w:webHidden/>
              </w:rPr>
              <w:fldChar w:fldCharType="separate"/>
            </w:r>
            <w:r w:rsidR="00C86098">
              <w:rPr>
                <w:noProof/>
                <w:webHidden/>
              </w:rPr>
              <w:t>7</w:t>
            </w:r>
            <w:r w:rsidR="00B7634F">
              <w:rPr>
                <w:noProof/>
                <w:webHidden/>
              </w:rPr>
              <w:fldChar w:fldCharType="end"/>
            </w:r>
          </w:hyperlink>
        </w:p>
        <w:p w14:paraId="30E3510E" w14:textId="69BBE4EC" w:rsidR="00B7634F" w:rsidRDefault="00000000">
          <w:pPr>
            <w:pStyle w:val="TOC1"/>
            <w:tabs>
              <w:tab w:val="right" w:leader="dot" w:pos="9350"/>
            </w:tabs>
            <w:rPr>
              <w:rFonts w:eastAsiaTheme="minorEastAsia" w:cstheme="minorBidi"/>
              <w:b w:val="0"/>
              <w:bCs w:val="0"/>
              <w:caps w:val="0"/>
              <w:noProof/>
              <w:sz w:val="24"/>
              <w:szCs w:val="24"/>
              <w:lang w:val="en-US" w:eastAsia="en-US"/>
            </w:rPr>
          </w:pPr>
          <w:hyperlink w:anchor="_Toc130833527" w:history="1">
            <w:r w:rsidR="00B7634F" w:rsidRPr="00A96601">
              <w:rPr>
                <w:rStyle w:val="Hyperlink"/>
                <w:rFonts w:ascii="Avenir Next" w:eastAsia="Times New Roman" w:hAnsi="Avenir Next"/>
                <w:noProof/>
                <w:kern w:val="36"/>
                <w:lang w:val="es-CO"/>
              </w:rPr>
              <w:t>Seminario</w:t>
            </w:r>
            <w:r w:rsidR="00B7634F">
              <w:rPr>
                <w:noProof/>
                <w:webHidden/>
              </w:rPr>
              <w:tab/>
            </w:r>
            <w:r w:rsidR="00B7634F">
              <w:rPr>
                <w:noProof/>
                <w:webHidden/>
              </w:rPr>
              <w:fldChar w:fldCharType="begin"/>
            </w:r>
            <w:r w:rsidR="00B7634F">
              <w:rPr>
                <w:noProof/>
                <w:webHidden/>
              </w:rPr>
              <w:instrText xml:space="preserve"> PAGEREF _Toc130833527 \h </w:instrText>
            </w:r>
            <w:r w:rsidR="00B7634F">
              <w:rPr>
                <w:noProof/>
                <w:webHidden/>
              </w:rPr>
            </w:r>
            <w:r w:rsidR="00B7634F">
              <w:rPr>
                <w:noProof/>
                <w:webHidden/>
              </w:rPr>
              <w:fldChar w:fldCharType="separate"/>
            </w:r>
            <w:r w:rsidR="00C86098">
              <w:rPr>
                <w:noProof/>
                <w:webHidden/>
              </w:rPr>
              <w:t>14</w:t>
            </w:r>
            <w:r w:rsidR="00B7634F">
              <w:rPr>
                <w:noProof/>
                <w:webHidden/>
              </w:rPr>
              <w:fldChar w:fldCharType="end"/>
            </w:r>
          </w:hyperlink>
        </w:p>
        <w:p w14:paraId="1BA960C0" w14:textId="6329B967" w:rsidR="00B7634F" w:rsidRDefault="00000000">
          <w:pPr>
            <w:pStyle w:val="TOC1"/>
            <w:tabs>
              <w:tab w:val="right" w:leader="dot" w:pos="9350"/>
            </w:tabs>
            <w:rPr>
              <w:rFonts w:eastAsiaTheme="minorEastAsia" w:cstheme="minorBidi"/>
              <w:b w:val="0"/>
              <w:bCs w:val="0"/>
              <w:caps w:val="0"/>
              <w:noProof/>
              <w:sz w:val="24"/>
              <w:szCs w:val="24"/>
              <w:lang w:val="en-US" w:eastAsia="en-US"/>
            </w:rPr>
          </w:pPr>
          <w:hyperlink w:anchor="_Toc130833528" w:history="1">
            <w:r w:rsidR="00B7634F" w:rsidRPr="00A96601">
              <w:rPr>
                <w:rStyle w:val="Hyperlink"/>
                <w:rFonts w:ascii="Avenir Next" w:eastAsia="Times New Roman" w:hAnsi="Avenir Next"/>
                <w:noProof/>
                <w:kern w:val="36"/>
                <w:lang w:val="es-CO"/>
              </w:rPr>
              <w:t>Bibliografía</w:t>
            </w:r>
            <w:r w:rsidR="00B7634F">
              <w:rPr>
                <w:noProof/>
                <w:webHidden/>
              </w:rPr>
              <w:tab/>
            </w:r>
            <w:r w:rsidR="00B7634F">
              <w:rPr>
                <w:noProof/>
                <w:webHidden/>
              </w:rPr>
              <w:fldChar w:fldCharType="begin"/>
            </w:r>
            <w:r w:rsidR="00B7634F">
              <w:rPr>
                <w:noProof/>
                <w:webHidden/>
              </w:rPr>
              <w:instrText xml:space="preserve"> PAGEREF _Toc130833528 \h </w:instrText>
            </w:r>
            <w:r w:rsidR="00B7634F">
              <w:rPr>
                <w:noProof/>
                <w:webHidden/>
              </w:rPr>
            </w:r>
            <w:r w:rsidR="00B7634F">
              <w:rPr>
                <w:noProof/>
                <w:webHidden/>
              </w:rPr>
              <w:fldChar w:fldCharType="separate"/>
            </w:r>
            <w:r w:rsidR="00C86098">
              <w:rPr>
                <w:noProof/>
                <w:webHidden/>
              </w:rPr>
              <w:t>25</w:t>
            </w:r>
            <w:r w:rsidR="00B7634F">
              <w:rPr>
                <w:noProof/>
                <w:webHidden/>
              </w:rPr>
              <w:fldChar w:fldCharType="end"/>
            </w:r>
          </w:hyperlink>
        </w:p>
        <w:p w14:paraId="04EA8A98" w14:textId="002CF7DE" w:rsidR="004A50A2" w:rsidRPr="004A50A2" w:rsidRDefault="00E77FCF" w:rsidP="004A50A2">
          <w:r>
            <w:rPr>
              <w:b/>
              <w:bCs/>
              <w:noProof/>
            </w:rPr>
            <w:fldChar w:fldCharType="end"/>
          </w:r>
        </w:p>
      </w:sdtContent>
    </w:sdt>
    <w:bookmarkStart w:id="0" w:name="_Toc130833521" w:displacedByCustomXml="prev"/>
    <w:p w14:paraId="34E46DB3" w14:textId="77777777" w:rsidR="004A50A2" w:rsidRDefault="004A50A2" w:rsidP="009E2ED4">
      <w:pPr>
        <w:pStyle w:val="Heading1"/>
        <w:rPr>
          <w:rFonts w:ascii="Avenir Next" w:hAnsi="Avenir Next" w:cstheme="minorHAnsi"/>
          <w:b w:val="0"/>
          <w:bCs w:val="0"/>
          <w:color w:val="0070C0"/>
          <w:sz w:val="32"/>
          <w:szCs w:val="32"/>
          <w:lang w:val="es-CO"/>
        </w:rPr>
      </w:pPr>
    </w:p>
    <w:p w14:paraId="54A3E293" w14:textId="34D39ABF" w:rsidR="009E2ED4" w:rsidRPr="001E716E" w:rsidRDefault="00DE45FC" w:rsidP="009E2ED4">
      <w:pPr>
        <w:pStyle w:val="Heading1"/>
        <w:rPr>
          <w:rFonts w:ascii="Avenir Next" w:hAnsi="Avenir Next" w:cstheme="minorHAnsi"/>
          <w:b w:val="0"/>
          <w:bCs w:val="0"/>
          <w:color w:val="0070C0"/>
          <w:sz w:val="32"/>
          <w:szCs w:val="32"/>
          <w:lang w:val="es-CO"/>
        </w:rPr>
      </w:pPr>
      <w:r w:rsidRPr="001E716E">
        <w:rPr>
          <w:rFonts w:ascii="Avenir Next" w:hAnsi="Avenir Next" w:cstheme="minorHAnsi"/>
          <w:b w:val="0"/>
          <w:bCs w:val="0"/>
          <w:color w:val="0070C0"/>
          <w:sz w:val="32"/>
          <w:szCs w:val="32"/>
          <w:lang w:val="es-CO"/>
        </w:rPr>
        <w:t>Notas del programa</w:t>
      </w:r>
      <w:bookmarkEnd w:id="0"/>
    </w:p>
    <w:p w14:paraId="605ABF37" w14:textId="00A2BAE1" w:rsidR="009E2ED4" w:rsidRPr="002C039B" w:rsidRDefault="001E716E">
      <w:pPr>
        <w:rPr>
          <w:rFonts w:ascii="Avenir Next" w:hAnsi="Avenir Next"/>
          <w:sz w:val="22"/>
          <w:szCs w:val="22"/>
          <w:lang w:val="es-CO"/>
        </w:rPr>
      </w:pPr>
      <w:r w:rsidRPr="001E716E">
        <w:rPr>
          <w:lang w:val="es-CO"/>
        </w:rPr>
        <w:t xml:space="preserve">No dude en traducir, ajustar y editar el paquete de recursos de acuerdo con las necesidades de su división, incluida la mejor versión de la Biblia para su uso. Además, puede adaptar el paquete de acuerdo con su audiencia cultural. Cuando su división haya traducido el paquete asignado al francés, portugués y español, envíenos un archivo digital para compartirlo con nuestras hermanas que lo necesiten. Visite nuestro sitio web para obtener paquetes traducidos adicionales que pueda </w:t>
      </w:r>
      <w:proofErr w:type="spellStart"/>
      <w:r w:rsidRPr="001E716E">
        <w:rPr>
          <w:lang w:val="es-CO"/>
        </w:rPr>
        <w:t>usar.</w:t>
      </w:r>
      <w:hyperlink r:id="rId14" w:history="1">
        <w:r w:rsidR="009E2ED4" w:rsidRPr="002C039B">
          <w:rPr>
            <w:rStyle w:val="Hyperlink"/>
            <w:rFonts w:ascii="Avenir Next" w:hAnsi="Avenir Next"/>
            <w:sz w:val="22"/>
            <w:szCs w:val="22"/>
            <w:lang w:val="es-CO"/>
          </w:rPr>
          <w:t>https</w:t>
        </w:r>
        <w:proofErr w:type="spellEnd"/>
        <w:r w:rsidR="009E2ED4" w:rsidRPr="002C039B">
          <w:rPr>
            <w:rStyle w:val="Hyperlink"/>
            <w:rFonts w:ascii="Avenir Next" w:hAnsi="Avenir Next"/>
            <w:sz w:val="22"/>
            <w:szCs w:val="22"/>
            <w:lang w:val="es-CO"/>
          </w:rPr>
          <w:t>://women.adventist.org/</w:t>
        </w:r>
        <w:proofErr w:type="spellStart"/>
        <w:r w:rsidR="009E2ED4" w:rsidRPr="002C039B">
          <w:rPr>
            <w:rStyle w:val="Hyperlink"/>
            <w:rFonts w:ascii="Avenir Next" w:hAnsi="Avenir Next"/>
            <w:sz w:val="22"/>
            <w:szCs w:val="22"/>
            <w:lang w:val="es-CO"/>
          </w:rPr>
          <w:t>women</w:t>
        </w:r>
        <w:proofErr w:type="spellEnd"/>
        <w:r w:rsidR="009E2ED4" w:rsidRPr="002C039B">
          <w:rPr>
            <w:rStyle w:val="Hyperlink"/>
            <w:rFonts w:ascii="Avenir Next" w:hAnsi="Avenir Next"/>
            <w:sz w:val="22"/>
            <w:szCs w:val="22"/>
            <w:lang w:val="es-CO"/>
          </w:rPr>
          <w:t>-s-</w:t>
        </w:r>
        <w:proofErr w:type="spellStart"/>
        <w:r w:rsidR="009E2ED4" w:rsidRPr="002C039B">
          <w:rPr>
            <w:rStyle w:val="Hyperlink"/>
            <w:rFonts w:ascii="Avenir Next" w:hAnsi="Avenir Next"/>
            <w:sz w:val="22"/>
            <w:szCs w:val="22"/>
            <w:lang w:val="es-CO"/>
          </w:rPr>
          <w:t>ministries</w:t>
        </w:r>
        <w:proofErr w:type="spellEnd"/>
        <w:r w:rsidR="009E2ED4" w:rsidRPr="002C039B">
          <w:rPr>
            <w:rStyle w:val="Hyperlink"/>
            <w:rFonts w:ascii="Avenir Next" w:hAnsi="Avenir Next"/>
            <w:sz w:val="22"/>
            <w:szCs w:val="22"/>
            <w:lang w:val="es-CO"/>
          </w:rPr>
          <w:t>-</w:t>
        </w:r>
        <w:proofErr w:type="spellStart"/>
        <w:r w:rsidR="009E2ED4" w:rsidRPr="002C039B">
          <w:rPr>
            <w:rStyle w:val="Hyperlink"/>
            <w:rFonts w:ascii="Avenir Next" w:hAnsi="Avenir Next"/>
            <w:sz w:val="22"/>
            <w:szCs w:val="22"/>
            <w:lang w:val="es-CO"/>
          </w:rPr>
          <w:t>emphasis-day</w:t>
        </w:r>
        <w:proofErr w:type="spellEnd"/>
      </w:hyperlink>
    </w:p>
    <w:p w14:paraId="00227884" w14:textId="77777777" w:rsidR="00F905B8" w:rsidRPr="002C039B" w:rsidRDefault="00F905B8">
      <w:pPr>
        <w:rPr>
          <w:rFonts w:ascii="Avenir Next" w:hAnsi="Avenir Next"/>
          <w:sz w:val="22"/>
          <w:szCs w:val="22"/>
          <w:lang w:val="es-CO"/>
        </w:rPr>
      </w:pPr>
    </w:p>
    <w:p w14:paraId="6E70AF97" w14:textId="35282686" w:rsidR="00366547" w:rsidRPr="002C039B" w:rsidRDefault="00366547">
      <w:pPr>
        <w:rPr>
          <w:rFonts w:ascii="Avenir Next" w:eastAsia="Times New Roman" w:hAnsi="Avenir Next" w:cstheme="minorHAnsi"/>
          <w:color w:val="0070C0"/>
          <w:kern w:val="36"/>
          <w:sz w:val="32"/>
          <w:szCs w:val="32"/>
          <w:lang w:val="es-CO"/>
        </w:rPr>
      </w:pPr>
      <w:r w:rsidRPr="002C039B">
        <w:rPr>
          <w:rFonts w:ascii="Avenir Next" w:hAnsi="Avenir Next" w:cstheme="minorHAnsi"/>
          <w:b/>
          <w:bCs/>
          <w:color w:val="0070C0"/>
          <w:sz w:val="32"/>
          <w:szCs w:val="32"/>
          <w:lang w:val="es-CO"/>
        </w:rPr>
        <w:br w:type="page"/>
      </w:r>
    </w:p>
    <w:p w14:paraId="17DD2CEC" w14:textId="04DBAF5A" w:rsidR="00B71967" w:rsidRPr="002C039B" w:rsidRDefault="00DE45FC" w:rsidP="00B71967">
      <w:pPr>
        <w:pStyle w:val="Heading1"/>
        <w:rPr>
          <w:rFonts w:ascii="Avenir Next" w:hAnsi="Avenir Next" w:cstheme="minorHAnsi"/>
          <w:b w:val="0"/>
          <w:bCs w:val="0"/>
          <w:color w:val="0070C0"/>
          <w:sz w:val="32"/>
          <w:szCs w:val="32"/>
          <w:lang w:val="es-CO"/>
        </w:rPr>
      </w:pPr>
      <w:bookmarkStart w:id="1" w:name="_Toc130833522"/>
      <w:r w:rsidRPr="002C039B">
        <w:rPr>
          <w:rFonts w:ascii="Avenir Next" w:hAnsi="Avenir Next" w:cstheme="minorHAnsi"/>
          <w:b w:val="0"/>
          <w:bCs w:val="0"/>
          <w:color w:val="0070C0"/>
          <w:sz w:val="32"/>
          <w:szCs w:val="32"/>
          <w:lang w:val="es-CO"/>
        </w:rPr>
        <w:lastRenderedPageBreak/>
        <w:t>Sobre el autor</w:t>
      </w:r>
      <w:bookmarkEnd w:id="1"/>
      <w:r w:rsidRPr="002C039B">
        <w:rPr>
          <w:rFonts w:ascii="Avenir Next" w:hAnsi="Avenir Next" w:cstheme="minorHAnsi"/>
          <w:b w:val="0"/>
          <w:bCs w:val="0"/>
          <w:color w:val="0070C0"/>
          <w:sz w:val="32"/>
          <w:szCs w:val="32"/>
          <w:lang w:val="es-CO"/>
        </w:rPr>
        <w:t xml:space="preserve"> </w:t>
      </w:r>
    </w:p>
    <w:p w14:paraId="777CAA90" w14:textId="069E1F4D" w:rsidR="00B71967" w:rsidRDefault="001E716E" w:rsidP="00B71967">
      <w:pPr>
        <w:rPr>
          <w:rFonts w:ascii="Avenir Next" w:hAnsi="Avenir Next" w:cstheme="minorHAnsi"/>
          <w:sz w:val="22"/>
          <w:szCs w:val="22"/>
          <w:lang w:val="es-CO"/>
        </w:rPr>
      </w:pPr>
      <w:r w:rsidRPr="001E716E">
        <w:rPr>
          <w:rFonts w:ascii="Avenir Next" w:hAnsi="Avenir Next" w:cstheme="minorHAnsi"/>
          <w:b/>
          <w:bCs/>
          <w:sz w:val="22"/>
          <w:szCs w:val="22"/>
          <w:lang w:val="es-CO"/>
        </w:rPr>
        <w:t>Margery Her</w:t>
      </w:r>
      <w:r w:rsidR="005809D8">
        <w:rPr>
          <w:rFonts w:ascii="Avenir Next" w:hAnsi="Avenir Next" w:cstheme="minorHAnsi"/>
          <w:b/>
          <w:bCs/>
          <w:sz w:val="22"/>
          <w:szCs w:val="22"/>
          <w:lang w:val="es-CO"/>
        </w:rPr>
        <w:t>i</w:t>
      </w:r>
      <w:r w:rsidRPr="001E716E">
        <w:rPr>
          <w:rFonts w:ascii="Avenir Next" w:hAnsi="Avenir Next" w:cstheme="minorHAnsi"/>
          <w:b/>
          <w:bCs/>
          <w:sz w:val="22"/>
          <w:szCs w:val="22"/>
          <w:lang w:val="es-CO"/>
        </w:rPr>
        <w:t>nirina</w:t>
      </w:r>
      <w:r w:rsidRPr="001E716E">
        <w:rPr>
          <w:rFonts w:ascii="Avenir Next" w:hAnsi="Avenir Next" w:cstheme="minorHAnsi"/>
          <w:sz w:val="22"/>
          <w:szCs w:val="22"/>
          <w:lang w:val="es-CO"/>
        </w:rPr>
        <w:t xml:space="preserve">, directora de </w:t>
      </w:r>
      <w:r>
        <w:rPr>
          <w:rFonts w:ascii="Avenir Next" w:hAnsi="Avenir Next" w:cstheme="minorHAnsi"/>
          <w:sz w:val="22"/>
          <w:szCs w:val="22"/>
          <w:lang w:val="es-CO"/>
        </w:rPr>
        <w:t xml:space="preserve">los </w:t>
      </w:r>
      <w:r w:rsidRPr="001E716E">
        <w:rPr>
          <w:rFonts w:ascii="Avenir Next" w:hAnsi="Avenir Next" w:cstheme="minorHAnsi"/>
          <w:sz w:val="22"/>
          <w:szCs w:val="22"/>
          <w:lang w:val="es-CO"/>
        </w:rPr>
        <w:t>Ministerios de la Mujer y el Niño de la División de África Meridional-Océano Índico (cerca de Johannesburgo), se ha desempeñado en estos puestos en diferentes países y territorios durante 15 años. Comenzó a liderar en la Asociación de Mauricio y más recientemente se desempeñó como directora de Ministerios de Mujeres y Niños para la Asociación de la Unión del Océano Índico.</w:t>
      </w:r>
    </w:p>
    <w:p w14:paraId="74BC5D4B" w14:textId="77777777" w:rsidR="001E716E" w:rsidRPr="001E716E" w:rsidRDefault="001E716E" w:rsidP="00B71967">
      <w:pPr>
        <w:rPr>
          <w:rFonts w:ascii="Avenir Next" w:hAnsi="Avenir Next" w:cstheme="minorHAnsi"/>
          <w:sz w:val="22"/>
          <w:szCs w:val="22"/>
          <w:lang w:val="es-CO"/>
        </w:rPr>
      </w:pPr>
    </w:p>
    <w:p w14:paraId="4842A0C1" w14:textId="4A35A454" w:rsidR="00B71967" w:rsidRDefault="001E716E" w:rsidP="00B71967">
      <w:pPr>
        <w:rPr>
          <w:rFonts w:ascii="Avenir Next" w:hAnsi="Avenir Next" w:cstheme="minorHAnsi"/>
          <w:sz w:val="22"/>
          <w:szCs w:val="22"/>
          <w:lang w:val="es-CO"/>
        </w:rPr>
      </w:pPr>
      <w:r w:rsidRPr="001E716E">
        <w:rPr>
          <w:rFonts w:ascii="Avenir Next" w:hAnsi="Avenir Next" w:cstheme="minorHAnsi"/>
          <w:sz w:val="22"/>
          <w:szCs w:val="22"/>
          <w:lang w:val="es-CO"/>
        </w:rPr>
        <w:t>Nacida en Mauricio, pero actualmente reside en Sudáfrica, le apasiona predicar el evangelio del amor transformador de Dios con los demás</w:t>
      </w:r>
      <w:r>
        <w:rPr>
          <w:rFonts w:ascii="Avenir Next" w:hAnsi="Avenir Next" w:cstheme="minorHAnsi"/>
          <w:sz w:val="22"/>
          <w:szCs w:val="22"/>
          <w:lang w:val="es-CO"/>
        </w:rPr>
        <w:t>.</w:t>
      </w:r>
    </w:p>
    <w:p w14:paraId="06EE1358" w14:textId="77777777" w:rsidR="00574953" w:rsidRDefault="00574953" w:rsidP="00B71967">
      <w:pPr>
        <w:rPr>
          <w:rFonts w:ascii="Avenir Next" w:hAnsi="Avenir Next" w:cstheme="minorHAnsi"/>
          <w:sz w:val="22"/>
          <w:szCs w:val="22"/>
          <w:lang w:val="es-CO"/>
        </w:rPr>
      </w:pPr>
    </w:p>
    <w:p w14:paraId="4E6378D6" w14:textId="0C44762E" w:rsidR="00B71967" w:rsidRDefault="00574953" w:rsidP="00574953">
      <w:pPr>
        <w:rPr>
          <w:rFonts w:ascii="Avenir Next" w:hAnsi="Avenir Next" w:cstheme="minorHAnsi"/>
          <w:sz w:val="22"/>
          <w:szCs w:val="22"/>
          <w:lang w:val="es-CO"/>
        </w:rPr>
      </w:pPr>
      <w:r w:rsidRPr="00574953">
        <w:rPr>
          <w:rFonts w:ascii="Avenir Next" w:hAnsi="Avenir Next" w:cstheme="minorHAnsi"/>
          <w:sz w:val="22"/>
          <w:szCs w:val="22"/>
          <w:lang w:val="es-CO"/>
        </w:rPr>
        <w:t>Le gusta viajar, ya que le gusta explorar nuevas culturas y conocer gente nueva. Tiene dos hijos adultos, Uriel y Yasmina, quienes también están involucrados en el ministerio de la iglesia.</w:t>
      </w:r>
    </w:p>
    <w:p w14:paraId="397677C3" w14:textId="77777777" w:rsidR="00574953" w:rsidRPr="00574953" w:rsidRDefault="00574953" w:rsidP="00574953">
      <w:pPr>
        <w:rPr>
          <w:rFonts w:ascii="Avenir Next" w:hAnsi="Avenir Next" w:cstheme="minorHAnsi"/>
          <w:sz w:val="22"/>
          <w:szCs w:val="22"/>
          <w:lang w:val="es-CO"/>
        </w:rPr>
      </w:pPr>
    </w:p>
    <w:p w14:paraId="31AFF0D1" w14:textId="18FFB701" w:rsidR="00366547" w:rsidRPr="00574953" w:rsidRDefault="00DE45FC" w:rsidP="00366547">
      <w:pPr>
        <w:pStyle w:val="Heading1"/>
        <w:rPr>
          <w:rFonts w:ascii="Avenir Next" w:hAnsi="Avenir Next" w:cstheme="minorHAnsi"/>
          <w:b w:val="0"/>
          <w:bCs w:val="0"/>
          <w:color w:val="0070C0"/>
          <w:sz w:val="32"/>
          <w:szCs w:val="32"/>
          <w:lang w:val="es-CO"/>
        </w:rPr>
      </w:pPr>
      <w:bookmarkStart w:id="2" w:name="_Toc130833523"/>
      <w:r w:rsidRPr="00574953">
        <w:rPr>
          <w:rFonts w:ascii="Avenir Next" w:hAnsi="Avenir Next" w:cstheme="minorHAnsi"/>
          <w:b w:val="0"/>
          <w:bCs w:val="0"/>
          <w:color w:val="0070C0"/>
          <w:sz w:val="32"/>
          <w:szCs w:val="32"/>
          <w:lang w:val="es-CO"/>
        </w:rPr>
        <w:t>Referencias de las Escrituras</w:t>
      </w:r>
      <w:bookmarkEnd w:id="2"/>
    </w:p>
    <w:p w14:paraId="7D955AC5" w14:textId="51C88353" w:rsidR="00366547" w:rsidRPr="00574953" w:rsidRDefault="00574953" w:rsidP="00366547">
      <w:pPr>
        <w:rPr>
          <w:rFonts w:ascii="Avenir Book" w:hAnsi="Avenir Book" w:cstheme="minorHAnsi"/>
          <w:sz w:val="22"/>
          <w:szCs w:val="22"/>
          <w:lang w:val="es-CO"/>
        </w:rPr>
      </w:pPr>
      <w:r w:rsidRPr="00574953">
        <w:rPr>
          <w:rFonts w:ascii="Avenir Book" w:hAnsi="Avenir Book" w:cstheme="minorHAnsi"/>
          <w:sz w:val="22"/>
          <w:szCs w:val="22"/>
          <w:lang w:val="es-CO"/>
        </w:rPr>
        <w:t>Los versículos de las Escrituras en este paquete se citan de la NVI, a menos que se indique lo contrario.</w:t>
      </w:r>
    </w:p>
    <w:p w14:paraId="183BFAEF" w14:textId="77777777" w:rsidR="004C513B" w:rsidRPr="00574953" w:rsidRDefault="004C513B" w:rsidP="00366547">
      <w:pPr>
        <w:rPr>
          <w:rFonts w:ascii="Avenir Next" w:hAnsi="Avenir Next" w:cstheme="minorHAnsi"/>
          <w:sz w:val="22"/>
          <w:szCs w:val="22"/>
          <w:lang w:val="es-CO"/>
        </w:rPr>
      </w:pPr>
    </w:p>
    <w:p w14:paraId="10FAE6D0" w14:textId="069D79DE" w:rsidR="00366547" w:rsidRDefault="00574953" w:rsidP="00366547">
      <w:pPr>
        <w:rPr>
          <w:rFonts w:ascii="Avenir Book" w:hAnsi="Avenir Book"/>
          <w:sz w:val="22"/>
          <w:szCs w:val="22"/>
          <w:lang w:val="es-CO"/>
        </w:rPr>
      </w:pPr>
      <w:r w:rsidRPr="00574953">
        <w:rPr>
          <w:rFonts w:ascii="Avenir Book" w:hAnsi="Avenir Book"/>
          <w:sz w:val="22"/>
          <w:szCs w:val="22"/>
          <w:lang w:val="es-CO"/>
        </w:rPr>
        <w:t>Las citas bíblicas marcadas (NVI) son tomadas de LA SANTA BIBLIA, NUEVA VERSIÓN INTERNACIONAL ®. Copyright© 1973, 1978, 1984, 2011 por Biblica, Inc.™. Usado con permiso de Zondervan. Todos los derechos reservados en todo el mundo.</w:t>
      </w:r>
    </w:p>
    <w:p w14:paraId="6258F7FD" w14:textId="77777777" w:rsidR="00574953" w:rsidRPr="00574953" w:rsidRDefault="00574953" w:rsidP="00366547">
      <w:pPr>
        <w:rPr>
          <w:rFonts w:ascii="Avenir Book" w:hAnsi="Avenir Book"/>
          <w:sz w:val="22"/>
          <w:szCs w:val="22"/>
          <w:lang w:val="es-CO"/>
        </w:rPr>
      </w:pPr>
    </w:p>
    <w:p w14:paraId="281B87D9" w14:textId="698DC0BE" w:rsidR="00366547" w:rsidRPr="002C039B" w:rsidRDefault="00574953" w:rsidP="00366547">
      <w:pPr>
        <w:rPr>
          <w:rFonts w:ascii="Avenir Next" w:hAnsi="Avenir Next" w:cstheme="minorHAnsi"/>
          <w:sz w:val="22"/>
          <w:szCs w:val="22"/>
          <w:lang w:val="es-CO"/>
        </w:rPr>
      </w:pPr>
      <w:r w:rsidRPr="00574953">
        <w:rPr>
          <w:rFonts w:ascii="Avenir Next" w:hAnsi="Avenir Next" w:cstheme="minorHAnsi"/>
          <w:sz w:val="22"/>
          <w:szCs w:val="22"/>
          <w:lang w:val="es-CO"/>
        </w:rPr>
        <w:t xml:space="preserve">Las citas bíblicas marcadas (NTV) se tomaron de la Santa Biblia, New Living Translation, copyright ©1996, 2004, 2015 de Tyndale House Foundation. Usado con permiso de Tyndale House </w:t>
      </w:r>
      <w:proofErr w:type="spellStart"/>
      <w:r w:rsidRPr="00574953">
        <w:rPr>
          <w:rFonts w:ascii="Avenir Next" w:hAnsi="Avenir Next" w:cstheme="minorHAnsi"/>
          <w:sz w:val="22"/>
          <w:szCs w:val="22"/>
          <w:lang w:val="es-CO"/>
        </w:rPr>
        <w:t>Publishers</w:t>
      </w:r>
      <w:proofErr w:type="spellEnd"/>
      <w:r w:rsidRPr="00574953">
        <w:rPr>
          <w:rFonts w:ascii="Avenir Next" w:hAnsi="Avenir Next" w:cstheme="minorHAnsi"/>
          <w:sz w:val="22"/>
          <w:szCs w:val="22"/>
          <w:lang w:val="es-CO"/>
        </w:rPr>
        <w:t xml:space="preserve">, Carol </w:t>
      </w:r>
      <w:proofErr w:type="spellStart"/>
      <w:r w:rsidRPr="00574953">
        <w:rPr>
          <w:rFonts w:ascii="Avenir Next" w:hAnsi="Avenir Next" w:cstheme="minorHAnsi"/>
          <w:sz w:val="22"/>
          <w:szCs w:val="22"/>
          <w:lang w:val="es-CO"/>
        </w:rPr>
        <w:t>Stream</w:t>
      </w:r>
      <w:proofErr w:type="spellEnd"/>
      <w:r w:rsidRPr="00574953">
        <w:rPr>
          <w:rFonts w:ascii="Avenir Next" w:hAnsi="Avenir Next" w:cstheme="minorHAnsi"/>
          <w:sz w:val="22"/>
          <w:szCs w:val="22"/>
          <w:lang w:val="es-CO"/>
        </w:rPr>
        <w:t xml:space="preserve">, Illinois 60188. </w:t>
      </w:r>
      <w:r w:rsidRPr="002C039B">
        <w:rPr>
          <w:rFonts w:ascii="Avenir Next" w:hAnsi="Avenir Next" w:cstheme="minorHAnsi"/>
          <w:sz w:val="22"/>
          <w:szCs w:val="22"/>
          <w:lang w:val="es-CO"/>
        </w:rPr>
        <w:t>Todos los derechos reservados.</w:t>
      </w:r>
    </w:p>
    <w:p w14:paraId="7E281841" w14:textId="77777777" w:rsidR="00574953" w:rsidRPr="002C039B" w:rsidRDefault="00574953" w:rsidP="00366547">
      <w:pPr>
        <w:rPr>
          <w:rFonts w:ascii="Avenir Next" w:hAnsi="Avenir Next" w:cstheme="minorHAnsi"/>
          <w:sz w:val="22"/>
          <w:szCs w:val="22"/>
          <w:lang w:val="es-CO"/>
        </w:rPr>
      </w:pPr>
    </w:p>
    <w:p w14:paraId="3BC311A2" w14:textId="1A3FE6A7" w:rsidR="004C513B" w:rsidRPr="00574953" w:rsidRDefault="00574953" w:rsidP="004C513B">
      <w:pPr>
        <w:rPr>
          <w:rFonts w:ascii="Avenir Book" w:hAnsi="Avenir Book"/>
          <w:sz w:val="22"/>
          <w:szCs w:val="22"/>
          <w:lang w:val="es-CO"/>
        </w:rPr>
      </w:pPr>
      <w:r w:rsidRPr="00574953">
        <w:rPr>
          <w:rFonts w:ascii="Avenir Book" w:hAnsi="Avenir Book"/>
          <w:sz w:val="22"/>
          <w:szCs w:val="22"/>
          <w:lang w:val="es-CO"/>
        </w:rPr>
        <w:t>Las citas bíblicas marcadas (V</w:t>
      </w:r>
      <w:r>
        <w:rPr>
          <w:rFonts w:ascii="Avenir Book" w:hAnsi="Avenir Book"/>
          <w:sz w:val="22"/>
          <w:szCs w:val="22"/>
          <w:lang w:val="es-CO"/>
        </w:rPr>
        <w:t>K</w:t>
      </w:r>
      <w:r w:rsidRPr="00574953">
        <w:rPr>
          <w:rFonts w:ascii="Avenir Book" w:hAnsi="Avenir Book"/>
          <w:sz w:val="22"/>
          <w:szCs w:val="22"/>
          <w:lang w:val="es-CO"/>
        </w:rPr>
        <w:t>J) se toman de la VERSIÓN KING JAMES, dominio público.</w:t>
      </w:r>
    </w:p>
    <w:p w14:paraId="3F9020A6" w14:textId="77777777" w:rsidR="00366547" w:rsidRPr="00574953" w:rsidRDefault="00366547" w:rsidP="00366547">
      <w:pPr>
        <w:rPr>
          <w:rFonts w:ascii="Avenir Next" w:hAnsi="Avenir Next" w:cstheme="minorHAnsi"/>
          <w:sz w:val="22"/>
          <w:szCs w:val="22"/>
          <w:lang w:val="es-CO"/>
        </w:rPr>
      </w:pPr>
    </w:p>
    <w:p w14:paraId="449F1128" w14:textId="77777777" w:rsidR="00366547" w:rsidRPr="00574953" w:rsidRDefault="00366547" w:rsidP="00366547">
      <w:pPr>
        <w:rPr>
          <w:rFonts w:ascii="Avenir Next" w:hAnsi="Avenir Next" w:cstheme="minorHAnsi"/>
          <w:sz w:val="22"/>
          <w:szCs w:val="22"/>
          <w:lang w:val="es-CO"/>
        </w:rPr>
      </w:pPr>
    </w:p>
    <w:p w14:paraId="25620AC4" w14:textId="77777777" w:rsidR="00366547" w:rsidRPr="00574953" w:rsidRDefault="00366547" w:rsidP="00366547">
      <w:pPr>
        <w:rPr>
          <w:rFonts w:ascii="Avenir Next" w:hAnsi="Avenir Next" w:cstheme="minorHAnsi"/>
          <w:sz w:val="22"/>
          <w:szCs w:val="22"/>
          <w:lang w:val="es-CO"/>
        </w:rPr>
      </w:pPr>
    </w:p>
    <w:p w14:paraId="57C1C07C" w14:textId="3F022F90" w:rsidR="0022649D" w:rsidRPr="00574953" w:rsidRDefault="0022649D">
      <w:pPr>
        <w:rPr>
          <w:rFonts w:ascii="Avenir Next" w:hAnsi="Avenir Next" w:cstheme="minorHAnsi"/>
          <w:sz w:val="22"/>
          <w:szCs w:val="22"/>
          <w:lang w:val="es-CO"/>
        </w:rPr>
      </w:pPr>
      <w:r w:rsidRPr="00574953">
        <w:rPr>
          <w:rFonts w:ascii="Avenir Next" w:hAnsi="Avenir Next" w:cstheme="minorHAnsi"/>
          <w:sz w:val="22"/>
          <w:szCs w:val="22"/>
          <w:lang w:val="es-CO"/>
        </w:rPr>
        <w:br w:type="page"/>
      </w:r>
    </w:p>
    <w:p w14:paraId="604C2A4B" w14:textId="3107F5C4" w:rsidR="007205F7" w:rsidRPr="00574953" w:rsidRDefault="00AE727A" w:rsidP="007A4E5A">
      <w:pPr>
        <w:pStyle w:val="Heading1"/>
        <w:rPr>
          <w:rFonts w:ascii="Avenir Next" w:eastAsia="Arial" w:hAnsi="Avenir Next" w:cstheme="minorHAnsi"/>
          <w:b w:val="0"/>
          <w:bCs w:val="0"/>
          <w:color w:val="0070C0"/>
          <w:sz w:val="32"/>
          <w:szCs w:val="32"/>
          <w:lang w:val="es-CO"/>
        </w:rPr>
      </w:pPr>
      <w:bookmarkStart w:id="3" w:name="_Toc130833524"/>
      <w:r>
        <w:rPr>
          <w:rFonts w:ascii="Avenir Next" w:eastAsia="Arial" w:hAnsi="Avenir Next" w:cstheme="minorHAnsi"/>
          <w:b w:val="0"/>
          <w:bCs w:val="0"/>
          <w:color w:val="0070C0"/>
          <w:sz w:val="32"/>
          <w:szCs w:val="32"/>
          <w:lang w:val="es-CO"/>
        </w:rPr>
        <w:lastRenderedPageBreak/>
        <w:t>B</w:t>
      </w:r>
      <w:r w:rsidR="00AB1182">
        <w:rPr>
          <w:rFonts w:ascii="Avenir Next" w:eastAsia="Arial" w:hAnsi="Avenir Next" w:cstheme="minorHAnsi"/>
          <w:b w:val="0"/>
          <w:bCs w:val="0"/>
          <w:color w:val="0070C0"/>
          <w:sz w:val="32"/>
          <w:szCs w:val="32"/>
          <w:lang w:val="es-CO"/>
        </w:rPr>
        <w:t xml:space="preserve">osquejo del </w:t>
      </w:r>
      <w:r w:rsidR="00DD7526">
        <w:rPr>
          <w:rFonts w:ascii="Avenir Next" w:eastAsia="Arial" w:hAnsi="Avenir Next" w:cstheme="minorHAnsi"/>
          <w:b w:val="0"/>
          <w:bCs w:val="0"/>
          <w:color w:val="0070C0"/>
          <w:sz w:val="32"/>
          <w:szCs w:val="32"/>
          <w:lang w:val="es-CO"/>
        </w:rPr>
        <w:t>c</w:t>
      </w:r>
      <w:r w:rsidR="00AB1182">
        <w:rPr>
          <w:rFonts w:ascii="Avenir Next" w:eastAsia="Arial" w:hAnsi="Avenir Next" w:cstheme="minorHAnsi"/>
          <w:b w:val="0"/>
          <w:bCs w:val="0"/>
          <w:color w:val="0070C0"/>
          <w:sz w:val="32"/>
          <w:szCs w:val="32"/>
          <w:lang w:val="es-CO"/>
        </w:rPr>
        <w:t xml:space="preserve">ulto </w:t>
      </w:r>
      <w:r w:rsidR="00DD7526">
        <w:rPr>
          <w:rFonts w:ascii="Avenir Next" w:eastAsia="Arial" w:hAnsi="Avenir Next" w:cstheme="minorHAnsi"/>
          <w:b w:val="0"/>
          <w:bCs w:val="0"/>
          <w:color w:val="0070C0"/>
          <w:sz w:val="32"/>
          <w:szCs w:val="32"/>
          <w:lang w:val="es-CO"/>
        </w:rPr>
        <w:t>d</w:t>
      </w:r>
      <w:r w:rsidR="00AB1182">
        <w:rPr>
          <w:rFonts w:ascii="Avenir Next" w:eastAsia="Arial" w:hAnsi="Avenir Next" w:cstheme="minorHAnsi"/>
          <w:b w:val="0"/>
          <w:bCs w:val="0"/>
          <w:color w:val="0070C0"/>
          <w:sz w:val="32"/>
          <w:szCs w:val="32"/>
          <w:lang w:val="es-CO"/>
        </w:rPr>
        <w:t>ivino</w:t>
      </w:r>
      <w:bookmarkEnd w:id="3"/>
    </w:p>
    <w:p w14:paraId="64FF60F3" w14:textId="11DE7B58" w:rsidR="007205F7" w:rsidRPr="00AE727A" w:rsidRDefault="00AE727A" w:rsidP="00574953">
      <w:pPr>
        <w:jc w:val="center"/>
        <w:rPr>
          <w:rFonts w:ascii="Avenir Next" w:eastAsia="Arial" w:hAnsi="Avenir Next" w:cstheme="minorHAnsi"/>
          <w:b/>
          <w:szCs w:val="22"/>
          <w:lang w:val="es-CO"/>
        </w:rPr>
      </w:pPr>
      <w:r w:rsidRPr="00AE727A">
        <w:rPr>
          <w:rFonts w:ascii="Avenir Next" w:eastAsia="Arial" w:hAnsi="Avenir Next" w:cstheme="minorHAnsi"/>
          <w:b/>
          <w:szCs w:val="22"/>
          <w:lang w:val="es-CO"/>
        </w:rPr>
        <w:t>ORDEN DE SERVICIO SUGERIDO</w:t>
      </w:r>
    </w:p>
    <w:p w14:paraId="47622BAB" w14:textId="604A0254" w:rsidR="007205F7" w:rsidRPr="00574953" w:rsidRDefault="00574953" w:rsidP="0097211C">
      <w:pPr>
        <w:rPr>
          <w:rFonts w:ascii="Avenir Next" w:eastAsia="Arial" w:hAnsi="Avenir Next" w:cstheme="minorHAnsi"/>
          <w:sz w:val="22"/>
          <w:szCs w:val="22"/>
          <w:lang w:val="es-CO"/>
        </w:rPr>
      </w:pPr>
      <w:r w:rsidRPr="00574953">
        <w:rPr>
          <w:rFonts w:ascii="Avenir Next" w:eastAsia="Arial" w:hAnsi="Avenir Next" w:cstheme="minorHAnsi"/>
          <w:sz w:val="22"/>
          <w:szCs w:val="22"/>
          <w:lang w:val="es-CO"/>
        </w:rPr>
        <w:t>Llamado a adorar</w:t>
      </w:r>
    </w:p>
    <w:p w14:paraId="50B8DEB8" w14:textId="77777777" w:rsidR="0097211C" w:rsidRPr="00574953" w:rsidRDefault="0097211C" w:rsidP="0097211C">
      <w:pPr>
        <w:rPr>
          <w:rFonts w:ascii="Avenir Next" w:eastAsia="Arial" w:hAnsi="Avenir Next" w:cstheme="minorHAnsi"/>
          <w:sz w:val="22"/>
          <w:szCs w:val="22"/>
          <w:lang w:val="es-CO"/>
        </w:rPr>
      </w:pPr>
    </w:p>
    <w:p w14:paraId="475C3967" w14:textId="0F536DAB" w:rsidR="007205F7" w:rsidRPr="00574953" w:rsidRDefault="007205F7" w:rsidP="0097211C">
      <w:pPr>
        <w:rPr>
          <w:rFonts w:ascii="Avenir Next" w:eastAsia="Arial" w:hAnsi="Avenir Next" w:cstheme="minorHAnsi"/>
          <w:sz w:val="22"/>
          <w:szCs w:val="22"/>
          <w:lang w:val="es-CO"/>
        </w:rPr>
      </w:pPr>
      <w:proofErr w:type="spellStart"/>
      <w:r w:rsidRPr="00574953">
        <w:rPr>
          <w:rFonts w:ascii="Avenir Next" w:eastAsia="Arial" w:hAnsi="Avenir Next" w:cstheme="minorHAnsi"/>
          <w:sz w:val="22"/>
          <w:szCs w:val="22"/>
          <w:lang w:val="es-CO"/>
        </w:rPr>
        <w:t>O</w:t>
      </w:r>
      <w:r w:rsidR="00574953" w:rsidRPr="00574953">
        <w:rPr>
          <w:rFonts w:ascii="Avenir Next" w:eastAsia="Arial" w:hAnsi="Avenir Next" w:cstheme="minorHAnsi"/>
          <w:sz w:val="22"/>
          <w:szCs w:val="22"/>
          <w:lang w:val="es-CO"/>
        </w:rPr>
        <w:t>racion</w:t>
      </w:r>
      <w:proofErr w:type="spellEnd"/>
      <w:r w:rsidR="00574953" w:rsidRPr="00574953">
        <w:rPr>
          <w:rFonts w:ascii="Avenir Next" w:eastAsia="Arial" w:hAnsi="Avenir Next" w:cstheme="minorHAnsi"/>
          <w:sz w:val="22"/>
          <w:szCs w:val="22"/>
          <w:lang w:val="es-CO"/>
        </w:rPr>
        <w:t xml:space="preserve"> inici</w:t>
      </w:r>
      <w:r w:rsidR="00574953">
        <w:rPr>
          <w:rFonts w:ascii="Avenir Next" w:eastAsia="Arial" w:hAnsi="Avenir Next" w:cstheme="minorHAnsi"/>
          <w:sz w:val="22"/>
          <w:szCs w:val="22"/>
          <w:lang w:val="es-CO"/>
        </w:rPr>
        <w:t>al</w:t>
      </w:r>
    </w:p>
    <w:p w14:paraId="78D08AE6" w14:textId="77777777" w:rsidR="0097211C" w:rsidRPr="00574953" w:rsidRDefault="0097211C" w:rsidP="0097211C">
      <w:pPr>
        <w:rPr>
          <w:rFonts w:ascii="Avenir Next" w:eastAsia="Arial" w:hAnsi="Avenir Next" w:cstheme="minorHAnsi"/>
          <w:sz w:val="22"/>
          <w:szCs w:val="22"/>
          <w:lang w:val="es-CO"/>
        </w:rPr>
      </w:pPr>
    </w:p>
    <w:p w14:paraId="3813078D" w14:textId="12AAF504" w:rsidR="007205F7" w:rsidRDefault="00574953" w:rsidP="0097211C">
      <w:pPr>
        <w:rPr>
          <w:rFonts w:ascii="Avenir Next" w:eastAsia="Arial" w:hAnsi="Avenir Next" w:cstheme="minorHAnsi"/>
          <w:sz w:val="22"/>
          <w:szCs w:val="22"/>
          <w:lang w:val="es-CO"/>
        </w:rPr>
      </w:pPr>
      <w:r w:rsidRPr="00574953">
        <w:rPr>
          <w:rFonts w:ascii="Avenir Next" w:eastAsia="Arial" w:hAnsi="Avenir Next" w:cstheme="minorHAnsi"/>
          <w:sz w:val="22"/>
          <w:szCs w:val="22"/>
          <w:lang w:val="es-CO"/>
        </w:rPr>
        <w:t>Lectur</w:t>
      </w:r>
      <w:r>
        <w:rPr>
          <w:rFonts w:ascii="Avenir Next" w:eastAsia="Arial" w:hAnsi="Avenir Next" w:cstheme="minorHAnsi"/>
          <w:sz w:val="22"/>
          <w:szCs w:val="22"/>
          <w:lang w:val="es-CO"/>
        </w:rPr>
        <w:t xml:space="preserve">a </w:t>
      </w:r>
      <w:proofErr w:type="spellStart"/>
      <w:r>
        <w:rPr>
          <w:rFonts w:ascii="Avenir Next" w:eastAsia="Arial" w:hAnsi="Avenir Next" w:cstheme="minorHAnsi"/>
          <w:sz w:val="22"/>
          <w:szCs w:val="22"/>
          <w:lang w:val="es-CO"/>
        </w:rPr>
        <w:t>Bi</w:t>
      </w:r>
      <w:r w:rsidR="007C5ED9">
        <w:rPr>
          <w:rFonts w:ascii="Avenir Next" w:eastAsia="Arial" w:hAnsi="Avenir Next" w:cstheme="minorHAnsi"/>
          <w:sz w:val="22"/>
          <w:szCs w:val="22"/>
          <w:lang w:val="es-CO"/>
        </w:rPr>
        <w:t>b</w:t>
      </w:r>
      <w:r>
        <w:rPr>
          <w:rFonts w:ascii="Avenir Next" w:eastAsia="Arial" w:hAnsi="Avenir Next" w:cstheme="minorHAnsi"/>
          <w:sz w:val="22"/>
          <w:szCs w:val="22"/>
          <w:lang w:val="es-CO"/>
        </w:rPr>
        <w:t>lica</w:t>
      </w:r>
      <w:proofErr w:type="spellEnd"/>
      <w:r w:rsidR="00241F8B" w:rsidRPr="00574953">
        <w:rPr>
          <w:rFonts w:ascii="Avenir Next" w:eastAsia="Arial" w:hAnsi="Avenir Next" w:cstheme="minorHAnsi"/>
          <w:sz w:val="22"/>
          <w:szCs w:val="22"/>
          <w:lang w:val="es-CO"/>
        </w:rPr>
        <w:tab/>
      </w:r>
      <w:r w:rsidR="00241F8B" w:rsidRPr="00574953">
        <w:rPr>
          <w:rFonts w:ascii="Avenir Next" w:eastAsia="Arial" w:hAnsi="Avenir Next" w:cstheme="minorHAnsi"/>
          <w:sz w:val="22"/>
          <w:szCs w:val="22"/>
          <w:lang w:val="es-CO"/>
        </w:rPr>
        <w:tab/>
      </w:r>
      <w:r w:rsidR="00241F8B" w:rsidRPr="00574953">
        <w:rPr>
          <w:rFonts w:ascii="Avenir Next" w:eastAsia="Arial" w:hAnsi="Avenir Next" w:cstheme="minorHAnsi"/>
          <w:sz w:val="22"/>
          <w:szCs w:val="22"/>
          <w:lang w:val="es-CO"/>
        </w:rPr>
        <w:tab/>
      </w:r>
      <w:r w:rsidR="00241F8B" w:rsidRPr="00574953">
        <w:rPr>
          <w:rFonts w:ascii="Avenir Next" w:eastAsia="Arial" w:hAnsi="Avenir Next" w:cstheme="minorHAnsi"/>
          <w:sz w:val="22"/>
          <w:szCs w:val="22"/>
          <w:lang w:val="es-CO"/>
        </w:rPr>
        <w:tab/>
      </w:r>
      <w:r w:rsidR="00241F8B" w:rsidRPr="00574953">
        <w:rPr>
          <w:rFonts w:ascii="Avenir Next" w:eastAsia="Arial" w:hAnsi="Avenir Next" w:cstheme="minorHAnsi"/>
          <w:sz w:val="22"/>
          <w:szCs w:val="22"/>
          <w:lang w:val="es-CO"/>
        </w:rPr>
        <w:tab/>
      </w:r>
      <w:r w:rsidR="00C90AC4">
        <w:rPr>
          <w:rFonts w:ascii="Avenir Next" w:eastAsia="Arial" w:hAnsi="Avenir Next" w:cstheme="minorHAnsi"/>
          <w:sz w:val="22"/>
          <w:szCs w:val="22"/>
          <w:lang w:val="es-CO"/>
        </w:rPr>
        <w:tab/>
      </w:r>
      <w:r w:rsidR="00C90AC4">
        <w:rPr>
          <w:rFonts w:ascii="Avenir Next" w:eastAsia="Arial" w:hAnsi="Avenir Next" w:cstheme="minorHAnsi"/>
          <w:sz w:val="22"/>
          <w:szCs w:val="22"/>
          <w:lang w:val="es-CO"/>
        </w:rPr>
        <w:tab/>
      </w:r>
      <w:r w:rsidR="00C90AC4">
        <w:rPr>
          <w:rFonts w:ascii="Avenir Next" w:eastAsia="Arial" w:hAnsi="Avenir Next" w:cstheme="minorHAnsi"/>
          <w:sz w:val="22"/>
          <w:szCs w:val="22"/>
          <w:lang w:val="es-CO"/>
        </w:rPr>
        <w:tab/>
      </w:r>
      <w:r w:rsidR="007205F7" w:rsidRPr="00574953">
        <w:rPr>
          <w:rFonts w:ascii="Avenir Next" w:eastAsia="Arial" w:hAnsi="Avenir Next" w:cstheme="minorHAnsi"/>
          <w:sz w:val="22"/>
          <w:szCs w:val="22"/>
          <w:lang w:val="es-CO"/>
        </w:rPr>
        <w:t xml:space="preserve">1 </w:t>
      </w:r>
      <w:r>
        <w:rPr>
          <w:rFonts w:ascii="Avenir Next" w:eastAsia="Arial" w:hAnsi="Avenir Next" w:cstheme="minorHAnsi"/>
          <w:sz w:val="22"/>
          <w:szCs w:val="22"/>
          <w:lang w:val="es-CO"/>
        </w:rPr>
        <w:t>Juan</w:t>
      </w:r>
      <w:r w:rsidR="007205F7" w:rsidRPr="00574953">
        <w:rPr>
          <w:rFonts w:ascii="Avenir Next" w:eastAsia="Arial" w:hAnsi="Avenir Next" w:cstheme="minorHAnsi"/>
          <w:sz w:val="22"/>
          <w:szCs w:val="22"/>
          <w:lang w:val="es-CO"/>
        </w:rPr>
        <w:t xml:space="preserve"> 4:10-11</w:t>
      </w:r>
      <w:r w:rsidR="0097211C" w:rsidRPr="00574953">
        <w:rPr>
          <w:rFonts w:ascii="Avenir Next" w:eastAsia="Arial" w:hAnsi="Avenir Next" w:cstheme="minorHAnsi"/>
          <w:sz w:val="22"/>
          <w:szCs w:val="22"/>
          <w:lang w:val="es-CO"/>
        </w:rPr>
        <w:t>, N</w:t>
      </w:r>
      <w:r>
        <w:rPr>
          <w:rFonts w:ascii="Avenir Next" w:eastAsia="Arial" w:hAnsi="Avenir Next" w:cstheme="minorHAnsi"/>
          <w:sz w:val="22"/>
          <w:szCs w:val="22"/>
          <w:lang w:val="es-CO"/>
        </w:rPr>
        <w:t>VI</w:t>
      </w:r>
    </w:p>
    <w:p w14:paraId="3D98BED6" w14:textId="77777777" w:rsidR="00574953" w:rsidRPr="00574953" w:rsidRDefault="00574953" w:rsidP="0097211C">
      <w:pPr>
        <w:rPr>
          <w:rFonts w:ascii="Avenir Next" w:eastAsia="Arial" w:hAnsi="Avenir Next" w:cstheme="minorHAnsi"/>
          <w:sz w:val="22"/>
          <w:szCs w:val="22"/>
          <w:lang w:val="es-CO"/>
        </w:rPr>
      </w:pPr>
    </w:p>
    <w:p w14:paraId="0E97A9C4" w14:textId="3556385D" w:rsidR="00574953" w:rsidRPr="00574953" w:rsidRDefault="00574953" w:rsidP="008849AF">
      <w:pPr>
        <w:rPr>
          <w:rFonts w:ascii="Avenir Next" w:eastAsia="Arial" w:hAnsi="Avenir Next" w:cstheme="minorHAnsi"/>
          <w:i/>
          <w:iCs/>
          <w:sz w:val="22"/>
          <w:szCs w:val="22"/>
          <w:lang w:val="es-CO"/>
        </w:rPr>
      </w:pPr>
      <w:r w:rsidRPr="00574953">
        <w:rPr>
          <w:rFonts w:ascii="Avenir Next" w:eastAsia="Arial" w:hAnsi="Avenir Next" w:cstheme="minorHAnsi"/>
          <w:b/>
          <w:bCs/>
          <w:sz w:val="22"/>
          <w:szCs w:val="22"/>
          <w:lang w:val="es-CO"/>
        </w:rPr>
        <w:t>10</w:t>
      </w:r>
      <w:r w:rsidRPr="00574953">
        <w:rPr>
          <w:rFonts w:ascii="Avenir Next" w:eastAsia="Arial" w:hAnsi="Avenir Next" w:cstheme="minorHAnsi"/>
          <w:i/>
          <w:iCs/>
          <w:sz w:val="22"/>
          <w:szCs w:val="22"/>
          <w:lang w:val="es-CO"/>
        </w:rPr>
        <w:t>Esto es amor: no que nosotros amemos a Dios, sino que él nos am</w:t>
      </w:r>
      <w:r w:rsidR="008849AF">
        <w:rPr>
          <w:rFonts w:ascii="Avenir Next" w:eastAsia="Arial" w:hAnsi="Avenir Next" w:cstheme="minorHAnsi"/>
          <w:i/>
          <w:iCs/>
          <w:sz w:val="22"/>
          <w:szCs w:val="22"/>
          <w:lang w:val="es-CO"/>
        </w:rPr>
        <w:t>ó</w:t>
      </w:r>
    </w:p>
    <w:p w14:paraId="6B5889BC" w14:textId="77777777" w:rsidR="00574953" w:rsidRPr="00574953" w:rsidRDefault="00574953" w:rsidP="00574953">
      <w:pPr>
        <w:jc w:val="center"/>
        <w:rPr>
          <w:rFonts w:ascii="Avenir Next" w:eastAsia="Arial" w:hAnsi="Avenir Next" w:cstheme="minorHAnsi"/>
          <w:i/>
          <w:iCs/>
          <w:sz w:val="22"/>
          <w:szCs w:val="22"/>
          <w:lang w:val="es-CO"/>
        </w:rPr>
      </w:pPr>
      <w:r w:rsidRPr="00574953">
        <w:rPr>
          <w:rFonts w:ascii="Avenir Next" w:eastAsia="Arial" w:hAnsi="Avenir Next" w:cstheme="minorHAnsi"/>
          <w:i/>
          <w:iCs/>
          <w:sz w:val="22"/>
          <w:szCs w:val="22"/>
          <w:lang w:val="es-CO"/>
        </w:rPr>
        <w:t>y envió a su Hijo como sacrificio expiatorio por nuestros pecados.</w:t>
      </w:r>
    </w:p>
    <w:p w14:paraId="15A55192" w14:textId="3EA8E0B7" w:rsidR="00E77FCF" w:rsidRPr="00574953" w:rsidRDefault="00574953" w:rsidP="00574953">
      <w:pPr>
        <w:jc w:val="center"/>
        <w:rPr>
          <w:rFonts w:ascii="Avenir Next" w:eastAsia="Arial" w:hAnsi="Avenir Next" w:cstheme="minorHAnsi"/>
          <w:i/>
          <w:iCs/>
          <w:sz w:val="22"/>
          <w:szCs w:val="22"/>
          <w:lang w:val="es-CO"/>
        </w:rPr>
      </w:pPr>
      <w:r w:rsidRPr="00574953">
        <w:rPr>
          <w:rFonts w:ascii="Avenir Next" w:eastAsia="Arial" w:hAnsi="Avenir Next" w:cstheme="minorHAnsi"/>
          <w:b/>
          <w:bCs/>
          <w:sz w:val="22"/>
          <w:szCs w:val="22"/>
          <w:lang w:val="es-CO"/>
        </w:rPr>
        <w:t>11</w:t>
      </w:r>
      <w:r w:rsidRPr="00574953">
        <w:rPr>
          <w:rFonts w:ascii="Avenir Next" w:eastAsia="Arial" w:hAnsi="Avenir Next" w:cstheme="minorHAnsi"/>
          <w:i/>
          <w:iCs/>
          <w:sz w:val="22"/>
          <w:szCs w:val="22"/>
          <w:lang w:val="es-CO"/>
        </w:rPr>
        <w:t>Queridos amigos, puesto que Dios nos amó tanto, también nosotros debemos amarnos los unos a los otros.</w:t>
      </w:r>
    </w:p>
    <w:p w14:paraId="0528B5DB" w14:textId="77777777" w:rsidR="007205F7" w:rsidRPr="00574953" w:rsidRDefault="007205F7" w:rsidP="0097211C">
      <w:pPr>
        <w:rPr>
          <w:rFonts w:ascii="Avenir Next" w:eastAsia="Arial" w:hAnsi="Avenir Next" w:cstheme="minorHAnsi"/>
          <w:sz w:val="22"/>
          <w:szCs w:val="22"/>
          <w:lang w:val="es-CO"/>
        </w:rPr>
      </w:pPr>
    </w:p>
    <w:p w14:paraId="4BAE6CAA" w14:textId="43864A55" w:rsidR="008849AF" w:rsidRDefault="007C5ED9" w:rsidP="00EB7B3A">
      <w:pPr>
        <w:rPr>
          <w:rFonts w:ascii="Avenir Next" w:eastAsia="Arial" w:hAnsi="Avenir Next" w:cstheme="minorHAnsi"/>
          <w:i/>
          <w:iCs/>
          <w:sz w:val="22"/>
          <w:szCs w:val="22"/>
          <w:lang w:val="es-CO"/>
        </w:rPr>
      </w:pPr>
      <w:r w:rsidRPr="007C5ED9">
        <w:rPr>
          <w:rFonts w:ascii="Avenir Next" w:eastAsia="Arial" w:hAnsi="Avenir Next" w:cstheme="minorHAnsi"/>
          <w:sz w:val="22"/>
          <w:szCs w:val="22"/>
          <w:lang w:val="es-CO"/>
        </w:rPr>
        <w:t>Himno de alabanza</w:t>
      </w:r>
      <w:r w:rsidR="007205F7" w:rsidRPr="007C5ED9">
        <w:rPr>
          <w:rFonts w:ascii="Avenir Next" w:eastAsia="Arial" w:hAnsi="Avenir Next" w:cstheme="minorHAnsi"/>
          <w:sz w:val="22"/>
          <w:szCs w:val="22"/>
          <w:lang w:val="es-CO"/>
        </w:rPr>
        <w:t xml:space="preserve">: </w:t>
      </w:r>
      <w:r w:rsidR="00EB7B3A">
        <w:rPr>
          <w:rFonts w:ascii="Avenir Next" w:eastAsia="Arial" w:hAnsi="Avenir Next" w:cstheme="minorHAnsi"/>
          <w:sz w:val="22"/>
          <w:szCs w:val="22"/>
          <w:lang w:val="es-CO"/>
        </w:rPr>
        <w:t xml:space="preserve">HA </w:t>
      </w:r>
      <w:r w:rsidR="0097211C" w:rsidRPr="007C5ED9">
        <w:rPr>
          <w:rFonts w:ascii="Avenir Next" w:eastAsia="Arial" w:hAnsi="Avenir Next" w:cstheme="minorHAnsi"/>
          <w:sz w:val="22"/>
          <w:szCs w:val="22"/>
          <w:lang w:val="es-CO"/>
        </w:rPr>
        <w:t>#</w:t>
      </w:r>
      <w:r>
        <w:rPr>
          <w:rFonts w:ascii="Avenir Next" w:eastAsia="Arial" w:hAnsi="Avenir Next" w:cstheme="minorHAnsi"/>
          <w:sz w:val="22"/>
          <w:szCs w:val="22"/>
          <w:lang w:val="es-CO"/>
        </w:rPr>
        <w:t>602</w:t>
      </w:r>
      <w:r w:rsidR="00EB7B3A">
        <w:rPr>
          <w:rFonts w:ascii="Avenir Next" w:eastAsia="Arial" w:hAnsi="Avenir Next" w:cstheme="minorHAnsi"/>
          <w:sz w:val="22"/>
          <w:szCs w:val="22"/>
          <w:lang w:val="es-CO"/>
        </w:rPr>
        <w:tab/>
        <w:t>(HA)</w:t>
      </w:r>
      <w:r w:rsidRPr="007C5ED9">
        <w:rPr>
          <w:rFonts w:ascii="Avenir Next" w:eastAsia="Arial" w:hAnsi="Avenir Next" w:cstheme="minorHAnsi"/>
          <w:sz w:val="22"/>
          <w:szCs w:val="22"/>
          <w:lang w:val="es-CO"/>
        </w:rPr>
        <w:t xml:space="preserve"> </w:t>
      </w:r>
      <w:r w:rsidRPr="007C5ED9">
        <w:rPr>
          <w:rFonts w:ascii="Avenir Next" w:eastAsia="Arial" w:hAnsi="Avenir Next" w:cstheme="minorHAnsi"/>
          <w:i/>
          <w:iCs/>
          <w:sz w:val="22"/>
          <w:szCs w:val="22"/>
          <w:lang w:val="es-CO"/>
        </w:rPr>
        <w:t>Himnario Ad</w:t>
      </w:r>
      <w:r>
        <w:rPr>
          <w:rFonts w:ascii="Avenir Next" w:eastAsia="Arial" w:hAnsi="Avenir Next" w:cstheme="minorHAnsi"/>
          <w:i/>
          <w:iCs/>
          <w:sz w:val="22"/>
          <w:szCs w:val="22"/>
          <w:lang w:val="es-CO"/>
        </w:rPr>
        <w:t>v</w:t>
      </w:r>
      <w:r w:rsidRPr="007C5ED9">
        <w:rPr>
          <w:rFonts w:ascii="Avenir Next" w:eastAsia="Arial" w:hAnsi="Avenir Next" w:cstheme="minorHAnsi"/>
          <w:i/>
          <w:iCs/>
          <w:sz w:val="22"/>
          <w:szCs w:val="22"/>
          <w:lang w:val="es-CO"/>
        </w:rPr>
        <w:t>entista del S</w:t>
      </w:r>
      <w:r>
        <w:rPr>
          <w:rFonts w:ascii="Avenir Next" w:eastAsia="Arial" w:hAnsi="Avenir Next" w:cstheme="minorHAnsi"/>
          <w:i/>
          <w:iCs/>
          <w:sz w:val="22"/>
          <w:szCs w:val="22"/>
          <w:lang w:val="es-CO"/>
        </w:rPr>
        <w:t>é</w:t>
      </w:r>
      <w:r w:rsidRPr="007C5ED9">
        <w:rPr>
          <w:rFonts w:ascii="Avenir Next" w:eastAsia="Arial" w:hAnsi="Avenir Next" w:cstheme="minorHAnsi"/>
          <w:i/>
          <w:iCs/>
          <w:sz w:val="22"/>
          <w:szCs w:val="22"/>
          <w:lang w:val="es-CO"/>
        </w:rPr>
        <w:t>ptimo Día</w:t>
      </w:r>
      <w:r w:rsidR="00EB7B3A">
        <w:rPr>
          <w:rFonts w:ascii="Avenir Next" w:eastAsia="Arial" w:hAnsi="Avenir Next" w:cstheme="minorHAnsi"/>
          <w:i/>
          <w:iCs/>
          <w:sz w:val="22"/>
          <w:szCs w:val="22"/>
          <w:lang w:val="es-CO"/>
        </w:rPr>
        <w:t xml:space="preserve"> </w:t>
      </w:r>
    </w:p>
    <w:p w14:paraId="5F97DA53" w14:textId="75370D52" w:rsidR="00241F8B" w:rsidRPr="00EB7B3A" w:rsidRDefault="008849AF" w:rsidP="00EB7B3A">
      <w:pPr>
        <w:rPr>
          <w:rFonts w:ascii="Avenir Next" w:eastAsia="Arial" w:hAnsi="Avenir Next" w:cstheme="minorHAnsi"/>
          <w:i/>
          <w:iCs/>
          <w:sz w:val="22"/>
          <w:szCs w:val="22"/>
          <w:lang w:val="es-CO"/>
        </w:rPr>
      </w:pPr>
      <w:r>
        <w:rPr>
          <w:rFonts w:ascii="Avenir Next" w:eastAsia="Arial" w:hAnsi="Avenir Next" w:cstheme="minorHAnsi"/>
          <w:i/>
          <w:iCs/>
          <w:sz w:val="22"/>
          <w:szCs w:val="22"/>
          <w:lang w:val="es-CO"/>
        </w:rPr>
        <w:t xml:space="preserve">                                                                               </w:t>
      </w:r>
      <w:r w:rsidR="00EB7B3A">
        <w:rPr>
          <w:rFonts w:ascii="Avenir Next" w:eastAsia="Arial" w:hAnsi="Avenir Next" w:cstheme="minorHAnsi"/>
          <w:i/>
          <w:iCs/>
          <w:sz w:val="22"/>
          <w:szCs w:val="22"/>
          <w:lang w:val="es-CO"/>
        </w:rPr>
        <w:t xml:space="preserve">  </w:t>
      </w:r>
      <w:r w:rsidR="00241F8B" w:rsidRPr="007C5ED9">
        <w:rPr>
          <w:rFonts w:ascii="Avenir Next" w:eastAsia="Arial" w:hAnsi="Avenir Next" w:cstheme="minorHAnsi"/>
          <w:sz w:val="22"/>
          <w:szCs w:val="22"/>
          <w:lang w:val="es-CO"/>
        </w:rPr>
        <w:t>“</w:t>
      </w:r>
      <w:r w:rsidR="007C5ED9" w:rsidRPr="007C5ED9">
        <w:rPr>
          <w:rFonts w:ascii="Avenir Next" w:eastAsia="Arial" w:hAnsi="Avenir Next" w:cstheme="minorHAnsi"/>
          <w:sz w:val="22"/>
          <w:szCs w:val="22"/>
          <w:lang w:val="es-CO"/>
        </w:rPr>
        <w:t>Es el amor divino</w:t>
      </w:r>
      <w:r w:rsidR="00241F8B" w:rsidRPr="007C5ED9">
        <w:rPr>
          <w:rFonts w:ascii="Avenir Next" w:eastAsia="Arial" w:hAnsi="Avenir Next" w:cstheme="minorHAnsi"/>
          <w:sz w:val="22"/>
          <w:szCs w:val="22"/>
          <w:lang w:val="es-CO"/>
        </w:rPr>
        <w:t>”</w:t>
      </w:r>
    </w:p>
    <w:p w14:paraId="5BB13F58" w14:textId="77777777" w:rsidR="00241F8B" w:rsidRPr="007C5ED9" w:rsidRDefault="00241F8B" w:rsidP="0097211C">
      <w:pPr>
        <w:rPr>
          <w:rFonts w:ascii="Avenir Next" w:eastAsia="Arial" w:hAnsi="Avenir Next" w:cstheme="minorHAnsi"/>
          <w:sz w:val="22"/>
          <w:szCs w:val="22"/>
          <w:lang w:val="es-CO"/>
        </w:rPr>
      </w:pPr>
    </w:p>
    <w:p w14:paraId="7A36F74A" w14:textId="41047D13" w:rsidR="0097211C" w:rsidRPr="007C5ED9" w:rsidRDefault="007C5ED9" w:rsidP="0097211C">
      <w:pPr>
        <w:rPr>
          <w:rFonts w:ascii="Avenir Next" w:eastAsia="Arial" w:hAnsi="Avenir Next" w:cstheme="minorHAnsi"/>
          <w:sz w:val="22"/>
          <w:szCs w:val="22"/>
          <w:lang w:val="es-CO"/>
        </w:rPr>
      </w:pPr>
      <w:proofErr w:type="spellStart"/>
      <w:r w:rsidRPr="007C5ED9">
        <w:rPr>
          <w:rFonts w:ascii="Avenir Next" w:eastAsia="Arial" w:hAnsi="Avenir Next" w:cstheme="minorHAnsi"/>
          <w:sz w:val="22"/>
          <w:szCs w:val="22"/>
          <w:lang w:val="es-CO"/>
        </w:rPr>
        <w:t>Oracion</w:t>
      </w:r>
      <w:proofErr w:type="spellEnd"/>
      <w:r w:rsidRPr="007C5ED9">
        <w:rPr>
          <w:rFonts w:ascii="Avenir Next" w:eastAsia="Arial" w:hAnsi="Avenir Next" w:cstheme="minorHAnsi"/>
          <w:sz w:val="22"/>
          <w:szCs w:val="22"/>
          <w:lang w:val="es-CO"/>
        </w:rPr>
        <w:t xml:space="preserve"> pastoral</w:t>
      </w:r>
    </w:p>
    <w:p w14:paraId="643F2122" w14:textId="77777777" w:rsidR="007C5ED9" w:rsidRPr="007C5ED9" w:rsidRDefault="007C5ED9" w:rsidP="0097211C">
      <w:pPr>
        <w:rPr>
          <w:rFonts w:ascii="Avenir Next" w:eastAsia="Arial" w:hAnsi="Avenir Next" w:cstheme="minorHAnsi"/>
          <w:sz w:val="22"/>
          <w:szCs w:val="22"/>
          <w:lang w:val="es-CO"/>
        </w:rPr>
      </w:pPr>
    </w:p>
    <w:p w14:paraId="0DA5F380" w14:textId="197EF9C6" w:rsidR="00241F8B" w:rsidRPr="00C4235B" w:rsidRDefault="00FA3445" w:rsidP="00EB7B3A">
      <w:pPr>
        <w:rPr>
          <w:rFonts w:ascii="Avenir Next" w:eastAsia="Arial" w:hAnsi="Avenir Next" w:cstheme="minorHAnsi"/>
          <w:sz w:val="22"/>
          <w:szCs w:val="22"/>
          <w:lang w:val="es-CO"/>
        </w:rPr>
      </w:pPr>
      <w:r>
        <w:rPr>
          <w:rFonts w:ascii="Avenir Next" w:eastAsia="Arial" w:hAnsi="Avenir Next" w:cstheme="minorHAnsi"/>
          <w:sz w:val="22"/>
          <w:szCs w:val="22"/>
          <w:lang w:val="es-CO"/>
        </w:rPr>
        <w:t>Historia Infantil</w:t>
      </w:r>
      <w:r w:rsidR="007C5ED9" w:rsidRPr="00C4235B">
        <w:rPr>
          <w:rFonts w:ascii="Avenir Next" w:eastAsia="Arial" w:hAnsi="Avenir Next" w:cstheme="minorHAnsi"/>
          <w:sz w:val="22"/>
          <w:szCs w:val="22"/>
          <w:lang w:val="es-CO"/>
        </w:rPr>
        <w:t xml:space="preserve"> </w:t>
      </w:r>
      <w:r w:rsidR="00EB7B3A">
        <w:rPr>
          <w:rFonts w:ascii="Avenir Next" w:eastAsia="Arial" w:hAnsi="Avenir Next" w:cstheme="minorHAnsi"/>
          <w:sz w:val="22"/>
          <w:szCs w:val="22"/>
          <w:lang w:val="es-CO"/>
        </w:rPr>
        <w:t xml:space="preserve">                                </w:t>
      </w:r>
      <w:r w:rsidR="00241F8B" w:rsidRPr="00C4235B">
        <w:rPr>
          <w:rFonts w:ascii="Avenir Next" w:eastAsia="Arial" w:hAnsi="Avenir Next" w:cstheme="minorHAnsi"/>
          <w:sz w:val="22"/>
          <w:szCs w:val="22"/>
          <w:lang w:val="es-CO"/>
        </w:rPr>
        <w:t>“</w:t>
      </w:r>
      <w:r>
        <w:rPr>
          <w:rFonts w:ascii="Avenir Next" w:eastAsia="Arial" w:hAnsi="Avenir Next" w:cstheme="minorHAnsi"/>
          <w:sz w:val="22"/>
          <w:szCs w:val="22"/>
          <w:lang w:val="es-CO"/>
        </w:rPr>
        <w:t>Dios Nunca de Olvida de sus H</w:t>
      </w:r>
      <w:r w:rsidR="00C4235B" w:rsidRPr="00C4235B">
        <w:rPr>
          <w:rFonts w:ascii="Avenir Next" w:eastAsia="Arial" w:hAnsi="Avenir Next" w:cstheme="minorHAnsi"/>
          <w:sz w:val="22"/>
          <w:szCs w:val="22"/>
          <w:lang w:val="es-CO"/>
        </w:rPr>
        <w:t>ijos</w:t>
      </w:r>
      <w:r w:rsidR="00241F8B" w:rsidRPr="00C4235B">
        <w:rPr>
          <w:rFonts w:ascii="Avenir Next" w:eastAsia="Arial" w:hAnsi="Avenir Next" w:cstheme="minorHAnsi"/>
          <w:sz w:val="22"/>
          <w:szCs w:val="22"/>
          <w:lang w:val="es-CO"/>
        </w:rPr>
        <w:t>”</w:t>
      </w:r>
    </w:p>
    <w:p w14:paraId="36B0C147" w14:textId="77777777" w:rsidR="00241F8B" w:rsidRPr="00C4235B" w:rsidRDefault="00241F8B" w:rsidP="0097211C">
      <w:pPr>
        <w:rPr>
          <w:rFonts w:ascii="Avenir Next" w:eastAsia="Arial" w:hAnsi="Avenir Next" w:cstheme="minorHAnsi"/>
          <w:sz w:val="22"/>
          <w:szCs w:val="22"/>
          <w:lang w:val="es-CO"/>
        </w:rPr>
      </w:pPr>
    </w:p>
    <w:p w14:paraId="502BF224" w14:textId="06590F80" w:rsidR="0097211C" w:rsidRPr="002C039B" w:rsidRDefault="00FA3445" w:rsidP="0097211C">
      <w:pPr>
        <w:rPr>
          <w:rFonts w:ascii="Avenir Next" w:eastAsia="Arial" w:hAnsi="Avenir Next" w:cstheme="minorHAnsi"/>
          <w:sz w:val="22"/>
          <w:szCs w:val="22"/>
          <w:lang w:val="es-CO"/>
        </w:rPr>
      </w:pPr>
      <w:r>
        <w:rPr>
          <w:rFonts w:ascii="Avenir Next" w:eastAsia="Arial" w:hAnsi="Avenir Next" w:cstheme="minorHAnsi"/>
          <w:sz w:val="22"/>
          <w:szCs w:val="22"/>
          <w:lang w:val="es-CO"/>
        </w:rPr>
        <w:t>Llamado a Ofrendar</w:t>
      </w:r>
    </w:p>
    <w:p w14:paraId="00A0FAEF" w14:textId="77777777" w:rsidR="00C4235B" w:rsidRPr="002C039B" w:rsidRDefault="00C4235B" w:rsidP="0097211C">
      <w:pPr>
        <w:rPr>
          <w:rFonts w:ascii="Avenir Next" w:eastAsia="Arial" w:hAnsi="Avenir Next" w:cstheme="minorHAnsi"/>
          <w:sz w:val="22"/>
          <w:szCs w:val="22"/>
          <w:lang w:val="es-CO"/>
        </w:rPr>
      </w:pPr>
    </w:p>
    <w:p w14:paraId="1A9C751C" w14:textId="69B4EBCE" w:rsidR="0097211C" w:rsidRPr="00C4235B" w:rsidRDefault="00FA3445" w:rsidP="0097211C">
      <w:pPr>
        <w:rPr>
          <w:rFonts w:ascii="Avenir Next" w:eastAsia="Arial" w:hAnsi="Avenir Next" w:cstheme="minorHAnsi"/>
          <w:sz w:val="22"/>
          <w:szCs w:val="22"/>
          <w:lang w:val="es-CO"/>
        </w:rPr>
      </w:pPr>
      <w:r>
        <w:rPr>
          <w:rFonts w:ascii="Avenir Next" w:eastAsia="Arial" w:hAnsi="Avenir Next" w:cstheme="minorHAnsi"/>
          <w:sz w:val="22"/>
          <w:szCs w:val="22"/>
          <w:lang w:val="es-CO"/>
        </w:rPr>
        <w:t>Música E</w:t>
      </w:r>
      <w:r w:rsidR="00C4235B" w:rsidRPr="00C4235B">
        <w:rPr>
          <w:rFonts w:ascii="Avenir Next" w:eastAsia="Arial" w:hAnsi="Avenir Next" w:cstheme="minorHAnsi"/>
          <w:sz w:val="22"/>
          <w:szCs w:val="22"/>
          <w:lang w:val="es-CO"/>
        </w:rPr>
        <w:t>special o Himno</w:t>
      </w:r>
    </w:p>
    <w:p w14:paraId="3F0322F8" w14:textId="77777777" w:rsidR="00C4235B" w:rsidRPr="00C4235B" w:rsidRDefault="00C4235B" w:rsidP="0097211C">
      <w:pPr>
        <w:rPr>
          <w:rFonts w:ascii="Avenir Next" w:eastAsia="Arial" w:hAnsi="Avenir Next" w:cstheme="minorHAnsi"/>
          <w:sz w:val="22"/>
          <w:szCs w:val="22"/>
          <w:lang w:val="es-CO"/>
        </w:rPr>
      </w:pPr>
    </w:p>
    <w:p w14:paraId="3E4E0D43" w14:textId="05E05A1E" w:rsidR="00241F8B" w:rsidRPr="00C4235B" w:rsidRDefault="007205F7" w:rsidP="00EB7B3A">
      <w:pPr>
        <w:rPr>
          <w:rFonts w:ascii="Avenir Next" w:eastAsia="Arial" w:hAnsi="Avenir Next" w:cstheme="minorHAnsi"/>
          <w:sz w:val="22"/>
          <w:szCs w:val="22"/>
          <w:lang w:val="es-CO"/>
        </w:rPr>
      </w:pPr>
      <w:r w:rsidRPr="00C4235B">
        <w:rPr>
          <w:rFonts w:ascii="Avenir Next" w:eastAsia="Arial" w:hAnsi="Avenir Next" w:cstheme="minorHAnsi"/>
          <w:sz w:val="22"/>
          <w:szCs w:val="22"/>
          <w:lang w:val="es-CO"/>
        </w:rPr>
        <w:t>Serm</w:t>
      </w:r>
      <w:r w:rsidR="00C4235B" w:rsidRPr="00C4235B">
        <w:rPr>
          <w:rFonts w:ascii="Avenir Next" w:eastAsia="Arial" w:hAnsi="Avenir Next" w:cstheme="minorHAnsi"/>
          <w:sz w:val="22"/>
          <w:szCs w:val="22"/>
          <w:lang w:val="es-CO"/>
        </w:rPr>
        <w:t>ó</w:t>
      </w:r>
      <w:r w:rsidR="00EB7B3A">
        <w:rPr>
          <w:rFonts w:ascii="Avenir Next" w:eastAsia="Arial" w:hAnsi="Avenir Next" w:cstheme="minorHAnsi"/>
          <w:sz w:val="22"/>
          <w:szCs w:val="22"/>
          <w:lang w:val="es-CO"/>
        </w:rPr>
        <w:t xml:space="preserve">n                                            </w:t>
      </w:r>
      <w:r w:rsidR="00241F8B" w:rsidRPr="00C4235B">
        <w:rPr>
          <w:rFonts w:ascii="Avenir Next" w:eastAsia="Arial" w:hAnsi="Avenir Next" w:cstheme="minorHAnsi"/>
          <w:sz w:val="22"/>
          <w:szCs w:val="22"/>
          <w:lang w:val="es-CO"/>
        </w:rPr>
        <w:t>“</w:t>
      </w:r>
      <w:r w:rsidR="00FA3445">
        <w:rPr>
          <w:rFonts w:ascii="Avenir Next" w:eastAsia="Arial" w:hAnsi="Avenir Next" w:cstheme="minorHAnsi"/>
          <w:sz w:val="22"/>
          <w:szCs w:val="22"/>
          <w:lang w:val="es-CO"/>
        </w:rPr>
        <w:t>Un Amor que P</w:t>
      </w:r>
      <w:r w:rsidR="006F7A5C">
        <w:rPr>
          <w:rFonts w:ascii="Avenir Next" w:eastAsia="Arial" w:hAnsi="Avenir Next" w:cstheme="minorHAnsi"/>
          <w:sz w:val="22"/>
          <w:szCs w:val="22"/>
          <w:lang w:val="es-CO"/>
        </w:rPr>
        <w:t>recede a Nuestras E</w:t>
      </w:r>
      <w:r w:rsidR="00C4235B" w:rsidRPr="00C4235B">
        <w:rPr>
          <w:rFonts w:ascii="Avenir Next" w:eastAsia="Arial" w:hAnsi="Avenir Next" w:cstheme="minorHAnsi"/>
          <w:sz w:val="22"/>
          <w:szCs w:val="22"/>
          <w:lang w:val="es-CO"/>
        </w:rPr>
        <w:t>lecciones</w:t>
      </w:r>
      <w:r w:rsidR="00241F8B" w:rsidRPr="00C4235B">
        <w:rPr>
          <w:rFonts w:ascii="Avenir Next" w:eastAsia="Arial" w:hAnsi="Avenir Next" w:cstheme="minorHAnsi"/>
          <w:sz w:val="22"/>
          <w:szCs w:val="22"/>
          <w:lang w:val="es-CO"/>
        </w:rPr>
        <w:t>”</w:t>
      </w:r>
    </w:p>
    <w:p w14:paraId="5F1F4492" w14:textId="77777777" w:rsidR="008911E5" w:rsidRPr="00C4235B" w:rsidRDefault="008911E5" w:rsidP="0097211C">
      <w:pPr>
        <w:rPr>
          <w:rFonts w:ascii="Avenir Next" w:eastAsia="Arial" w:hAnsi="Avenir Next" w:cstheme="minorHAnsi"/>
          <w:sz w:val="22"/>
          <w:szCs w:val="22"/>
          <w:lang w:val="es-CO"/>
        </w:rPr>
      </w:pPr>
    </w:p>
    <w:p w14:paraId="20EEAAFB" w14:textId="68CA8AD3" w:rsidR="008911E5" w:rsidRPr="00C4235B" w:rsidRDefault="007205F7" w:rsidP="00EB7B3A">
      <w:pPr>
        <w:rPr>
          <w:rFonts w:ascii="Avenir Next" w:eastAsia="Arial" w:hAnsi="Avenir Next" w:cstheme="minorHAnsi"/>
          <w:sz w:val="22"/>
          <w:szCs w:val="22"/>
          <w:lang w:val="es-CO"/>
        </w:rPr>
      </w:pPr>
      <w:r w:rsidRPr="00C4235B">
        <w:rPr>
          <w:rFonts w:ascii="Avenir Next" w:eastAsia="Arial" w:hAnsi="Avenir Next" w:cstheme="minorHAnsi"/>
          <w:sz w:val="22"/>
          <w:szCs w:val="22"/>
          <w:lang w:val="es-CO"/>
        </w:rPr>
        <w:t>H</w:t>
      </w:r>
      <w:r w:rsidR="00C4235B">
        <w:rPr>
          <w:rFonts w:ascii="Avenir Next" w:eastAsia="Arial" w:hAnsi="Avenir Next" w:cstheme="minorHAnsi"/>
          <w:sz w:val="22"/>
          <w:szCs w:val="22"/>
          <w:lang w:val="es-CO"/>
        </w:rPr>
        <w:t>imno</w:t>
      </w:r>
      <w:r w:rsidRPr="00C4235B">
        <w:rPr>
          <w:rFonts w:ascii="Avenir Next" w:eastAsia="Arial" w:hAnsi="Avenir Next" w:cstheme="minorHAnsi"/>
          <w:sz w:val="22"/>
          <w:szCs w:val="22"/>
          <w:lang w:val="es-CO"/>
        </w:rPr>
        <w:t xml:space="preserve">: </w:t>
      </w:r>
      <w:r w:rsidR="00EB7B3A">
        <w:rPr>
          <w:rFonts w:ascii="Avenir Next" w:eastAsia="Arial" w:hAnsi="Avenir Next" w:cstheme="minorHAnsi"/>
          <w:sz w:val="22"/>
          <w:szCs w:val="22"/>
          <w:lang w:val="es-CO"/>
        </w:rPr>
        <w:t>HA</w:t>
      </w:r>
      <w:r w:rsidR="0097211C" w:rsidRPr="00C4235B">
        <w:rPr>
          <w:rFonts w:ascii="Avenir Next" w:eastAsia="Arial" w:hAnsi="Avenir Next" w:cstheme="minorHAnsi"/>
          <w:sz w:val="22"/>
          <w:szCs w:val="22"/>
          <w:lang w:val="es-CO"/>
        </w:rPr>
        <w:t>#</w:t>
      </w:r>
      <w:r w:rsidR="00C4235B">
        <w:rPr>
          <w:rFonts w:ascii="Avenir Next" w:eastAsia="Arial" w:hAnsi="Avenir Next" w:cstheme="minorHAnsi"/>
          <w:i/>
          <w:iCs/>
          <w:sz w:val="22"/>
          <w:szCs w:val="22"/>
          <w:lang w:val="es-CO"/>
        </w:rPr>
        <w:t>302</w:t>
      </w:r>
      <w:r w:rsidR="00C4235B" w:rsidRPr="00C4235B">
        <w:rPr>
          <w:rFonts w:ascii="Avenir Next" w:eastAsia="Arial" w:hAnsi="Avenir Next" w:cstheme="minorHAnsi"/>
          <w:i/>
          <w:iCs/>
          <w:sz w:val="22"/>
          <w:szCs w:val="22"/>
          <w:lang w:val="es-CO"/>
        </w:rPr>
        <w:t xml:space="preserve">                             </w:t>
      </w:r>
      <w:r w:rsidR="00EB7B3A">
        <w:rPr>
          <w:rFonts w:ascii="Avenir Next" w:eastAsia="Arial" w:hAnsi="Avenir Next" w:cstheme="minorHAnsi"/>
          <w:i/>
          <w:iCs/>
          <w:sz w:val="22"/>
          <w:szCs w:val="22"/>
          <w:lang w:val="es-CO"/>
        </w:rPr>
        <w:t xml:space="preserve">     </w:t>
      </w:r>
      <w:r w:rsidR="00C4235B" w:rsidRPr="00C4235B">
        <w:rPr>
          <w:rFonts w:ascii="Avenir Next" w:eastAsia="Arial" w:hAnsi="Avenir Next" w:cstheme="minorHAnsi"/>
          <w:i/>
          <w:iCs/>
          <w:sz w:val="22"/>
          <w:szCs w:val="22"/>
          <w:lang w:val="es-CO"/>
        </w:rPr>
        <w:t xml:space="preserve">    </w:t>
      </w:r>
      <w:r w:rsidR="00241F8B" w:rsidRPr="00C4235B">
        <w:rPr>
          <w:rFonts w:ascii="Avenir Next" w:eastAsia="Arial" w:hAnsi="Avenir Next" w:cstheme="minorHAnsi"/>
          <w:sz w:val="22"/>
          <w:szCs w:val="22"/>
          <w:lang w:val="es-CO"/>
        </w:rPr>
        <w:t>“</w:t>
      </w:r>
      <w:r w:rsidR="00C4235B" w:rsidRPr="00C4235B">
        <w:rPr>
          <w:rFonts w:ascii="Avenir Next" w:eastAsia="Arial" w:hAnsi="Avenir Next" w:cstheme="minorHAnsi"/>
          <w:sz w:val="22"/>
          <w:szCs w:val="22"/>
          <w:lang w:val="es-CO"/>
        </w:rPr>
        <w:t>Grato es contar la historia</w:t>
      </w:r>
      <w:r w:rsidR="00241F8B" w:rsidRPr="00C4235B">
        <w:rPr>
          <w:rFonts w:ascii="Avenir Next" w:eastAsia="Arial" w:hAnsi="Avenir Next" w:cstheme="minorHAnsi"/>
          <w:sz w:val="22"/>
          <w:szCs w:val="22"/>
          <w:lang w:val="es-CO"/>
        </w:rPr>
        <w:t>”</w:t>
      </w:r>
    </w:p>
    <w:p w14:paraId="40A79153" w14:textId="77777777" w:rsidR="00775EAE" w:rsidRPr="00C4235B" w:rsidRDefault="00775EAE" w:rsidP="0097211C">
      <w:pPr>
        <w:rPr>
          <w:rFonts w:ascii="Avenir Next" w:eastAsia="Arial" w:hAnsi="Avenir Next" w:cstheme="minorHAnsi"/>
          <w:sz w:val="22"/>
          <w:szCs w:val="22"/>
          <w:lang w:val="es-CO"/>
        </w:rPr>
      </w:pPr>
    </w:p>
    <w:p w14:paraId="38BC487B" w14:textId="71F4F84D" w:rsidR="007205F7" w:rsidRPr="00692D51" w:rsidRDefault="00692D51" w:rsidP="0097211C">
      <w:pPr>
        <w:rPr>
          <w:rFonts w:ascii="Avenir Next" w:eastAsia="Arial" w:hAnsi="Avenir Next" w:cstheme="minorHAnsi"/>
          <w:sz w:val="22"/>
          <w:szCs w:val="22"/>
          <w:lang w:val="es-CO"/>
        </w:rPr>
      </w:pPr>
      <w:r w:rsidRPr="00692D51">
        <w:rPr>
          <w:rFonts w:ascii="Avenir Next" w:eastAsia="Arial" w:hAnsi="Avenir Next" w:cstheme="minorHAnsi"/>
          <w:sz w:val="22"/>
          <w:szCs w:val="22"/>
          <w:lang w:val="es-CO"/>
        </w:rPr>
        <w:t>Oración final</w:t>
      </w:r>
    </w:p>
    <w:p w14:paraId="207D5503" w14:textId="3AB42EFD" w:rsidR="007205F7" w:rsidRPr="00692D51" w:rsidRDefault="007205F7" w:rsidP="0097211C">
      <w:pPr>
        <w:rPr>
          <w:rFonts w:ascii="Avenir Next" w:hAnsi="Avenir Next" w:cstheme="minorHAnsi"/>
          <w:sz w:val="22"/>
          <w:szCs w:val="22"/>
          <w:lang w:val="es-CO"/>
        </w:rPr>
      </w:pPr>
    </w:p>
    <w:p w14:paraId="28617EB7" w14:textId="38D07E83" w:rsidR="007205F7" w:rsidRPr="00692D51" w:rsidRDefault="00692D51" w:rsidP="008911E5">
      <w:pPr>
        <w:jc w:val="center"/>
        <w:rPr>
          <w:rFonts w:ascii="Avenir Next" w:hAnsi="Avenir Next" w:cstheme="minorHAnsi"/>
          <w:sz w:val="22"/>
          <w:szCs w:val="22"/>
          <w:lang w:val="es-CO"/>
        </w:rPr>
      </w:pPr>
      <w:r w:rsidRPr="00692D51">
        <w:rPr>
          <w:rFonts w:ascii="Avenir Next" w:hAnsi="Avenir Next" w:cstheme="minorHAnsi"/>
          <w:sz w:val="22"/>
          <w:szCs w:val="22"/>
          <w:lang w:val="es-CO"/>
        </w:rPr>
        <w:t>-fin</w:t>
      </w:r>
      <w:r w:rsidR="008911E5" w:rsidRPr="00692D51">
        <w:rPr>
          <w:rFonts w:ascii="Avenir Next" w:hAnsi="Avenir Next" w:cstheme="minorHAnsi"/>
          <w:sz w:val="22"/>
          <w:szCs w:val="22"/>
          <w:lang w:val="es-CO"/>
        </w:rPr>
        <w:t>-</w:t>
      </w:r>
    </w:p>
    <w:p w14:paraId="0730AAF8" w14:textId="711BA377" w:rsidR="008911E5" w:rsidRPr="00692D51" w:rsidRDefault="008911E5" w:rsidP="008911E5">
      <w:pPr>
        <w:rPr>
          <w:rFonts w:ascii="Avenir Next" w:hAnsi="Avenir Next" w:cstheme="minorHAnsi"/>
          <w:sz w:val="22"/>
          <w:szCs w:val="22"/>
          <w:lang w:val="es-CO"/>
        </w:rPr>
      </w:pPr>
    </w:p>
    <w:p w14:paraId="4C5AEEFC" w14:textId="578F22F8" w:rsidR="008911E5" w:rsidRPr="00692D51" w:rsidRDefault="008911E5">
      <w:pPr>
        <w:rPr>
          <w:rFonts w:ascii="Avenir Next" w:hAnsi="Avenir Next" w:cstheme="minorHAnsi"/>
          <w:sz w:val="22"/>
          <w:szCs w:val="22"/>
          <w:lang w:val="es-CO"/>
        </w:rPr>
      </w:pPr>
      <w:r w:rsidRPr="00692D51">
        <w:rPr>
          <w:rFonts w:ascii="Avenir Next" w:hAnsi="Avenir Next" w:cstheme="minorHAnsi"/>
          <w:sz w:val="22"/>
          <w:szCs w:val="22"/>
          <w:lang w:val="es-CO"/>
        </w:rPr>
        <w:br w:type="page"/>
      </w:r>
    </w:p>
    <w:p w14:paraId="65FE5AFD" w14:textId="2C6F53E6" w:rsidR="002610FF" w:rsidRPr="00692D51" w:rsidRDefault="006F7A5C" w:rsidP="007A4E5A">
      <w:pPr>
        <w:pStyle w:val="Heading1"/>
        <w:rPr>
          <w:rFonts w:ascii="Avenir Next" w:hAnsi="Avenir Next" w:cstheme="minorHAnsi"/>
          <w:b w:val="0"/>
          <w:bCs w:val="0"/>
          <w:color w:val="0070C0"/>
          <w:sz w:val="32"/>
          <w:szCs w:val="32"/>
          <w:lang w:val="es-CO"/>
        </w:rPr>
      </w:pPr>
      <w:bookmarkStart w:id="4" w:name="_Toc130833525"/>
      <w:r>
        <w:rPr>
          <w:rFonts w:ascii="Avenir Next" w:hAnsi="Avenir Next" w:cstheme="minorHAnsi"/>
          <w:b w:val="0"/>
          <w:bCs w:val="0"/>
          <w:color w:val="0070C0"/>
          <w:sz w:val="32"/>
          <w:szCs w:val="32"/>
          <w:lang w:val="es-CO"/>
        </w:rPr>
        <w:lastRenderedPageBreak/>
        <w:t>Historia I</w:t>
      </w:r>
      <w:r w:rsidR="00D82142" w:rsidRPr="00692D51">
        <w:rPr>
          <w:rFonts w:ascii="Avenir Next" w:hAnsi="Avenir Next" w:cstheme="minorHAnsi"/>
          <w:b w:val="0"/>
          <w:bCs w:val="0"/>
          <w:color w:val="0070C0"/>
          <w:sz w:val="32"/>
          <w:szCs w:val="32"/>
          <w:lang w:val="es-CO"/>
        </w:rPr>
        <w:t>nfantil</w:t>
      </w:r>
      <w:bookmarkEnd w:id="4"/>
    </w:p>
    <w:p w14:paraId="4FA11F52" w14:textId="7E58C825" w:rsidR="00692D51" w:rsidRPr="00692D51" w:rsidRDefault="00FA3445" w:rsidP="00692D51">
      <w:pPr>
        <w:jc w:val="center"/>
        <w:rPr>
          <w:rFonts w:ascii="Avenir Next" w:hAnsi="Avenir Next" w:cstheme="minorHAnsi"/>
          <w:b/>
          <w:bCs/>
          <w:sz w:val="22"/>
          <w:szCs w:val="22"/>
          <w:lang w:val="es-CO"/>
        </w:rPr>
      </w:pPr>
      <w:r>
        <w:rPr>
          <w:rFonts w:ascii="Avenir Next" w:hAnsi="Avenir Next" w:cstheme="minorHAnsi"/>
          <w:b/>
          <w:bCs/>
          <w:sz w:val="22"/>
          <w:szCs w:val="22"/>
          <w:lang w:val="es-CO"/>
        </w:rPr>
        <w:t>Dios Nunca se Olvida de sus Hi</w:t>
      </w:r>
      <w:r w:rsidR="00692D51" w:rsidRPr="00692D51">
        <w:rPr>
          <w:rFonts w:ascii="Avenir Next" w:hAnsi="Avenir Next" w:cstheme="minorHAnsi"/>
          <w:b/>
          <w:bCs/>
          <w:sz w:val="22"/>
          <w:szCs w:val="22"/>
          <w:lang w:val="es-CO"/>
        </w:rPr>
        <w:t>jos</w:t>
      </w:r>
    </w:p>
    <w:p w14:paraId="733B71B7" w14:textId="77777777" w:rsidR="00692D51" w:rsidRPr="00692D51" w:rsidRDefault="00692D51" w:rsidP="00692D51">
      <w:pPr>
        <w:jc w:val="center"/>
        <w:rPr>
          <w:rFonts w:ascii="Avenir Next" w:hAnsi="Avenir Next" w:cstheme="minorHAnsi"/>
          <w:sz w:val="22"/>
          <w:szCs w:val="22"/>
          <w:lang w:val="es-CO"/>
        </w:rPr>
      </w:pPr>
      <w:r w:rsidRPr="00692D51">
        <w:rPr>
          <w:rFonts w:ascii="Avenir Next" w:hAnsi="Avenir Next" w:cstheme="minorHAnsi"/>
          <w:sz w:val="22"/>
          <w:szCs w:val="22"/>
          <w:lang w:val="es-CO"/>
        </w:rPr>
        <w:t xml:space="preserve">Escrito por G. </w:t>
      </w:r>
      <w:proofErr w:type="spellStart"/>
      <w:r w:rsidRPr="00692D51">
        <w:rPr>
          <w:rFonts w:ascii="Avenir Next" w:hAnsi="Avenir Next" w:cstheme="minorHAnsi"/>
          <w:sz w:val="22"/>
          <w:szCs w:val="22"/>
          <w:lang w:val="es-CO"/>
        </w:rPr>
        <w:t>Nageshwara</w:t>
      </w:r>
      <w:proofErr w:type="spellEnd"/>
      <w:r w:rsidRPr="00692D51">
        <w:rPr>
          <w:rFonts w:ascii="Avenir Next" w:hAnsi="Avenir Next" w:cstheme="minorHAnsi"/>
          <w:sz w:val="22"/>
          <w:szCs w:val="22"/>
          <w:lang w:val="es-CO"/>
        </w:rPr>
        <w:t xml:space="preserve"> Rao</w:t>
      </w:r>
    </w:p>
    <w:p w14:paraId="4A866D05" w14:textId="3DD58212" w:rsidR="00692D51" w:rsidRPr="00692D51" w:rsidRDefault="00692D51" w:rsidP="00692D51">
      <w:pPr>
        <w:jc w:val="center"/>
        <w:rPr>
          <w:rFonts w:ascii="Avenir Next" w:hAnsi="Avenir Next" w:cstheme="minorHAnsi"/>
          <w:sz w:val="22"/>
          <w:szCs w:val="22"/>
          <w:lang w:val="es-CO"/>
        </w:rPr>
      </w:pPr>
      <w:r w:rsidRPr="00692D51">
        <w:rPr>
          <w:rFonts w:ascii="Avenir Next" w:hAnsi="Avenir Next" w:cstheme="minorHAnsi"/>
          <w:sz w:val="22"/>
          <w:szCs w:val="22"/>
          <w:lang w:val="es-CO"/>
        </w:rPr>
        <w:t>Historia seleccionada del libro</w:t>
      </w:r>
      <w:r>
        <w:rPr>
          <w:rFonts w:ascii="Avenir Next" w:hAnsi="Avenir Next" w:cstheme="minorHAnsi"/>
          <w:sz w:val="22"/>
          <w:szCs w:val="22"/>
          <w:lang w:val="es-CO"/>
        </w:rPr>
        <w:t>,</w:t>
      </w:r>
      <w:r w:rsidRPr="00692D51">
        <w:rPr>
          <w:rFonts w:ascii="Avenir Next" w:hAnsi="Avenir Next" w:cstheme="minorHAnsi"/>
          <w:sz w:val="22"/>
          <w:szCs w:val="22"/>
          <w:lang w:val="es-CO"/>
        </w:rPr>
        <w:t xml:space="preserve"> Niños: Joyas de Dios</w:t>
      </w:r>
    </w:p>
    <w:p w14:paraId="095B2280" w14:textId="52DE4221" w:rsidR="00692D51" w:rsidRDefault="00692D51" w:rsidP="00721C55">
      <w:pPr>
        <w:jc w:val="center"/>
        <w:rPr>
          <w:rFonts w:ascii="Avenir Next" w:hAnsi="Avenir Next" w:cstheme="minorHAnsi"/>
          <w:sz w:val="22"/>
          <w:szCs w:val="22"/>
          <w:lang w:val="es-CO"/>
        </w:rPr>
      </w:pPr>
      <w:r w:rsidRPr="00692D51">
        <w:rPr>
          <w:rFonts w:ascii="Avenir Next" w:hAnsi="Avenir Next" w:cstheme="minorHAnsi"/>
          <w:sz w:val="22"/>
          <w:szCs w:val="22"/>
          <w:lang w:val="es-CO"/>
        </w:rPr>
        <w:t xml:space="preserve">Publicado por el Departamento de Ministerios Infantiles de la </w:t>
      </w:r>
      <w:r w:rsidR="00721C55">
        <w:rPr>
          <w:rFonts w:ascii="Avenir Next" w:hAnsi="Avenir Next" w:cstheme="minorHAnsi"/>
          <w:sz w:val="22"/>
          <w:szCs w:val="22"/>
          <w:lang w:val="es-CO"/>
        </w:rPr>
        <w:t>División del Sur de Asia</w:t>
      </w:r>
    </w:p>
    <w:p w14:paraId="5FA2CA46" w14:textId="77777777" w:rsidR="00AB1182" w:rsidRPr="00692D51" w:rsidRDefault="00AB1182" w:rsidP="00721C55">
      <w:pPr>
        <w:jc w:val="center"/>
        <w:rPr>
          <w:rFonts w:ascii="Avenir Next" w:hAnsi="Avenir Next" w:cstheme="minorHAnsi"/>
          <w:sz w:val="22"/>
          <w:szCs w:val="22"/>
          <w:lang w:val="es-CO"/>
        </w:rPr>
      </w:pPr>
    </w:p>
    <w:p w14:paraId="08473589" w14:textId="77777777" w:rsidR="00692D51" w:rsidRPr="00692D51" w:rsidRDefault="00692D51" w:rsidP="00692D51">
      <w:pPr>
        <w:jc w:val="center"/>
        <w:rPr>
          <w:rFonts w:ascii="Avenir Next" w:hAnsi="Avenir Next" w:cstheme="minorHAnsi"/>
          <w:sz w:val="22"/>
          <w:szCs w:val="22"/>
          <w:lang w:val="es-CO"/>
        </w:rPr>
      </w:pPr>
      <w:r w:rsidRPr="00692D51">
        <w:rPr>
          <w:rFonts w:ascii="Avenir Next" w:hAnsi="Avenir Next" w:cstheme="minorHAnsi"/>
          <w:sz w:val="22"/>
          <w:szCs w:val="22"/>
          <w:lang w:val="es-CO"/>
        </w:rPr>
        <w:t>“Mira, te tengo grabado en las palmas de mis manos…”</w:t>
      </w:r>
    </w:p>
    <w:p w14:paraId="1ED95585" w14:textId="02E8A392" w:rsidR="00E77FCF" w:rsidRPr="002C039B" w:rsidRDefault="00692D51" w:rsidP="00692D51">
      <w:pPr>
        <w:jc w:val="center"/>
        <w:rPr>
          <w:rFonts w:ascii="Avenir Next" w:hAnsi="Avenir Next" w:cstheme="minorHAnsi"/>
          <w:sz w:val="22"/>
          <w:szCs w:val="22"/>
          <w:lang w:val="es-CO"/>
        </w:rPr>
      </w:pPr>
      <w:r w:rsidRPr="002C039B">
        <w:rPr>
          <w:rFonts w:ascii="Avenir Next" w:hAnsi="Avenir Next" w:cstheme="minorHAnsi"/>
          <w:sz w:val="22"/>
          <w:szCs w:val="22"/>
          <w:lang w:val="es-CO"/>
        </w:rPr>
        <w:t>Isaías 49:16, NVI</w:t>
      </w:r>
    </w:p>
    <w:p w14:paraId="31D7C60C" w14:textId="77777777" w:rsidR="00692D51" w:rsidRPr="002C039B" w:rsidRDefault="00692D51" w:rsidP="00692D51">
      <w:pPr>
        <w:jc w:val="center"/>
        <w:rPr>
          <w:rFonts w:ascii="Avenir Next" w:hAnsi="Avenir Next" w:cstheme="minorHAnsi"/>
          <w:sz w:val="22"/>
          <w:szCs w:val="22"/>
          <w:lang w:val="es-CO"/>
        </w:rPr>
      </w:pPr>
    </w:p>
    <w:p w14:paraId="59B26B50" w14:textId="082FFBCA" w:rsidR="0022649D" w:rsidRPr="00692D51" w:rsidRDefault="00692D51" w:rsidP="0097211C">
      <w:pPr>
        <w:rPr>
          <w:rFonts w:ascii="Avenir Next" w:hAnsi="Avenir Next" w:cstheme="minorHAnsi"/>
          <w:sz w:val="22"/>
          <w:szCs w:val="22"/>
          <w:lang w:val="es-CO"/>
        </w:rPr>
      </w:pPr>
      <w:r w:rsidRPr="00692D51">
        <w:rPr>
          <w:rFonts w:ascii="Avenir Next" w:hAnsi="Avenir Next" w:cstheme="minorHAnsi"/>
          <w:sz w:val="22"/>
          <w:szCs w:val="22"/>
          <w:lang w:val="es-CO"/>
        </w:rPr>
        <w:t>Queridos pequeños, feliz sábado. Nuestra historia de hoy sucedió en algún lugar de la División del Sur de Asia. Un día, un camión de basura avanzaba lentamente por la calle de la ciudad recogiendo cajas y bultos de basura colocados junto a la acera para su recolección. Cuando los hombres llegaron a una gran pila de periódicos viejos, se a</w:t>
      </w:r>
      <w:r w:rsidR="006F7A5C">
        <w:rPr>
          <w:rFonts w:ascii="Avenir Next" w:hAnsi="Avenir Next" w:cstheme="minorHAnsi"/>
          <w:sz w:val="22"/>
          <w:szCs w:val="22"/>
          <w:lang w:val="es-CO"/>
        </w:rPr>
        <w:t>gacharon para recogerlos,</w:t>
      </w:r>
      <w:r w:rsidRPr="00692D51">
        <w:rPr>
          <w:rFonts w:ascii="Avenir Next" w:hAnsi="Avenir Next" w:cstheme="minorHAnsi"/>
          <w:sz w:val="22"/>
          <w:szCs w:val="22"/>
          <w:lang w:val="es-CO"/>
        </w:rPr>
        <w:t xml:space="preserve"> uno de ellos se preparaba para tirar sus </w:t>
      </w:r>
      <w:r w:rsidR="006F7A5C">
        <w:rPr>
          <w:rFonts w:ascii="Avenir Next" w:hAnsi="Avenir Next" w:cstheme="minorHAnsi"/>
          <w:sz w:val="22"/>
          <w:szCs w:val="22"/>
          <w:lang w:val="es-CO"/>
        </w:rPr>
        <w:t>bultos en el camión cuando</w:t>
      </w:r>
      <w:r w:rsidRPr="00692D51">
        <w:rPr>
          <w:rFonts w:ascii="Avenir Next" w:hAnsi="Avenir Next" w:cstheme="minorHAnsi"/>
          <w:sz w:val="22"/>
          <w:szCs w:val="22"/>
          <w:lang w:val="es-CO"/>
        </w:rPr>
        <w:t xml:space="preserve"> sintió un ligero movimiento dentro del bulto. Rápidamente, lo dejó sobre la hierba y removió los papeles. ¿Adivina qué había dentro de ese paquete de papeles? ¡Allí yacía una niña pequeña, vestida con un delicado vestido rosa y un suéter!</w:t>
      </w:r>
    </w:p>
    <w:p w14:paraId="05758300" w14:textId="77777777" w:rsidR="00692D51" w:rsidRPr="00692D51" w:rsidRDefault="00692D51" w:rsidP="0097211C">
      <w:pPr>
        <w:rPr>
          <w:rFonts w:ascii="Avenir Next" w:hAnsi="Avenir Next" w:cstheme="minorHAnsi"/>
          <w:sz w:val="22"/>
          <w:szCs w:val="22"/>
          <w:lang w:val="es-CO"/>
        </w:rPr>
      </w:pPr>
    </w:p>
    <w:p w14:paraId="43A01FFF" w14:textId="7A4A0C71" w:rsidR="0022649D" w:rsidRDefault="00692D51" w:rsidP="0097211C">
      <w:pPr>
        <w:rPr>
          <w:rFonts w:ascii="Avenir Next" w:hAnsi="Avenir Next" w:cstheme="minorHAnsi"/>
          <w:sz w:val="22"/>
          <w:szCs w:val="22"/>
          <w:lang w:val="es-CO"/>
        </w:rPr>
      </w:pPr>
      <w:r w:rsidRPr="00692D51">
        <w:rPr>
          <w:rFonts w:ascii="Avenir Next" w:hAnsi="Avenir Next" w:cstheme="minorHAnsi"/>
          <w:sz w:val="22"/>
          <w:szCs w:val="22"/>
          <w:lang w:val="es-CO"/>
        </w:rPr>
        <w:t>"¿Quién podría haber hecho tal cosa?" murmuró uno de los hombres, "dejando a una hermosa niña así". Uno de sus compañeros comentó: “Nunca lo sabrás, eso es seguro”. Todos estaban conmocionados y entristecidos al encontrar a una niña que no era querida por su madre o su padre. Es triste, ¿no? Los hombres que recogían la basura corrieron al hospital más cercano para salvar la vida de la niña. Nunca nadie supo quién fue</w:t>
      </w:r>
      <w:r w:rsidR="006F7A5C">
        <w:rPr>
          <w:rFonts w:ascii="Avenir Next" w:hAnsi="Avenir Next" w:cstheme="minorHAnsi"/>
          <w:sz w:val="22"/>
          <w:szCs w:val="22"/>
          <w:lang w:val="es-CO"/>
        </w:rPr>
        <w:t xml:space="preserve"> la madre que abandonó a su hijita</w:t>
      </w:r>
      <w:r w:rsidRPr="00692D51">
        <w:rPr>
          <w:rFonts w:ascii="Avenir Next" w:hAnsi="Avenir Next" w:cstheme="minorHAnsi"/>
          <w:sz w:val="22"/>
          <w:szCs w:val="22"/>
          <w:lang w:val="es-CO"/>
        </w:rPr>
        <w:t xml:space="preserve"> de esta manera.</w:t>
      </w:r>
    </w:p>
    <w:p w14:paraId="5B2B0129" w14:textId="77777777" w:rsidR="00692D51" w:rsidRPr="00692D51" w:rsidRDefault="00692D51" w:rsidP="0097211C">
      <w:pPr>
        <w:rPr>
          <w:rFonts w:ascii="Avenir Next" w:hAnsi="Avenir Next" w:cstheme="minorHAnsi"/>
          <w:sz w:val="22"/>
          <w:szCs w:val="22"/>
          <w:lang w:val="es-CO"/>
        </w:rPr>
      </w:pPr>
    </w:p>
    <w:p w14:paraId="450DE0D2" w14:textId="791AB1FF" w:rsidR="0022649D" w:rsidRDefault="00692D51" w:rsidP="0097211C">
      <w:pPr>
        <w:rPr>
          <w:rFonts w:ascii="Avenir Next" w:hAnsi="Avenir Next" w:cstheme="minorHAnsi"/>
          <w:sz w:val="22"/>
          <w:szCs w:val="22"/>
          <w:lang w:val="es-CO"/>
        </w:rPr>
      </w:pPr>
      <w:r w:rsidRPr="00692D51">
        <w:rPr>
          <w:rFonts w:ascii="Avenir Next" w:hAnsi="Avenir Next" w:cstheme="minorHAnsi"/>
          <w:sz w:val="22"/>
          <w:szCs w:val="22"/>
          <w:lang w:val="es-CO"/>
        </w:rPr>
        <w:t xml:space="preserve">Dios ha prometido que tal tragedia nunca les sucederá a </w:t>
      </w:r>
      <w:r w:rsidR="008849AF">
        <w:rPr>
          <w:rFonts w:ascii="Avenir Next" w:hAnsi="Avenir Next" w:cstheme="minorHAnsi"/>
          <w:sz w:val="22"/>
          <w:szCs w:val="22"/>
          <w:lang w:val="es-CO"/>
        </w:rPr>
        <w:t>s</w:t>
      </w:r>
      <w:r w:rsidRPr="00692D51">
        <w:rPr>
          <w:rFonts w:ascii="Avenir Next" w:hAnsi="Avenir Next" w:cstheme="minorHAnsi"/>
          <w:sz w:val="22"/>
          <w:szCs w:val="22"/>
          <w:lang w:val="es-CO"/>
        </w:rPr>
        <w:t>us hijos. Nuestros nombres, dice, e</w:t>
      </w:r>
      <w:r w:rsidR="006F7A5C">
        <w:rPr>
          <w:rFonts w:ascii="Avenir Next" w:hAnsi="Avenir Next" w:cstheme="minorHAnsi"/>
          <w:sz w:val="22"/>
          <w:szCs w:val="22"/>
          <w:lang w:val="es-CO"/>
        </w:rPr>
        <w:t xml:space="preserve">stán grabados en las palmas de </w:t>
      </w:r>
      <w:r w:rsidR="008849AF">
        <w:rPr>
          <w:rFonts w:ascii="Avenir Next" w:hAnsi="Avenir Next" w:cstheme="minorHAnsi"/>
          <w:sz w:val="22"/>
          <w:szCs w:val="22"/>
          <w:lang w:val="es-CO"/>
        </w:rPr>
        <w:t>s</w:t>
      </w:r>
      <w:r w:rsidR="006F7A5C">
        <w:rPr>
          <w:rFonts w:ascii="Avenir Next" w:hAnsi="Avenir Next" w:cstheme="minorHAnsi"/>
          <w:sz w:val="22"/>
          <w:szCs w:val="22"/>
          <w:lang w:val="es-CO"/>
        </w:rPr>
        <w:t xml:space="preserve">us manos. Cuando Jesús mira </w:t>
      </w:r>
      <w:r w:rsidR="008849AF">
        <w:rPr>
          <w:rFonts w:ascii="Avenir Next" w:hAnsi="Avenir Next" w:cstheme="minorHAnsi"/>
          <w:sz w:val="22"/>
          <w:szCs w:val="22"/>
          <w:lang w:val="es-CO"/>
        </w:rPr>
        <w:t>s</w:t>
      </w:r>
      <w:r w:rsidRPr="00692D51">
        <w:rPr>
          <w:rFonts w:ascii="Avenir Next" w:hAnsi="Avenir Next" w:cstheme="minorHAnsi"/>
          <w:sz w:val="22"/>
          <w:szCs w:val="22"/>
          <w:lang w:val="es-CO"/>
        </w:rPr>
        <w:t>us manos, piensa en nosotros y nos ama a cada uno de nosotros.</w:t>
      </w:r>
    </w:p>
    <w:p w14:paraId="07915090" w14:textId="77777777" w:rsidR="00692D51" w:rsidRPr="00692D51" w:rsidRDefault="00692D51" w:rsidP="0097211C">
      <w:pPr>
        <w:rPr>
          <w:rFonts w:ascii="Avenir Next" w:hAnsi="Avenir Next" w:cstheme="minorHAnsi"/>
          <w:sz w:val="22"/>
          <w:szCs w:val="22"/>
          <w:lang w:val="es-CO"/>
        </w:rPr>
      </w:pPr>
    </w:p>
    <w:p w14:paraId="397CEC26" w14:textId="6061CE0D" w:rsidR="0022649D" w:rsidRDefault="00692D51" w:rsidP="0097211C">
      <w:pPr>
        <w:rPr>
          <w:rFonts w:ascii="Avenir Next" w:hAnsi="Avenir Next" w:cstheme="minorHAnsi"/>
          <w:sz w:val="22"/>
          <w:szCs w:val="22"/>
          <w:lang w:val="es-CO"/>
        </w:rPr>
      </w:pPr>
      <w:r w:rsidRPr="00692D51">
        <w:rPr>
          <w:rFonts w:ascii="Avenir Next" w:hAnsi="Avenir Next" w:cstheme="minorHAnsi"/>
          <w:sz w:val="22"/>
          <w:szCs w:val="22"/>
          <w:lang w:val="es-CO"/>
        </w:rPr>
        <w:t>No hemos hecho nada para merecer el amor de nuestro Padre celestial. No hemos hecho nada para ganar el regalo de la vida eterna que Él nos promete. Todo lo que Él pide es que lo amemos con todo nuestro corazón y amemos a los demás también.</w:t>
      </w:r>
    </w:p>
    <w:p w14:paraId="232AC4A8" w14:textId="5AED186C" w:rsidR="00692D51" w:rsidRPr="00692D51" w:rsidRDefault="008E608C" w:rsidP="0097211C">
      <w:pPr>
        <w:rPr>
          <w:rFonts w:ascii="Avenir Next" w:hAnsi="Avenir Next" w:cstheme="minorHAnsi"/>
          <w:sz w:val="22"/>
          <w:szCs w:val="22"/>
          <w:lang w:val="es-CO"/>
        </w:rPr>
      </w:pPr>
      <w:r>
        <w:rPr>
          <w:rFonts w:ascii="Avenir Next" w:hAnsi="Avenir Next" w:cstheme="minorHAnsi"/>
          <w:noProof/>
          <w:sz w:val="22"/>
          <w:szCs w:val="22"/>
          <w:lang w:val="es-CO" w:eastAsia="es-CO"/>
        </w:rPr>
        <mc:AlternateContent>
          <mc:Choice Requires="wps">
            <w:drawing>
              <wp:anchor distT="0" distB="0" distL="114300" distR="114300" simplePos="0" relativeHeight="251662336" behindDoc="1" locked="0" layoutInCell="1" allowOverlap="1" wp14:anchorId="6AA92203" wp14:editId="6A6DD477">
                <wp:simplePos x="0" y="0"/>
                <wp:positionH relativeFrom="column">
                  <wp:posOffset>3579495</wp:posOffset>
                </wp:positionH>
                <wp:positionV relativeFrom="paragraph">
                  <wp:posOffset>52705</wp:posOffset>
                </wp:positionV>
                <wp:extent cx="2175510" cy="1534160"/>
                <wp:effectExtent l="0" t="0" r="8890" b="15240"/>
                <wp:wrapTight wrapText="bothSides">
                  <wp:wrapPolygon edited="0">
                    <wp:start x="0" y="0"/>
                    <wp:lineTo x="0" y="21636"/>
                    <wp:lineTo x="21562" y="21636"/>
                    <wp:lineTo x="21562"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2175510" cy="1534160"/>
                        </a:xfrm>
                        <a:prstGeom prst="rect">
                          <a:avLst/>
                        </a:prstGeom>
                        <a:solidFill>
                          <a:schemeClr val="lt1"/>
                        </a:solidFill>
                        <a:ln w="6350">
                          <a:solidFill>
                            <a:prstClr val="black"/>
                          </a:solidFill>
                        </a:ln>
                      </wps:spPr>
                      <wps:txbx>
                        <w:txbxContent>
                          <w:p w14:paraId="3CFDBB50" w14:textId="1EA8C434" w:rsidR="00EB270C" w:rsidRPr="004A50A2" w:rsidRDefault="00EB270C" w:rsidP="008E608C">
                            <w:pPr>
                              <w:rPr>
                                <w:rFonts w:ascii="Times New Roman" w:hAnsi="Times New Roman" w:cs="Times New Roman"/>
                                <w:b/>
                                <w:bCs/>
                                <w:sz w:val="18"/>
                                <w:szCs w:val="18"/>
                                <w:lang w:val="es-US"/>
                              </w:rPr>
                            </w:pPr>
                            <w:r w:rsidRPr="004A50A2">
                              <w:rPr>
                                <w:rFonts w:ascii="Times New Roman" w:hAnsi="Times New Roman" w:cs="Times New Roman"/>
                                <w:b/>
                                <w:bCs/>
                                <w:sz w:val="18"/>
                                <w:szCs w:val="18"/>
                                <w:lang w:val="es-US"/>
                              </w:rPr>
                              <w:t xml:space="preserve">Canción </w:t>
                            </w:r>
                          </w:p>
                          <w:p w14:paraId="19CECFBC" w14:textId="77777777" w:rsidR="00EB270C" w:rsidRPr="004A50A2" w:rsidRDefault="00EB270C" w:rsidP="008E608C">
                            <w:pPr>
                              <w:rPr>
                                <w:rFonts w:ascii="Times New Roman" w:hAnsi="Times New Roman" w:cs="Times New Roman"/>
                                <w:sz w:val="18"/>
                                <w:szCs w:val="18"/>
                                <w:lang w:val="es-US"/>
                              </w:rPr>
                            </w:pPr>
                            <w:r w:rsidRPr="004A50A2">
                              <w:rPr>
                                <w:rFonts w:ascii="Times New Roman" w:hAnsi="Times New Roman" w:cs="Times New Roman"/>
                                <w:sz w:val="18"/>
                                <w:szCs w:val="18"/>
                                <w:lang w:val="es-US"/>
                              </w:rPr>
                              <w:t>Cristo ama a los niños</w:t>
                            </w:r>
                          </w:p>
                          <w:p w14:paraId="71225BA1" w14:textId="39CF4716" w:rsidR="00EB270C" w:rsidRPr="004A50A2" w:rsidRDefault="00EB270C" w:rsidP="008E608C">
                            <w:pPr>
                              <w:rPr>
                                <w:rFonts w:ascii="Times New Roman" w:hAnsi="Times New Roman" w:cs="Times New Roman"/>
                                <w:sz w:val="18"/>
                                <w:szCs w:val="18"/>
                                <w:lang w:val="es-US"/>
                              </w:rPr>
                            </w:pPr>
                            <w:r w:rsidRPr="004A50A2">
                              <w:rPr>
                                <w:rFonts w:ascii="Times New Roman" w:hAnsi="Times New Roman" w:cs="Times New Roman"/>
                                <w:sz w:val="18"/>
                                <w:szCs w:val="18"/>
                                <w:lang w:val="es-US"/>
                              </w:rPr>
                              <w:t>Donde quiera que estén</w:t>
                            </w:r>
                          </w:p>
                          <w:p w14:paraId="35E658C4" w14:textId="40F8265B" w:rsidR="00EB270C" w:rsidRPr="004A50A2" w:rsidRDefault="00EB270C" w:rsidP="008E608C">
                            <w:pPr>
                              <w:rPr>
                                <w:rFonts w:ascii="Times New Roman" w:hAnsi="Times New Roman" w:cs="Times New Roman"/>
                                <w:sz w:val="18"/>
                                <w:szCs w:val="18"/>
                                <w:lang w:val="es-US"/>
                              </w:rPr>
                            </w:pPr>
                            <w:r w:rsidRPr="004A50A2">
                              <w:rPr>
                                <w:rFonts w:ascii="Times New Roman" w:hAnsi="Times New Roman" w:cs="Times New Roman"/>
                                <w:sz w:val="18"/>
                                <w:szCs w:val="18"/>
                                <w:lang w:val="es-US"/>
                              </w:rPr>
                              <w:t>No importa su color</w:t>
                            </w:r>
                          </w:p>
                          <w:p w14:paraId="708AC8B6" w14:textId="5D807D44" w:rsidR="00EB270C" w:rsidRPr="004A50A2" w:rsidRDefault="00EB270C" w:rsidP="008E608C">
                            <w:pPr>
                              <w:rPr>
                                <w:rFonts w:ascii="Times New Roman" w:hAnsi="Times New Roman" w:cs="Times New Roman"/>
                                <w:sz w:val="18"/>
                                <w:szCs w:val="18"/>
                                <w:lang w:val="es-US"/>
                              </w:rPr>
                            </w:pPr>
                            <w:r w:rsidRPr="004A50A2">
                              <w:rPr>
                                <w:rFonts w:ascii="Times New Roman" w:hAnsi="Times New Roman" w:cs="Times New Roman"/>
                                <w:sz w:val="18"/>
                                <w:szCs w:val="18"/>
                                <w:lang w:val="es-US"/>
                              </w:rPr>
                              <w:t>El los cuida con amor</w:t>
                            </w:r>
                          </w:p>
                          <w:p w14:paraId="6B0440AD" w14:textId="2361C76C" w:rsidR="00EB270C" w:rsidRPr="004A50A2" w:rsidRDefault="00EB270C" w:rsidP="008E608C">
                            <w:pPr>
                              <w:rPr>
                                <w:rFonts w:ascii="Times New Roman" w:hAnsi="Times New Roman" w:cs="Times New Roman"/>
                                <w:sz w:val="18"/>
                                <w:szCs w:val="18"/>
                                <w:lang w:val="es-US"/>
                              </w:rPr>
                            </w:pPr>
                            <w:r w:rsidRPr="004A50A2">
                              <w:rPr>
                                <w:rFonts w:ascii="Times New Roman" w:hAnsi="Times New Roman" w:cs="Times New Roman"/>
                                <w:sz w:val="18"/>
                                <w:szCs w:val="18"/>
                                <w:lang w:val="es-US"/>
                              </w:rPr>
                              <w:t>Cristo ama a lost niños por doquier</w:t>
                            </w:r>
                          </w:p>
                          <w:p w14:paraId="41C3DA9D" w14:textId="77777777" w:rsidR="00EB270C" w:rsidRPr="004A50A2" w:rsidRDefault="00EB270C" w:rsidP="008E608C">
                            <w:pPr>
                              <w:rPr>
                                <w:rFonts w:ascii="Times New Roman" w:hAnsi="Times New Roman" w:cs="Times New Roman"/>
                                <w:sz w:val="18"/>
                                <w:szCs w:val="18"/>
                                <w:lang w:val="es-US"/>
                              </w:rPr>
                            </w:pPr>
                          </w:p>
                          <w:p w14:paraId="2EC891F4" w14:textId="48495EBA" w:rsidR="00EB270C" w:rsidRPr="004A50A2" w:rsidRDefault="00EB270C" w:rsidP="008E608C">
                            <w:pPr>
                              <w:rPr>
                                <w:rFonts w:ascii="Times New Roman" w:hAnsi="Times New Roman" w:cs="Times New Roman"/>
                                <w:i/>
                                <w:iCs/>
                                <w:sz w:val="18"/>
                                <w:szCs w:val="18"/>
                                <w:lang w:val="es-US"/>
                              </w:rPr>
                            </w:pPr>
                            <w:r w:rsidRPr="004A50A2">
                              <w:rPr>
                                <w:rFonts w:ascii="Times New Roman" w:hAnsi="Times New Roman" w:cs="Times New Roman"/>
                                <w:i/>
                                <w:iCs/>
                                <w:sz w:val="18"/>
                                <w:szCs w:val="18"/>
                                <w:lang w:val="es-US"/>
                              </w:rPr>
                              <w:t>Sugiero Este Canto</w:t>
                            </w:r>
                          </w:p>
                          <w:p w14:paraId="55E48E49" w14:textId="11A69919" w:rsidR="00EB270C" w:rsidRPr="004A50A2" w:rsidRDefault="00000000" w:rsidP="008E608C">
                            <w:pPr>
                              <w:rPr>
                                <w:rFonts w:ascii="Times New Roman" w:hAnsi="Times New Roman" w:cs="Times New Roman"/>
                                <w:sz w:val="18"/>
                                <w:szCs w:val="18"/>
                                <w:lang w:val="es-US"/>
                              </w:rPr>
                            </w:pPr>
                            <w:hyperlink r:id="rId15" w:history="1">
                              <w:r w:rsidR="00EB270C" w:rsidRPr="003739C7">
                                <w:rPr>
                                  <w:rStyle w:val="Hyperlink"/>
                                  <w:rFonts w:ascii="Avenir Next" w:hAnsi="Avenir Next" w:cstheme="minorHAnsi"/>
                                  <w:i/>
                                  <w:iCs/>
                                  <w:sz w:val="18"/>
                                  <w:szCs w:val="18"/>
                                  <w:lang w:val="es-CO"/>
                                </w:rPr>
                                <w:t>https://www.youtube.com/watch?v=IO_9Xqguei8</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92203" id="Text Box 5" o:spid="_x0000_s1028" type="#_x0000_t202" style="position:absolute;margin-left:281.85pt;margin-top:4.15pt;width:171.3pt;height:12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" fillcolor="white [3201]" strokeweight=".5pt">
                <v:textbox>
                  <w:txbxContent>
                    <w:p w14:paraId="3CFDBB50" w14:textId="1EA8C434" w:rsidR="00EB270C" w:rsidRPr="004A50A2" w:rsidRDefault="00EB270C" w:rsidP="008E608C">
                      <w:pPr>
                        <w:rPr>
                          <w:rFonts w:ascii="Times New Roman" w:hAnsi="Times New Roman" w:cs="Times New Roman"/>
                          <w:b/>
                          <w:bCs/>
                          <w:sz w:val="18"/>
                          <w:szCs w:val="18"/>
                          <w:lang w:val="es-US"/>
                        </w:rPr>
                      </w:pPr>
                      <w:r w:rsidRPr="004A50A2">
                        <w:rPr>
                          <w:rFonts w:ascii="Times New Roman" w:hAnsi="Times New Roman" w:cs="Times New Roman"/>
                          <w:b/>
                          <w:bCs/>
                          <w:sz w:val="18"/>
                          <w:szCs w:val="18"/>
                          <w:lang w:val="es-US"/>
                        </w:rPr>
                        <w:t xml:space="preserve">Canción </w:t>
                      </w:r>
                    </w:p>
                    <w:p w14:paraId="19CECFBC" w14:textId="77777777" w:rsidR="00EB270C" w:rsidRPr="004A50A2" w:rsidRDefault="00EB270C" w:rsidP="008E608C">
                      <w:pPr>
                        <w:rPr>
                          <w:rFonts w:ascii="Times New Roman" w:hAnsi="Times New Roman" w:cs="Times New Roman"/>
                          <w:sz w:val="18"/>
                          <w:szCs w:val="18"/>
                          <w:lang w:val="es-US"/>
                        </w:rPr>
                      </w:pPr>
                      <w:r w:rsidRPr="004A50A2">
                        <w:rPr>
                          <w:rFonts w:ascii="Times New Roman" w:hAnsi="Times New Roman" w:cs="Times New Roman"/>
                          <w:sz w:val="18"/>
                          <w:szCs w:val="18"/>
                          <w:lang w:val="es-US"/>
                        </w:rPr>
                        <w:t>Cristo ama a los niños</w:t>
                      </w:r>
                    </w:p>
                    <w:p w14:paraId="71225BA1" w14:textId="39CF4716" w:rsidR="00EB270C" w:rsidRPr="004A50A2" w:rsidRDefault="00EB270C" w:rsidP="008E608C">
                      <w:pPr>
                        <w:rPr>
                          <w:rFonts w:ascii="Times New Roman" w:hAnsi="Times New Roman" w:cs="Times New Roman"/>
                          <w:sz w:val="18"/>
                          <w:szCs w:val="18"/>
                          <w:lang w:val="es-US"/>
                        </w:rPr>
                      </w:pPr>
                      <w:r w:rsidRPr="004A50A2">
                        <w:rPr>
                          <w:rFonts w:ascii="Times New Roman" w:hAnsi="Times New Roman" w:cs="Times New Roman"/>
                          <w:sz w:val="18"/>
                          <w:szCs w:val="18"/>
                          <w:lang w:val="es-US"/>
                        </w:rPr>
                        <w:t>Donde quiera que estén</w:t>
                      </w:r>
                    </w:p>
                    <w:p w14:paraId="35E658C4" w14:textId="40F8265B" w:rsidR="00EB270C" w:rsidRPr="004A50A2" w:rsidRDefault="00EB270C" w:rsidP="008E608C">
                      <w:pPr>
                        <w:rPr>
                          <w:rFonts w:ascii="Times New Roman" w:hAnsi="Times New Roman" w:cs="Times New Roman"/>
                          <w:sz w:val="18"/>
                          <w:szCs w:val="18"/>
                          <w:lang w:val="es-US"/>
                        </w:rPr>
                      </w:pPr>
                      <w:r w:rsidRPr="004A50A2">
                        <w:rPr>
                          <w:rFonts w:ascii="Times New Roman" w:hAnsi="Times New Roman" w:cs="Times New Roman"/>
                          <w:sz w:val="18"/>
                          <w:szCs w:val="18"/>
                          <w:lang w:val="es-US"/>
                        </w:rPr>
                        <w:t>No importa su color</w:t>
                      </w:r>
                    </w:p>
                    <w:p w14:paraId="708AC8B6" w14:textId="5D807D44" w:rsidR="00EB270C" w:rsidRPr="004A50A2" w:rsidRDefault="00EB270C" w:rsidP="008E608C">
                      <w:pPr>
                        <w:rPr>
                          <w:rFonts w:ascii="Times New Roman" w:hAnsi="Times New Roman" w:cs="Times New Roman"/>
                          <w:sz w:val="18"/>
                          <w:szCs w:val="18"/>
                          <w:lang w:val="es-US"/>
                        </w:rPr>
                      </w:pPr>
                      <w:r w:rsidRPr="004A50A2">
                        <w:rPr>
                          <w:rFonts w:ascii="Times New Roman" w:hAnsi="Times New Roman" w:cs="Times New Roman"/>
                          <w:sz w:val="18"/>
                          <w:szCs w:val="18"/>
                          <w:lang w:val="es-US"/>
                        </w:rPr>
                        <w:t>El los cuida con amor</w:t>
                      </w:r>
                    </w:p>
                    <w:p w14:paraId="6B0440AD" w14:textId="2361C76C" w:rsidR="00EB270C" w:rsidRPr="004A50A2" w:rsidRDefault="00EB270C" w:rsidP="008E608C">
                      <w:pPr>
                        <w:rPr>
                          <w:rFonts w:ascii="Times New Roman" w:hAnsi="Times New Roman" w:cs="Times New Roman"/>
                          <w:sz w:val="18"/>
                          <w:szCs w:val="18"/>
                          <w:lang w:val="es-US"/>
                        </w:rPr>
                      </w:pPr>
                      <w:r w:rsidRPr="004A50A2">
                        <w:rPr>
                          <w:rFonts w:ascii="Times New Roman" w:hAnsi="Times New Roman" w:cs="Times New Roman"/>
                          <w:sz w:val="18"/>
                          <w:szCs w:val="18"/>
                          <w:lang w:val="es-US"/>
                        </w:rPr>
                        <w:t>Cristo ama a lost niños por doquier</w:t>
                      </w:r>
                    </w:p>
                    <w:p w14:paraId="41C3DA9D" w14:textId="77777777" w:rsidR="00EB270C" w:rsidRPr="004A50A2" w:rsidRDefault="00EB270C" w:rsidP="008E608C">
                      <w:pPr>
                        <w:rPr>
                          <w:rFonts w:ascii="Times New Roman" w:hAnsi="Times New Roman" w:cs="Times New Roman"/>
                          <w:sz w:val="18"/>
                          <w:szCs w:val="18"/>
                          <w:lang w:val="es-US"/>
                        </w:rPr>
                      </w:pPr>
                    </w:p>
                    <w:p w14:paraId="2EC891F4" w14:textId="48495EBA" w:rsidR="00EB270C" w:rsidRPr="004A50A2" w:rsidRDefault="00EB270C" w:rsidP="008E608C">
                      <w:pPr>
                        <w:rPr>
                          <w:rFonts w:ascii="Times New Roman" w:hAnsi="Times New Roman" w:cs="Times New Roman"/>
                          <w:i/>
                          <w:iCs/>
                          <w:sz w:val="18"/>
                          <w:szCs w:val="18"/>
                          <w:lang w:val="es-US"/>
                        </w:rPr>
                      </w:pPr>
                      <w:r w:rsidRPr="004A50A2">
                        <w:rPr>
                          <w:rFonts w:ascii="Times New Roman" w:hAnsi="Times New Roman" w:cs="Times New Roman"/>
                          <w:i/>
                          <w:iCs/>
                          <w:sz w:val="18"/>
                          <w:szCs w:val="18"/>
                          <w:lang w:val="es-US"/>
                        </w:rPr>
                        <w:t>Sugiero Este Canto</w:t>
                      </w:r>
                    </w:p>
                    <w:p w14:paraId="55E48E49" w14:textId="11A69919" w:rsidR="00EB270C" w:rsidRPr="004A50A2" w:rsidRDefault="00BA2662" w:rsidP="008E608C">
                      <w:pPr>
                        <w:rPr>
                          <w:rFonts w:ascii="Times New Roman" w:hAnsi="Times New Roman" w:cs="Times New Roman"/>
                          <w:sz w:val="18"/>
                          <w:szCs w:val="18"/>
                          <w:lang w:val="es-US"/>
                        </w:rPr>
                      </w:pPr>
                      <w:hyperlink r:id="rId16" w:history="1">
                        <w:r w:rsidR="00EB270C" w:rsidRPr="003739C7">
                          <w:rPr>
                            <w:rStyle w:val="Hyperlink"/>
                            <w:rFonts w:ascii="Avenir Next" w:hAnsi="Avenir Next" w:cstheme="minorHAnsi"/>
                            <w:i/>
                            <w:iCs/>
                            <w:sz w:val="18"/>
                            <w:szCs w:val="18"/>
                            <w:lang w:val="es-CO"/>
                          </w:rPr>
                          <w:t>https://www.youtube.com/watch?v=IO_9Xqguei8</w:t>
                        </w:r>
                      </w:hyperlink>
                    </w:p>
                  </w:txbxContent>
                </v:textbox>
                <w10:wrap type="tight"/>
              </v:shape>
            </w:pict>
          </mc:Fallback>
        </mc:AlternateContent>
      </w:r>
    </w:p>
    <w:p w14:paraId="09768FA2" w14:textId="0F8ACD27" w:rsidR="002610FF" w:rsidRPr="002C039B" w:rsidRDefault="00692D51" w:rsidP="0022649D">
      <w:pPr>
        <w:rPr>
          <w:rFonts w:ascii="Avenir Next" w:hAnsi="Avenir Next" w:cstheme="minorHAnsi"/>
          <w:sz w:val="22"/>
          <w:szCs w:val="22"/>
          <w:lang w:val="es-CO"/>
        </w:rPr>
      </w:pPr>
      <w:r w:rsidRPr="00692D51">
        <w:rPr>
          <w:rFonts w:ascii="Avenir Next" w:hAnsi="Avenir Next" w:cstheme="minorHAnsi"/>
          <w:sz w:val="22"/>
          <w:szCs w:val="22"/>
          <w:lang w:val="es-CO"/>
        </w:rPr>
        <w:t xml:space="preserve">Nuestro Salvador nunca puede olvidarnos. </w:t>
      </w:r>
      <w:r w:rsidR="006F7A5C">
        <w:rPr>
          <w:rFonts w:ascii="Avenir Next" w:hAnsi="Avenir Next" w:cstheme="minorHAnsi"/>
          <w:sz w:val="22"/>
          <w:szCs w:val="22"/>
          <w:lang w:val="es-CO"/>
        </w:rPr>
        <w:t xml:space="preserve">¡No lo </w:t>
      </w:r>
      <w:r w:rsidRPr="002C039B">
        <w:rPr>
          <w:rFonts w:ascii="Avenir Next" w:hAnsi="Avenir Next" w:cstheme="minorHAnsi"/>
          <w:sz w:val="22"/>
          <w:szCs w:val="22"/>
          <w:lang w:val="es-CO"/>
        </w:rPr>
        <w:t>olvidemos</w:t>
      </w:r>
      <w:r w:rsidR="006F7A5C">
        <w:rPr>
          <w:rFonts w:ascii="Avenir Next" w:hAnsi="Avenir Next" w:cstheme="minorHAnsi"/>
          <w:sz w:val="22"/>
          <w:szCs w:val="22"/>
          <w:lang w:val="es-CO"/>
        </w:rPr>
        <w:t>!</w:t>
      </w:r>
    </w:p>
    <w:p w14:paraId="1156F0DE" w14:textId="77777777" w:rsidR="00692D51" w:rsidRPr="002C039B" w:rsidRDefault="00692D51" w:rsidP="0022649D">
      <w:pPr>
        <w:rPr>
          <w:rFonts w:ascii="Avenir Next" w:hAnsi="Avenir Next" w:cstheme="minorHAnsi"/>
          <w:sz w:val="22"/>
          <w:szCs w:val="22"/>
          <w:lang w:val="es-CO"/>
        </w:rPr>
      </w:pPr>
    </w:p>
    <w:p w14:paraId="65C6714C" w14:textId="4A0FB795" w:rsidR="00692D51" w:rsidRPr="002C039B" w:rsidRDefault="00692D51" w:rsidP="0097211C">
      <w:pPr>
        <w:rPr>
          <w:rFonts w:ascii="Avenir Next" w:hAnsi="Avenir Next" w:cstheme="minorHAnsi"/>
          <w:b/>
          <w:bCs/>
          <w:sz w:val="22"/>
          <w:szCs w:val="22"/>
          <w:lang w:val="es-CO"/>
        </w:rPr>
      </w:pPr>
      <w:r w:rsidRPr="002C039B">
        <w:rPr>
          <w:rFonts w:ascii="Avenir Next" w:hAnsi="Avenir Next" w:cstheme="minorHAnsi"/>
          <w:b/>
          <w:bCs/>
          <w:sz w:val="22"/>
          <w:szCs w:val="22"/>
          <w:lang w:val="es-CO"/>
        </w:rPr>
        <w:t>Oración</w:t>
      </w:r>
    </w:p>
    <w:p w14:paraId="4BB28653" w14:textId="0EB48CF0" w:rsidR="006229FE" w:rsidRDefault="00692D51" w:rsidP="0097211C">
      <w:pPr>
        <w:rPr>
          <w:rFonts w:ascii="Avenir Next" w:hAnsi="Avenir Next" w:cstheme="minorHAnsi"/>
          <w:sz w:val="22"/>
          <w:szCs w:val="22"/>
          <w:lang w:val="es-CO"/>
        </w:rPr>
      </w:pPr>
      <w:r w:rsidRPr="00692D51">
        <w:rPr>
          <w:rFonts w:ascii="Avenir Next" w:hAnsi="Avenir Next" w:cstheme="minorHAnsi"/>
          <w:sz w:val="22"/>
          <w:szCs w:val="22"/>
          <w:lang w:val="es-CO"/>
        </w:rPr>
        <w:t>Padre, gracias porque Tú hiciste a todos los niños y nunca los olvidas. Ayúdalos a amarte con todo su corazón. ¡Amén!</w:t>
      </w:r>
    </w:p>
    <w:p w14:paraId="2D2CFED2" w14:textId="4D91CD1A" w:rsidR="004A50A2" w:rsidRPr="008849AF" w:rsidRDefault="004A50A2" w:rsidP="00C90AC4">
      <w:pPr>
        <w:rPr>
          <w:rFonts w:ascii="Avenir Next" w:hAnsi="Avenir Next" w:cstheme="minorHAnsi"/>
          <w:sz w:val="22"/>
          <w:szCs w:val="22"/>
          <w:lang w:val="es-CO"/>
        </w:rPr>
      </w:pPr>
      <w:bookmarkStart w:id="5" w:name="_Toc130833526"/>
    </w:p>
    <w:p w14:paraId="14D8EF7D" w14:textId="3238920F" w:rsidR="008C2212" w:rsidRPr="00692D51" w:rsidRDefault="008C2212" w:rsidP="00713F10">
      <w:pPr>
        <w:pStyle w:val="Heading1"/>
        <w:rPr>
          <w:rFonts w:ascii="Avenir Next" w:hAnsi="Avenir Next" w:cstheme="minorHAnsi"/>
          <w:b w:val="0"/>
          <w:bCs w:val="0"/>
          <w:color w:val="0070C0"/>
          <w:sz w:val="32"/>
          <w:szCs w:val="32"/>
          <w:lang w:val="es-CO"/>
        </w:rPr>
      </w:pPr>
      <w:r w:rsidRPr="00692D51">
        <w:rPr>
          <w:rFonts w:ascii="Avenir Next" w:hAnsi="Avenir Next" w:cstheme="minorHAnsi"/>
          <w:b w:val="0"/>
          <w:bCs w:val="0"/>
          <w:color w:val="0070C0"/>
          <w:sz w:val="32"/>
          <w:szCs w:val="32"/>
          <w:lang w:val="es-CO"/>
        </w:rPr>
        <w:lastRenderedPageBreak/>
        <w:t>Serm</w:t>
      </w:r>
      <w:r w:rsidR="00692D51" w:rsidRPr="00692D51">
        <w:rPr>
          <w:rFonts w:ascii="Avenir Next" w:hAnsi="Avenir Next" w:cstheme="minorHAnsi"/>
          <w:b w:val="0"/>
          <w:bCs w:val="0"/>
          <w:color w:val="0070C0"/>
          <w:sz w:val="32"/>
          <w:szCs w:val="32"/>
          <w:lang w:val="es-CO"/>
        </w:rPr>
        <w:t>ó</w:t>
      </w:r>
      <w:r w:rsidRPr="00692D51">
        <w:rPr>
          <w:rFonts w:ascii="Avenir Next" w:hAnsi="Avenir Next" w:cstheme="minorHAnsi"/>
          <w:b w:val="0"/>
          <w:bCs w:val="0"/>
          <w:color w:val="0070C0"/>
          <w:sz w:val="32"/>
          <w:szCs w:val="32"/>
          <w:lang w:val="es-CO"/>
        </w:rPr>
        <w:t>n</w:t>
      </w:r>
      <w:bookmarkEnd w:id="5"/>
    </w:p>
    <w:p w14:paraId="79A2DCE4" w14:textId="77777777" w:rsidR="008C2212" w:rsidRPr="00692D51" w:rsidRDefault="008C2212" w:rsidP="0097211C">
      <w:pPr>
        <w:rPr>
          <w:rFonts w:ascii="Avenir Next" w:hAnsi="Avenir Next" w:cstheme="minorHAnsi"/>
          <w:b/>
          <w:bCs/>
          <w:sz w:val="22"/>
          <w:szCs w:val="22"/>
          <w:lang w:val="es-CO"/>
        </w:rPr>
      </w:pPr>
    </w:p>
    <w:p w14:paraId="3071FC28" w14:textId="7CB173C0" w:rsidR="00721C55" w:rsidRPr="00721C55" w:rsidRDefault="00721C55" w:rsidP="00721C55">
      <w:pPr>
        <w:jc w:val="center"/>
        <w:rPr>
          <w:rFonts w:ascii="Avenir Next" w:eastAsia="Arial" w:hAnsi="Avenir Next" w:cstheme="minorHAnsi"/>
          <w:b/>
          <w:szCs w:val="22"/>
          <w:lang w:val="es-CO"/>
        </w:rPr>
      </w:pPr>
      <w:r w:rsidRPr="00721C55">
        <w:rPr>
          <w:rFonts w:ascii="Avenir Next" w:eastAsia="Arial" w:hAnsi="Avenir Next" w:cstheme="minorHAnsi"/>
          <w:b/>
          <w:szCs w:val="22"/>
          <w:lang w:val="es-CO"/>
        </w:rPr>
        <w:t>“Un Amor que Precede a Nuestras Elecciones”</w:t>
      </w:r>
      <w:r w:rsidR="00EB270C">
        <w:rPr>
          <w:rFonts w:ascii="Avenir Next" w:eastAsia="Arial" w:hAnsi="Avenir Next" w:cstheme="minorHAnsi"/>
          <w:b/>
          <w:szCs w:val="22"/>
          <w:lang w:val="es-CO"/>
        </w:rPr>
        <w:t xml:space="preserve"> (Diapositiva #1)</w:t>
      </w:r>
    </w:p>
    <w:p w14:paraId="5170C9FF" w14:textId="77777777" w:rsidR="00692D51" w:rsidRPr="002C039B" w:rsidRDefault="00692D51" w:rsidP="00692D51">
      <w:pPr>
        <w:jc w:val="center"/>
        <w:rPr>
          <w:rFonts w:ascii="Avenir Next" w:hAnsi="Avenir Next" w:cstheme="minorHAnsi"/>
          <w:sz w:val="22"/>
          <w:szCs w:val="22"/>
          <w:lang w:val="es-CO"/>
        </w:rPr>
      </w:pPr>
      <w:r w:rsidRPr="00721C55">
        <w:rPr>
          <w:rFonts w:ascii="Avenir Next" w:hAnsi="Avenir Next" w:cstheme="minorHAnsi"/>
          <w:sz w:val="20"/>
          <w:szCs w:val="22"/>
          <w:lang w:val="es-CO"/>
        </w:rPr>
        <w:t>Escrito por Margery Herinirina</w:t>
      </w:r>
    </w:p>
    <w:p w14:paraId="634F5864" w14:textId="2FB4116D" w:rsidR="00645794" w:rsidRDefault="00692D51" w:rsidP="00692D51">
      <w:pPr>
        <w:jc w:val="center"/>
        <w:rPr>
          <w:rFonts w:ascii="Avenir Next" w:hAnsi="Avenir Next" w:cstheme="minorHAnsi"/>
          <w:sz w:val="22"/>
          <w:szCs w:val="22"/>
          <w:lang w:val="es-CO"/>
        </w:rPr>
      </w:pPr>
      <w:r w:rsidRPr="00692D51">
        <w:rPr>
          <w:rFonts w:ascii="Avenir Next" w:hAnsi="Avenir Next" w:cstheme="minorHAnsi"/>
          <w:sz w:val="22"/>
          <w:szCs w:val="22"/>
          <w:lang w:val="es-CO"/>
        </w:rPr>
        <w:t>Directora de Ministerios de la Mujer de la División de África Meridional-Océano Índico</w:t>
      </w:r>
    </w:p>
    <w:p w14:paraId="2A0D60EF" w14:textId="77777777" w:rsidR="006229FE" w:rsidRDefault="006229FE" w:rsidP="00692D51">
      <w:pPr>
        <w:jc w:val="center"/>
        <w:rPr>
          <w:rFonts w:ascii="Avenir Next" w:hAnsi="Avenir Next" w:cstheme="minorHAnsi"/>
          <w:sz w:val="22"/>
          <w:szCs w:val="22"/>
          <w:lang w:val="es-CO"/>
        </w:rPr>
      </w:pPr>
    </w:p>
    <w:p w14:paraId="7D0BDCED" w14:textId="4B276EA7" w:rsidR="007930DE" w:rsidRPr="007930DE" w:rsidRDefault="007930DE" w:rsidP="007930DE">
      <w:pPr>
        <w:rPr>
          <w:rFonts w:ascii="Avenir Next" w:hAnsi="Avenir Next" w:cstheme="minorHAnsi"/>
          <w:b/>
          <w:sz w:val="22"/>
          <w:szCs w:val="22"/>
          <w:lang w:val="es-CO"/>
        </w:rPr>
      </w:pPr>
      <w:r w:rsidRPr="007930DE">
        <w:rPr>
          <w:rFonts w:ascii="Avenir Next" w:hAnsi="Avenir Next" w:cstheme="minorHAnsi"/>
          <w:b/>
          <w:sz w:val="22"/>
          <w:szCs w:val="22"/>
          <w:lang w:val="es-CO"/>
        </w:rPr>
        <w:t>(Diapositiva #2)</w:t>
      </w:r>
    </w:p>
    <w:p w14:paraId="18F3A00C" w14:textId="6EDD1A88" w:rsidR="006229FE" w:rsidRPr="006229FE" w:rsidRDefault="006229FE" w:rsidP="006229FE">
      <w:pPr>
        <w:rPr>
          <w:rFonts w:ascii="Avenir Next" w:hAnsi="Avenir Next" w:cstheme="minorHAnsi"/>
          <w:b/>
          <w:bCs/>
          <w:sz w:val="22"/>
          <w:szCs w:val="22"/>
          <w:lang w:val="es-CO"/>
        </w:rPr>
      </w:pPr>
      <w:r w:rsidRPr="006229FE">
        <w:rPr>
          <w:rFonts w:ascii="Avenir Next" w:hAnsi="Avenir Next" w:cstheme="minorHAnsi"/>
          <w:b/>
          <w:bCs/>
          <w:sz w:val="22"/>
          <w:szCs w:val="22"/>
          <w:lang w:val="es-CO"/>
        </w:rPr>
        <w:t>Juan 4:10, 11, NVI</w:t>
      </w:r>
      <w:r w:rsidR="007930DE">
        <w:rPr>
          <w:rFonts w:ascii="Avenir Next" w:hAnsi="Avenir Next" w:cstheme="minorHAnsi"/>
          <w:b/>
          <w:bCs/>
          <w:sz w:val="22"/>
          <w:szCs w:val="22"/>
          <w:lang w:val="es-CO"/>
        </w:rPr>
        <w:t xml:space="preserve"> </w:t>
      </w:r>
    </w:p>
    <w:p w14:paraId="7A88BEA5" w14:textId="77777777" w:rsidR="007930DE" w:rsidRDefault="00BB3C3D" w:rsidP="007930DE">
      <w:pPr>
        <w:jc w:val="center"/>
        <w:rPr>
          <w:rFonts w:ascii="Avenir Next" w:hAnsi="Avenir Next" w:cstheme="minorHAnsi"/>
          <w:sz w:val="22"/>
          <w:szCs w:val="22"/>
          <w:lang w:val="es-CO"/>
        </w:rPr>
      </w:pPr>
      <w:r>
        <w:rPr>
          <w:rFonts w:ascii="Avenir Next" w:hAnsi="Avenir Next" w:cstheme="minorHAnsi"/>
          <w:sz w:val="22"/>
          <w:szCs w:val="22"/>
          <w:lang w:val="es-CO"/>
        </w:rPr>
        <w:t>“</w:t>
      </w:r>
      <w:r w:rsidR="007930DE">
        <w:rPr>
          <w:rFonts w:ascii="Avenir Next" w:hAnsi="Avenir Next" w:cstheme="minorHAnsi"/>
          <w:sz w:val="22"/>
          <w:szCs w:val="22"/>
          <w:lang w:val="es-CO"/>
        </w:rPr>
        <w:t xml:space="preserve">En esto consiste el amor: no en que nosotros hayamos amado a Dios, sino en que él nos amó y envió a su hijo para que fuera ofrecido como sacrificio por el perdón de nuestros pecados.  </w:t>
      </w:r>
    </w:p>
    <w:p w14:paraId="785F879C" w14:textId="6B06C04B" w:rsidR="007930DE" w:rsidRPr="007930DE" w:rsidRDefault="007930DE" w:rsidP="007930DE">
      <w:pPr>
        <w:jc w:val="center"/>
        <w:rPr>
          <w:rFonts w:ascii="Avenir Next" w:hAnsi="Avenir Next" w:cstheme="minorHAnsi"/>
          <w:sz w:val="22"/>
          <w:szCs w:val="22"/>
          <w:lang w:val="es-CO"/>
        </w:rPr>
      </w:pPr>
      <w:r>
        <w:rPr>
          <w:rFonts w:ascii="Avenir Next" w:hAnsi="Avenir Next" w:cstheme="minorHAnsi"/>
          <w:sz w:val="22"/>
          <w:szCs w:val="22"/>
          <w:lang w:val="es-CO"/>
        </w:rPr>
        <w:t xml:space="preserve">Queridos hermanos, ya que Dios nos ha amado así, también nosotros debemos amarnos los unos a los otros”  </w:t>
      </w:r>
    </w:p>
    <w:p w14:paraId="03E262A9" w14:textId="77777777" w:rsidR="007930DE" w:rsidRPr="006229FE" w:rsidRDefault="007930DE" w:rsidP="0097211C">
      <w:pPr>
        <w:rPr>
          <w:rFonts w:ascii="Avenir Next" w:hAnsi="Avenir Next" w:cstheme="minorHAnsi"/>
          <w:sz w:val="22"/>
          <w:szCs w:val="22"/>
          <w:lang w:val="es-CO"/>
        </w:rPr>
      </w:pPr>
    </w:p>
    <w:p w14:paraId="6CEA5EA1" w14:textId="77777777" w:rsidR="006229FE" w:rsidRPr="002C039B" w:rsidRDefault="006229FE" w:rsidP="006229FE">
      <w:pPr>
        <w:rPr>
          <w:rFonts w:ascii="Avenir Next" w:hAnsi="Avenir Next" w:cstheme="minorHAnsi"/>
          <w:b/>
          <w:bCs/>
          <w:sz w:val="22"/>
          <w:szCs w:val="22"/>
          <w:lang w:val="es-CO"/>
        </w:rPr>
      </w:pPr>
      <w:r w:rsidRPr="00807AA9">
        <w:rPr>
          <w:rFonts w:ascii="Avenir Next" w:hAnsi="Avenir Next" w:cstheme="minorHAnsi"/>
          <w:b/>
          <w:bCs/>
          <w:sz w:val="22"/>
          <w:szCs w:val="22"/>
          <w:lang w:val="es-CO"/>
        </w:rPr>
        <w:t>Introducción</w:t>
      </w:r>
    </w:p>
    <w:p w14:paraId="6F21BD04" w14:textId="35D82BED" w:rsidR="006229FE" w:rsidRDefault="006229FE" w:rsidP="006229FE">
      <w:pPr>
        <w:rPr>
          <w:rFonts w:ascii="Avenir Next" w:hAnsi="Avenir Next" w:cstheme="minorHAnsi"/>
          <w:sz w:val="22"/>
          <w:szCs w:val="22"/>
          <w:lang w:val="es-CO"/>
        </w:rPr>
      </w:pPr>
      <w:r w:rsidRPr="006229FE">
        <w:rPr>
          <w:rFonts w:ascii="Avenir Next" w:hAnsi="Avenir Next" w:cstheme="minorHAnsi"/>
          <w:sz w:val="22"/>
          <w:szCs w:val="22"/>
          <w:lang w:val="es-CO"/>
        </w:rPr>
        <w:t>Dos miembros de la iglesia estaban hablando. Una compartió su angustia causada por</w:t>
      </w:r>
      <w:r w:rsidR="00D8036E">
        <w:rPr>
          <w:rFonts w:ascii="Avenir Next" w:hAnsi="Avenir Next" w:cstheme="minorHAnsi"/>
          <w:sz w:val="22"/>
          <w:szCs w:val="22"/>
          <w:lang w:val="es-CO"/>
        </w:rPr>
        <w:t xml:space="preserve"> un miembro de la familia que se hospitaliza</w:t>
      </w:r>
      <w:r w:rsidR="008849AF">
        <w:rPr>
          <w:rFonts w:ascii="Avenir Next" w:hAnsi="Avenir Next" w:cstheme="minorHAnsi"/>
          <w:sz w:val="22"/>
          <w:szCs w:val="22"/>
          <w:lang w:val="es-CO"/>
        </w:rPr>
        <w:t>ba</w:t>
      </w:r>
      <w:r w:rsidRPr="006229FE">
        <w:rPr>
          <w:rFonts w:ascii="Avenir Next" w:hAnsi="Avenir Next" w:cstheme="minorHAnsi"/>
          <w:sz w:val="22"/>
          <w:szCs w:val="22"/>
          <w:lang w:val="es-CO"/>
        </w:rPr>
        <w:t xml:space="preserve"> con frecuencia, como resultado de un estilo de vida poco saludable. A pesar de haber sido advertido por los médicos, el familiar ignora</w:t>
      </w:r>
      <w:r w:rsidR="008849AF">
        <w:rPr>
          <w:rFonts w:ascii="Avenir Next" w:hAnsi="Avenir Next" w:cstheme="minorHAnsi"/>
          <w:sz w:val="22"/>
          <w:szCs w:val="22"/>
          <w:lang w:val="es-CO"/>
        </w:rPr>
        <w:t>ba</w:t>
      </w:r>
      <w:r w:rsidRPr="006229FE">
        <w:rPr>
          <w:rFonts w:ascii="Avenir Next" w:hAnsi="Avenir Next" w:cstheme="minorHAnsi"/>
          <w:sz w:val="22"/>
          <w:szCs w:val="22"/>
          <w:lang w:val="es-CO"/>
        </w:rPr>
        <w:t xml:space="preserve"> la gravedad de la condición y no </w:t>
      </w:r>
      <w:proofErr w:type="spellStart"/>
      <w:r w:rsidRPr="006229FE">
        <w:rPr>
          <w:rFonts w:ascii="Avenir Next" w:hAnsi="Avenir Next" w:cstheme="minorHAnsi"/>
          <w:sz w:val="22"/>
          <w:szCs w:val="22"/>
          <w:lang w:val="es-CO"/>
        </w:rPr>
        <w:t>ha</w:t>
      </w:r>
      <w:r w:rsidR="008849AF">
        <w:rPr>
          <w:rFonts w:ascii="Avenir Next" w:hAnsi="Avenir Next" w:cstheme="minorHAnsi"/>
          <w:sz w:val="22"/>
          <w:szCs w:val="22"/>
          <w:lang w:val="es-CO"/>
        </w:rPr>
        <w:t>bia</w:t>
      </w:r>
      <w:proofErr w:type="spellEnd"/>
      <w:r w:rsidRPr="006229FE">
        <w:rPr>
          <w:rFonts w:ascii="Avenir Next" w:hAnsi="Avenir Next" w:cstheme="minorHAnsi"/>
          <w:sz w:val="22"/>
          <w:szCs w:val="22"/>
          <w:lang w:val="es-CO"/>
        </w:rPr>
        <w:t xml:space="preserve"> hecho ningún esfuerzo por cambiar </w:t>
      </w:r>
      <w:r w:rsidR="008849AF">
        <w:rPr>
          <w:rFonts w:ascii="Avenir Next" w:hAnsi="Avenir Next" w:cstheme="minorHAnsi"/>
          <w:sz w:val="22"/>
          <w:szCs w:val="22"/>
          <w:lang w:val="es-CO"/>
        </w:rPr>
        <w:t>su</w:t>
      </w:r>
      <w:r w:rsidRPr="006229FE">
        <w:rPr>
          <w:rFonts w:ascii="Avenir Next" w:hAnsi="Avenir Next" w:cstheme="minorHAnsi"/>
          <w:sz w:val="22"/>
          <w:szCs w:val="22"/>
          <w:lang w:val="es-CO"/>
        </w:rPr>
        <w:t xml:space="preserve"> dieta o </w:t>
      </w:r>
      <w:r w:rsidR="008849AF">
        <w:rPr>
          <w:rFonts w:ascii="Avenir Next" w:hAnsi="Avenir Next" w:cstheme="minorHAnsi"/>
          <w:sz w:val="22"/>
          <w:szCs w:val="22"/>
          <w:lang w:val="es-CO"/>
        </w:rPr>
        <w:t>su</w:t>
      </w:r>
      <w:r w:rsidRPr="006229FE">
        <w:rPr>
          <w:rFonts w:ascii="Avenir Next" w:hAnsi="Avenir Next" w:cstheme="minorHAnsi"/>
          <w:sz w:val="22"/>
          <w:szCs w:val="22"/>
          <w:lang w:val="es-CO"/>
        </w:rPr>
        <w:t xml:space="preserve"> rutina diaria. La mujer decidió que ya no podía orar por la salud de ese miembro de la familia que deliberadamente hac</w:t>
      </w:r>
      <w:r w:rsidR="008849AF">
        <w:rPr>
          <w:rFonts w:ascii="Avenir Next" w:hAnsi="Avenir Next" w:cstheme="minorHAnsi"/>
          <w:sz w:val="22"/>
          <w:szCs w:val="22"/>
          <w:lang w:val="es-CO"/>
        </w:rPr>
        <w:t>ía</w:t>
      </w:r>
      <w:r w:rsidRPr="006229FE">
        <w:rPr>
          <w:rFonts w:ascii="Avenir Next" w:hAnsi="Avenir Next" w:cstheme="minorHAnsi"/>
          <w:sz w:val="22"/>
          <w:szCs w:val="22"/>
          <w:lang w:val="es-CO"/>
        </w:rPr>
        <w:t xml:space="preserve"> cosas que destruy</w:t>
      </w:r>
      <w:r w:rsidR="008849AF">
        <w:rPr>
          <w:rFonts w:ascii="Avenir Next" w:hAnsi="Avenir Next" w:cstheme="minorHAnsi"/>
          <w:sz w:val="22"/>
          <w:szCs w:val="22"/>
          <w:lang w:val="es-CO"/>
        </w:rPr>
        <w:t>en</w:t>
      </w:r>
      <w:r w:rsidRPr="006229FE">
        <w:rPr>
          <w:rFonts w:ascii="Avenir Next" w:hAnsi="Avenir Next" w:cstheme="minorHAnsi"/>
          <w:sz w:val="22"/>
          <w:szCs w:val="22"/>
          <w:lang w:val="es-CO"/>
        </w:rPr>
        <w:t xml:space="preserve"> la buena salud.</w:t>
      </w:r>
    </w:p>
    <w:p w14:paraId="1E4C35F4" w14:textId="77777777" w:rsidR="006229FE" w:rsidRDefault="006229FE" w:rsidP="006229FE">
      <w:pPr>
        <w:rPr>
          <w:rFonts w:ascii="Avenir Next" w:hAnsi="Avenir Next" w:cstheme="minorHAnsi"/>
          <w:sz w:val="22"/>
          <w:szCs w:val="22"/>
          <w:lang w:val="es-CO"/>
        </w:rPr>
      </w:pPr>
    </w:p>
    <w:p w14:paraId="07786EEC" w14:textId="0DD4A74B" w:rsidR="00645794" w:rsidRDefault="00044332" w:rsidP="0097211C">
      <w:pPr>
        <w:rPr>
          <w:rFonts w:ascii="Avenir Next" w:hAnsi="Avenir Next" w:cstheme="minorHAnsi"/>
          <w:sz w:val="22"/>
          <w:szCs w:val="22"/>
          <w:lang w:val="es-CO"/>
        </w:rPr>
      </w:pPr>
      <w:r w:rsidRPr="00044332">
        <w:rPr>
          <w:rFonts w:ascii="Avenir Next" w:hAnsi="Avenir Next" w:cstheme="minorHAnsi"/>
          <w:sz w:val="22"/>
          <w:szCs w:val="22"/>
          <w:lang w:val="es-CO"/>
        </w:rPr>
        <w:t>El segundo miembro de la iglesia sugirió que si uno reclama las promesas de Dios en oración por otro, debe ser por la razón correcta.</w:t>
      </w:r>
    </w:p>
    <w:p w14:paraId="3222907C" w14:textId="77777777" w:rsidR="00044332" w:rsidRPr="00044332" w:rsidRDefault="00044332" w:rsidP="0097211C">
      <w:pPr>
        <w:rPr>
          <w:rFonts w:ascii="Avenir Next" w:hAnsi="Avenir Next" w:cstheme="minorHAnsi"/>
          <w:sz w:val="22"/>
          <w:szCs w:val="22"/>
          <w:lang w:val="es-CO"/>
        </w:rPr>
      </w:pPr>
    </w:p>
    <w:p w14:paraId="7684F7E8" w14:textId="16848FDF" w:rsidR="00645794" w:rsidRDefault="007930DE" w:rsidP="0097211C">
      <w:pPr>
        <w:rPr>
          <w:rFonts w:ascii="Avenir Next" w:hAnsi="Avenir Next" w:cstheme="minorHAnsi"/>
          <w:sz w:val="22"/>
          <w:szCs w:val="22"/>
          <w:lang w:val="es-CO"/>
        </w:rPr>
      </w:pPr>
      <w:r w:rsidRPr="007930DE">
        <w:rPr>
          <w:rFonts w:ascii="Avenir Next" w:hAnsi="Avenir Next" w:cstheme="minorHAnsi"/>
          <w:b/>
          <w:sz w:val="22"/>
          <w:szCs w:val="22"/>
          <w:lang w:val="es-CO"/>
        </w:rPr>
        <w:t>(Diapositiva #3)</w:t>
      </w:r>
      <w:r>
        <w:rPr>
          <w:rFonts w:ascii="Avenir Next" w:hAnsi="Avenir Next" w:cstheme="minorHAnsi"/>
          <w:sz w:val="22"/>
          <w:szCs w:val="22"/>
          <w:lang w:val="es-CO"/>
        </w:rPr>
        <w:t xml:space="preserve">  </w:t>
      </w:r>
      <w:r w:rsidR="00044332" w:rsidRPr="00044332">
        <w:rPr>
          <w:rFonts w:ascii="Avenir Next" w:hAnsi="Avenir Next" w:cstheme="minorHAnsi"/>
          <w:sz w:val="22"/>
          <w:szCs w:val="22"/>
          <w:lang w:val="es-CO"/>
        </w:rPr>
        <w:t>¿Por qué es mucho más fácil juzgar a las personas que amarlas y orar por ellas a pesar de su comportamiento? ¿Qué consejo le darías a estos dos miembros?</w:t>
      </w:r>
    </w:p>
    <w:p w14:paraId="179EAD60" w14:textId="77777777" w:rsidR="00044332" w:rsidRPr="00044332" w:rsidRDefault="00044332" w:rsidP="0097211C">
      <w:pPr>
        <w:rPr>
          <w:rFonts w:ascii="Avenir Next" w:hAnsi="Avenir Next" w:cstheme="minorHAnsi"/>
          <w:sz w:val="22"/>
          <w:szCs w:val="22"/>
          <w:lang w:val="es-CO"/>
        </w:rPr>
      </w:pPr>
    </w:p>
    <w:p w14:paraId="00BE1C1D" w14:textId="77777777" w:rsidR="00044332" w:rsidRPr="00044332" w:rsidRDefault="00044332" w:rsidP="00044332">
      <w:pPr>
        <w:rPr>
          <w:rFonts w:ascii="Avenir Next" w:hAnsi="Avenir Next" w:cstheme="minorHAnsi"/>
          <w:b/>
          <w:bCs/>
          <w:sz w:val="22"/>
          <w:szCs w:val="22"/>
          <w:lang w:val="es-CO"/>
        </w:rPr>
      </w:pPr>
      <w:r w:rsidRPr="00044332">
        <w:rPr>
          <w:rFonts w:ascii="Avenir Next" w:hAnsi="Avenir Next" w:cstheme="minorHAnsi"/>
          <w:b/>
          <w:bCs/>
          <w:sz w:val="22"/>
          <w:szCs w:val="22"/>
          <w:lang w:val="es-CO"/>
        </w:rPr>
        <w:t>Disputa paleocristiana</w:t>
      </w:r>
    </w:p>
    <w:p w14:paraId="184937A4" w14:textId="1FAC95FA" w:rsidR="00044332" w:rsidRPr="00044332" w:rsidRDefault="00044332" w:rsidP="00044332">
      <w:pPr>
        <w:rPr>
          <w:rFonts w:ascii="Avenir Next" w:hAnsi="Avenir Next" w:cstheme="minorHAnsi"/>
          <w:sz w:val="22"/>
          <w:szCs w:val="22"/>
          <w:lang w:val="es-CO"/>
        </w:rPr>
      </w:pPr>
      <w:r w:rsidRPr="00044332">
        <w:rPr>
          <w:rFonts w:ascii="Avenir Next" w:hAnsi="Avenir Next" w:cstheme="minorHAnsi"/>
          <w:sz w:val="22"/>
          <w:szCs w:val="22"/>
          <w:lang w:val="es-CO"/>
        </w:rPr>
        <w:t xml:space="preserve">Algunos teólogos de la iglesia primitiva creían que la salvación se podía ganar por las obras. Creían que la humanidad no nació pecaminosa, sino que ejerció su elección de pecar. Otros, en cambio, creían lo contrario. Sostenían la opinión de que la humanidad nace en pecado, por lo tanto, nace con una naturaleza pecaminosa y necesitada de la salvación de Dios. Además, algunos afirmaron que Dios es Aquel que elige a quién quiere salvar, una perspectiva a la que generalmente se </w:t>
      </w:r>
      <w:r w:rsidR="008849AF">
        <w:rPr>
          <w:rFonts w:ascii="Avenir Next" w:hAnsi="Avenir Next" w:cstheme="minorHAnsi"/>
          <w:sz w:val="22"/>
          <w:szCs w:val="22"/>
          <w:lang w:val="es-CO"/>
        </w:rPr>
        <w:t>conoce</w:t>
      </w:r>
      <w:r w:rsidRPr="00044332">
        <w:rPr>
          <w:rFonts w:ascii="Avenir Next" w:hAnsi="Avenir Next" w:cstheme="minorHAnsi"/>
          <w:sz w:val="22"/>
          <w:szCs w:val="22"/>
          <w:lang w:val="es-CO"/>
        </w:rPr>
        <w:t xml:space="preserve"> como predestinación.</w:t>
      </w:r>
    </w:p>
    <w:p w14:paraId="4BE83D69" w14:textId="77777777" w:rsidR="00044332" w:rsidRPr="00044332" w:rsidRDefault="00044332" w:rsidP="00044332">
      <w:pPr>
        <w:rPr>
          <w:rFonts w:ascii="Avenir Next" w:hAnsi="Avenir Next" w:cstheme="minorHAnsi"/>
          <w:sz w:val="22"/>
          <w:szCs w:val="22"/>
          <w:lang w:val="es-CO"/>
        </w:rPr>
      </w:pPr>
    </w:p>
    <w:p w14:paraId="4A9E300A" w14:textId="5A539A9C" w:rsidR="00AF103C" w:rsidRDefault="00044332" w:rsidP="00044332">
      <w:pPr>
        <w:rPr>
          <w:rFonts w:ascii="Avenir Next" w:hAnsi="Avenir Next" w:cstheme="minorHAnsi"/>
          <w:sz w:val="22"/>
          <w:szCs w:val="22"/>
          <w:lang w:val="es-CO"/>
        </w:rPr>
      </w:pPr>
      <w:r w:rsidRPr="00044332">
        <w:rPr>
          <w:rFonts w:ascii="Avenir Next" w:hAnsi="Avenir Next" w:cstheme="minorHAnsi"/>
          <w:sz w:val="22"/>
          <w:szCs w:val="22"/>
          <w:lang w:val="es-CO"/>
        </w:rPr>
        <w:t>Puedes imaginar la confusión y la frustración que estas ideas contrastantes sembraron entre los cristianos</w:t>
      </w:r>
      <w:r w:rsidR="008849AF">
        <w:rPr>
          <w:rFonts w:ascii="Avenir Next" w:hAnsi="Avenir Next" w:cstheme="minorHAnsi"/>
          <w:sz w:val="22"/>
          <w:szCs w:val="22"/>
          <w:lang w:val="es-CO"/>
        </w:rPr>
        <w:t xml:space="preserve">? </w:t>
      </w:r>
      <w:r w:rsidRPr="00044332">
        <w:rPr>
          <w:rFonts w:ascii="Avenir Next" w:hAnsi="Avenir Next" w:cstheme="minorHAnsi"/>
          <w:sz w:val="22"/>
          <w:szCs w:val="22"/>
          <w:lang w:val="es-CO"/>
        </w:rPr>
        <w:t>Muchos trabajaron duro para ganarse la salvación, mientras que otros no lo hicieron porque creían que Dios predestinó a los que Él quería salvar.</w:t>
      </w:r>
    </w:p>
    <w:p w14:paraId="31971796" w14:textId="77777777" w:rsidR="00044332" w:rsidRPr="00044332" w:rsidRDefault="00044332" w:rsidP="00044332">
      <w:pPr>
        <w:rPr>
          <w:rFonts w:ascii="Avenir Next" w:hAnsi="Avenir Next" w:cstheme="minorHAnsi"/>
          <w:sz w:val="22"/>
          <w:szCs w:val="22"/>
          <w:lang w:val="es-CO"/>
        </w:rPr>
      </w:pPr>
    </w:p>
    <w:p w14:paraId="426D4FDB" w14:textId="77777777" w:rsidR="00FB78FD" w:rsidRDefault="00FB78FD" w:rsidP="00044332">
      <w:pPr>
        <w:rPr>
          <w:rFonts w:ascii="Avenir Next" w:hAnsi="Avenir Next" w:cstheme="minorHAnsi"/>
          <w:b/>
          <w:bCs/>
          <w:sz w:val="22"/>
          <w:szCs w:val="22"/>
          <w:lang w:val="es-CO"/>
        </w:rPr>
      </w:pPr>
      <w:r>
        <w:rPr>
          <w:rFonts w:ascii="Avenir Next" w:hAnsi="Avenir Next" w:cstheme="minorHAnsi"/>
          <w:b/>
          <w:bCs/>
          <w:sz w:val="22"/>
          <w:szCs w:val="22"/>
          <w:lang w:val="es-CO"/>
        </w:rPr>
        <w:t>(Diapositiva #4)</w:t>
      </w:r>
    </w:p>
    <w:p w14:paraId="4A349497" w14:textId="769D6DAE" w:rsidR="00044332" w:rsidRPr="002C039B" w:rsidRDefault="00044332" w:rsidP="00044332">
      <w:pPr>
        <w:rPr>
          <w:rFonts w:ascii="Avenir Next" w:hAnsi="Avenir Next" w:cstheme="minorHAnsi"/>
          <w:b/>
          <w:bCs/>
          <w:sz w:val="22"/>
          <w:szCs w:val="22"/>
          <w:lang w:val="es-CO"/>
        </w:rPr>
      </w:pPr>
      <w:r w:rsidRPr="002C039B">
        <w:rPr>
          <w:rFonts w:ascii="Avenir Next" w:hAnsi="Avenir Next" w:cstheme="minorHAnsi"/>
          <w:b/>
          <w:bCs/>
          <w:sz w:val="22"/>
          <w:szCs w:val="22"/>
          <w:lang w:val="es-CO"/>
        </w:rPr>
        <w:lastRenderedPageBreak/>
        <w:t>Gracia preveniente</w:t>
      </w:r>
    </w:p>
    <w:p w14:paraId="4C247542" w14:textId="0C4A176A" w:rsidR="00044332" w:rsidRDefault="00044332" w:rsidP="00044332">
      <w:pPr>
        <w:rPr>
          <w:rFonts w:ascii="Avenir Next" w:hAnsi="Avenir Next" w:cstheme="minorHAnsi"/>
          <w:sz w:val="22"/>
          <w:szCs w:val="22"/>
          <w:lang w:val="es-CO"/>
        </w:rPr>
      </w:pPr>
      <w:r w:rsidRPr="00044332">
        <w:rPr>
          <w:rFonts w:ascii="Avenir Next" w:hAnsi="Avenir Next" w:cstheme="minorHAnsi"/>
          <w:sz w:val="22"/>
          <w:szCs w:val="22"/>
          <w:lang w:val="es-CO"/>
        </w:rPr>
        <w:t xml:space="preserve">¿Has oído hablar del término “gracia preveniente”? Preveniente significa anterior o </w:t>
      </w:r>
      <w:r w:rsidR="00F4410D">
        <w:rPr>
          <w:rFonts w:ascii="Avenir Next" w:hAnsi="Avenir Next" w:cstheme="minorHAnsi"/>
          <w:sz w:val="22"/>
          <w:szCs w:val="22"/>
          <w:lang w:val="es-CO"/>
        </w:rPr>
        <w:t>viene antes</w:t>
      </w:r>
      <w:r w:rsidRPr="00044332">
        <w:rPr>
          <w:rFonts w:ascii="Avenir Next" w:hAnsi="Avenir Next" w:cstheme="minorHAnsi"/>
          <w:sz w:val="22"/>
          <w:szCs w:val="22"/>
          <w:lang w:val="es-CO"/>
        </w:rPr>
        <w:t>. El término fue acuñado por John Wesley, fundador del movimiento metodista en el siglo XVIII, debido a esta disputa constante entre los teólogos cristianos en torno a la doctrina de la salvación. Esta es la idea de que la gracia divina precede a las decisiones humanas. En otras palabras, Dios comienza el proceso de dar gracia, mostrando amor a cada persona en su vida individual, independientemente de sus decisiones sobre el bien o el mal.</w:t>
      </w:r>
    </w:p>
    <w:p w14:paraId="2CDF94F4" w14:textId="20CFD092" w:rsidR="00925646" w:rsidRPr="00925646" w:rsidRDefault="00925646" w:rsidP="00925646">
      <w:pPr>
        <w:rPr>
          <w:rFonts w:ascii="Avenir Next" w:hAnsi="Avenir Next" w:cstheme="minorHAnsi"/>
          <w:sz w:val="22"/>
          <w:szCs w:val="22"/>
          <w:lang w:val="es-CO"/>
        </w:rPr>
      </w:pPr>
      <w:r w:rsidRPr="00925646">
        <w:rPr>
          <w:rFonts w:ascii="Avenir Next" w:hAnsi="Avenir Next" w:cstheme="minorHAnsi"/>
          <w:sz w:val="22"/>
          <w:szCs w:val="22"/>
          <w:lang w:val="es-CO"/>
        </w:rPr>
        <w:t xml:space="preserve">Qué hermoso y profundo pensamiento es este sobre la gracia preveniente. Es la gracia anticipatoria que nos precede iniciando el proceso de amor y restauración. Es la obra del Espíritu Santo en nuestros corazones, convenciéndonos, transformándonos y </w:t>
      </w:r>
      <w:r w:rsidR="00F4410D">
        <w:rPr>
          <w:rFonts w:ascii="Avenir Next" w:hAnsi="Avenir Next" w:cstheme="minorHAnsi"/>
          <w:sz w:val="22"/>
          <w:szCs w:val="22"/>
          <w:lang w:val="es-CO"/>
        </w:rPr>
        <w:t xml:space="preserve">que nos permite </w:t>
      </w:r>
      <w:r w:rsidRPr="00925646">
        <w:rPr>
          <w:rFonts w:ascii="Avenir Next" w:hAnsi="Avenir Next" w:cstheme="minorHAnsi"/>
          <w:sz w:val="22"/>
          <w:szCs w:val="22"/>
          <w:lang w:val="es-CO"/>
        </w:rPr>
        <w:t>arrepentirnos.</w:t>
      </w:r>
    </w:p>
    <w:p w14:paraId="18622784" w14:textId="77777777" w:rsidR="00925646" w:rsidRPr="00925646" w:rsidRDefault="00925646" w:rsidP="00925646">
      <w:pPr>
        <w:rPr>
          <w:rFonts w:ascii="Avenir Next" w:hAnsi="Avenir Next" w:cstheme="minorHAnsi"/>
          <w:sz w:val="22"/>
          <w:szCs w:val="22"/>
          <w:lang w:val="es-CO"/>
        </w:rPr>
      </w:pPr>
    </w:p>
    <w:p w14:paraId="777D1323" w14:textId="0E2122FE" w:rsidR="00645794" w:rsidRPr="00925646" w:rsidRDefault="00925646" w:rsidP="00925646">
      <w:pPr>
        <w:rPr>
          <w:rFonts w:ascii="Avenir Next" w:hAnsi="Avenir Next" w:cstheme="minorHAnsi"/>
          <w:sz w:val="22"/>
          <w:szCs w:val="22"/>
          <w:lang w:val="es-CO"/>
        </w:rPr>
      </w:pPr>
      <w:r w:rsidRPr="00925646">
        <w:rPr>
          <w:rFonts w:ascii="Avenir Next" w:hAnsi="Avenir Next" w:cstheme="minorHAnsi"/>
          <w:sz w:val="22"/>
          <w:szCs w:val="22"/>
          <w:lang w:val="es-CO"/>
        </w:rPr>
        <w:t xml:space="preserve">Muchos de nuestros pioneros adventistas del séptimo día, como James White, Joseph Bates y Ellen White, sostuvieron firmemente este punto de vista teológico. Creían que, como seres caídos, nacemos en pecado y tenemos tendencias pecaminosas. Solo por la gracia preveniente de Dios podemos siquiera comenzar a ver la diferencia entre el bien y el mal. La gracia de Dios nos impulsa, nos </w:t>
      </w:r>
      <w:r w:rsidR="00B75F23">
        <w:rPr>
          <w:rFonts w:ascii="Avenir Next" w:hAnsi="Avenir Next" w:cstheme="minorHAnsi"/>
          <w:sz w:val="22"/>
          <w:szCs w:val="22"/>
          <w:lang w:val="es-CO"/>
        </w:rPr>
        <w:t>incita</w:t>
      </w:r>
      <w:r w:rsidRPr="00925646">
        <w:rPr>
          <w:rFonts w:ascii="Avenir Next" w:hAnsi="Avenir Next" w:cstheme="minorHAnsi"/>
          <w:sz w:val="22"/>
          <w:szCs w:val="22"/>
          <w:lang w:val="es-CO"/>
        </w:rPr>
        <w:t xml:space="preserve"> a dejar que Él obre en nuestro corazón y en nuestra vida. Es la gracia de Dios la que empodera a una persona para dar cada paso hacia Él</w:t>
      </w:r>
      <w:r w:rsidR="006C5A97" w:rsidRPr="00925646">
        <w:rPr>
          <w:rFonts w:ascii="Avenir Next" w:hAnsi="Avenir Next" w:cstheme="minorHAnsi"/>
          <w:sz w:val="22"/>
          <w:szCs w:val="22"/>
          <w:lang w:val="es-CO"/>
        </w:rPr>
        <w:t>.</w:t>
      </w:r>
    </w:p>
    <w:p w14:paraId="14542FD0" w14:textId="77777777" w:rsidR="00645794" w:rsidRPr="00925646" w:rsidRDefault="00645794" w:rsidP="0097211C">
      <w:pPr>
        <w:rPr>
          <w:rFonts w:ascii="Avenir Next" w:hAnsi="Avenir Next" w:cstheme="minorHAnsi"/>
          <w:sz w:val="22"/>
          <w:szCs w:val="22"/>
          <w:lang w:val="es-CO"/>
        </w:rPr>
      </w:pPr>
    </w:p>
    <w:p w14:paraId="298B4AD3" w14:textId="6052A950" w:rsidR="00645794" w:rsidRDefault="00925646" w:rsidP="0097211C">
      <w:pPr>
        <w:rPr>
          <w:rFonts w:ascii="Avenir Next" w:hAnsi="Avenir Next" w:cstheme="minorHAnsi"/>
          <w:sz w:val="22"/>
          <w:szCs w:val="22"/>
          <w:lang w:val="es-CO"/>
        </w:rPr>
      </w:pPr>
      <w:r w:rsidRPr="00925646">
        <w:rPr>
          <w:rFonts w:ascii="Avenir Next" w:hAnsi="Avenir Next" w:cstheme="minorHAnsi"/>
          <w:sz w:val="22"/>
          <w:szCs w:val="22"/>
          <w:lang w:val="es-CO"/>
        </w:rPr>
        <w:t>La gracia y el amor de Dios preceden nuestras elecciones, decisiones y estilo de vida.</w:t>
      </w:r>
    </w:p>
    <w:p w14:paraId="5E36566D" w14:textId="77777777" w:rsidR="00925646" w:rsidRDefault="00925646" w:rsidP="0097211C">
      <w:pPr>
        <w:rPr>
          <w:rFonts w:ascii="Avenir Next" w:hAnsi="Avenir Next" w:cstheme="minorHAnsi"/>
          <w:sz w:val="22"/>
          <w:szCs w:val="22"/>
          <w:lang w:val="es-CO"/>
        </w:rPr>
      </w:pPr>
    </w:p>
    <w:p w14:paraId="2DEBA9F1" w14:textId="57482839" w:rsidR="00D94799" w:rsidRDefault="00D94799" w:rsidP="00925646">
      <w:pPr>
        <w:rPr>
          <w:rFonts w:ascii="Avenir Next" w:hAnsi="Avenir Next" w:cstheme="minorHAnsi"/>
          <w:b/>
          <w:bCs/>
          <w:sz w:val="22"/>
          <w:szCs w:val="22"/>
          <w:lang w:val="es-CO"/>
        </w:rPr>
      </w:pPr>
      <w:r>
        <w:rPr>
          <w:rFonts w:ascii="Avenir Next" w:hAnsi="Avenir Next" w:cstheme="minorHAnsi"/>
          <w:b/>
          <w:bCs/>
          <w:sz w:val="22"/>
          <w:szCs w:val="22"/>
          <w:lang w:val="es-CO"/>
        </w:rPr>
        <w:t>El a</w:t>
      </w:r>
      <w:r w:rsidRPr="00D94799">
        <w:rPr>
          <w:rFonts w:ascii="Avenir Next" w:hAnsi="Avenir Next" w:cstheme="minorHAnsi"/>
          <w:b/>
          <w:bCs/>
          <w:sz w:val="22"/>
          <w:szCs w:val="22"/>
          <w:lang w:val="es-CO"/>
        </w:rPr>
        <w:t xml:space="preserve">mor que fue antes de las elecciones de vida de Rahab </w:t>
      </w:r>
    </w:p>
    <w:p w14:paraId="6958EC00" w14:textId="537BEDC3" w:rsidR="00925646" w:rsidRPr="00925646" w:rsidRDefault="00925646" w:rsidP="00925646">
      <w:pPr>
        <w:rPr>
          <w:rFonts w:ascii="Avenir Next" w:hAnsi="Avenir Next" w:cstheme="minorHAnsi"/>
          <w:sz w:val="22"/>
          <w:szCs w:val="22"/>
          <w:lang w:val="es-CO"/>
        </w:rPr>
      </w:pPr>
      <w:r w:rsidRPr="00925646">
        <w:rPr>
          <w:rFonts w:ascii="Avenir Next" w:hAnsi="Avenir Next" w:cstheme="minorHAnsi"/>
          <w:sz w:val="22"/>
          <w:szCs w:val="22"/>
          <w:lang w:val="es-CO"/>
        </w:rPr>
        <w:t xml:space="preserve">La historia de Rahab es un hermoso ejemplo de la gracia y el amor </w:t>
      </w:r>
      <w:r w:rsidR="00764184">
        <w:rPr>
          <w:rFonts w:ascii="Avenir Next" w:hAnsi="Avenir Next" w:cstheme="minorHAnsi"/>
          <w:sz w:val="22"/>
          <w:szCs w:val="22"/>
          <w:lang w:val="es-CO"/>
        </w:rPr>
        <w:t xml:space="preserve">de Dios al iniciar una relación </w:t>
      </w:r>
      <w:r w:rsidRPr="00925646">
        <w:rPr>
          <w:rFonts w:ascii="Avenir Next" w:hAnsi="Avenir Next" w:cstheme="minorHAnsi"/>
          <w:sz w:val="22"/>
          <w:szCs w:val="22"/>
          <w:lang w:val="es-CO"/>
        </w:rPr>
        <w:t>con la humanidad</w:t>
      </w:r>
      <w:r w:rsidR="00764184">
        <w:rPr>
          <w:rFonts w:ascii="Avenir Next" w:hAnsi="Avenir Next" w:cstheme="minorHAnsi"/>
          <w:sz w:val="22"/>
          <w:szCs w:val="22"/>
          <w:lang w:val="es-CO"/>
        </w:rPr>
        <w:t>, a</w:t>
      </w:r>
      <w:r w:rsidRPr="00925646">
        <w:rPr>
          <w:rFonts w:ascii="Avenir Next" w:hAnsi="Avenir Next" w:cstheme="minorHAnsi"/>
          <w:sz w:val="22"/>
          <w:szCs w:val="22"/>
          <w:lang w:val="es-CO"/>
        </w:rPr>
        <w:t>unque los eruditos debaten si Rahab e</w:t>
      </w:r>
      <w:r w:rsidR="00764184">
        <w:rPr>
          <w:rFonts w:ascii="Avenir Next" w:hAnsi="Avenir Next" w:cstheme="minorHAnsi"/>
          <w:sz w:val="22"/>
          <w:szCs w:val="22"/>
          <w:lang w:val="es-CO"/>
        </w:rPr>
        <w:t>ra una prostituta o una mesonera</w:t>
      </w:r>
      <w:r w:rsidRPr="00925646">
        <w:rPr>
          <w:rFonts w:ascii="Avenir Next" w:hAnsi="Avenir Next" w:cstheme="minorHAnsi"/>
          <w:sz w:val="22"/>
          <w:szCs w:val="22"/>
          <w:lang w:val="es-CO"/>
        </w:rPr>
        <w:t>, un hecho en el que todos están de acuerdo es que ella era una mujer pagana que vivía entre personas que adoraban ídolos. Pero Dios no miró sus antecedentes ni sus creencias. No miró su elección de profesión. Él la amaba porque ella era su creación y quería salvarla.</w:t>
      </w:r>
    </w:p>
    <w:p w14:paraId="1362A14E" w14:textId="77777777" w:rsidR="00925646" w:rsidRPr="00925646" w:rsidRDefault="00925646" w:rsidP="00925646">
      <w:pPr>
        <w:rPr>
          <w:rFonts w:ascii="Avenir Next" w:hAnsi="Avenir Next" w:cstheme="minorHAnsi"/>
          <w:sz w:val="22"/>
          <w:szCs w:val="22"/>
          <w:lang w:val="es-CO"/>
        </w:rPr>
      </w:pPr>
    </w:p>
    <w:p w14:paraId="1085A659" w14:textId="724B5ACD" w:rsidR="00FB78FD" w:rsidRPr="00FB78FD" w:rsidRDefault="00FB78FD" w:rsidP="00925646">
      <w:pPr>
        <w:rPr>
          <w:rFonts w:ascii="Avenir Next" w:hAnsi="Avenir Next" w:cstheme="minorHAnsi"/>
          <w:b/>
          <w:sz w:val="22"/>
          <w:szCs w:val="22"/>
          <w:lang w:val="es-CO"/>
        </w:rPr>
      </w:pPr>
      <w:r w:rsidRPr="00FB78FD">
        <w:rPr>
          <w:rFonts w:ascii="Avenir Next" w:hAnsi="Avenir Next" w:cstheme="minorHAnsi"/>
          <w:b/>
          <w:sz w:val="22"/>
          <w:szCs w:val="22"/>
          <w:lang w:val="es-CO"/>
        </w:rPr>
        <w:t>(Diapositiva #5)</w:t>
      </w:r>
    </w:p>
    <w:p w14:paraId="69EA8DBB" w14:textId="77777777" w:rsidR="00925646" w:rsidRDefault="00925646" w:rsidP="00925646">
      <w:pPr>
        <w:rPr>
          <w:rFonts w:ascii="Avenir Next" w:hAnsi="Avenir Next" w:cstheme="minorHAnsi"/>
          <w:sz w:val="22"/>
          <w:szCs w:val="22"/>
          <w:lang w:val="es-CO"/>
        </w:rPr>
      </w:pPr>
      <w:r w:rsidRPr="00925646">
        <w:rPr>
          <w:rFonts w:ascii="Avenir Next" w:hAnsi="Avenir Next" w:cstheme="minorHAnsi"/>
          <w:sz w:val="22"/>
          <w:szCs w:val="22"/>
          <w:lang w:val="es-CO"/>
        </w:rPr>
        <w:t>Efesios 2:8-10 dice:</w:t>
      </w:r>
    </w:p>
    <w:p w14:paraId="46B96016" w14:textId="29F10405" w:rsidR="00F4558F" w:rsidRPr="00A82F78" w:rsidRDefault="00A82F78" w:rsidP="00925646">
      <w:pPr>
        <w:rPr>
          <w:rFonts w:ascii="Avenir Next" w:hAnsi="Avenir Next" w:cstheme="minorHAnsi"/>
          <w:sz w:val="22"/>
          <w:szCs w:val="22"/>
          <w:lang w:val="es-CO"/>
        </w:rPr>
      </w:pPr>
      <w:r w:rsidRPr="00A82F78">
        <w:rPr>
          <w:rFonts w:ascii="Avenir Next" w:hAnsi="Avenir Next" w:cstheme="minorHAnsi"/>
          <w:b/>
          <w:bCs/>
          <w:sz w:val="22"/>
          <w:szCs w:val="22"/>
          <w:vertAlign w:val="superscript"/>
          <w:lang w:val="es-CO"/>
        </w:rPr>
        <w:t>8 </w:t>
      </w:r>
      <w:r w:rsidRPr="00A82F78">
        <w:rPr>
          <w:rFonts w:ascii="Avenir Next" w:hAnsi="Avenir Next" w:cstheme="minorHAnsi"/>
          <w:sz w:val="22"/>
          <w:szCs w:val="22"/>
          <w:lang w:val="es-CO"/>
        </w:rPr>
        <w:t>Porque por gracia ustedes han sido salvados mediante la fe; esto no procede de ustedes, sino que es el regalo de Dios, </w:t>
      </w:r>
      <w:r w:rsidRPr="00A82F78">
        <w:rPr>
          <w:rFonts w:ascii="Avenir Next" w:hAnsi="Avenir Next" w:cstheme="minorHAnsi"/>
          <w:b/>
          <w:bCs/>
          <w:sz w:val="22"/>
          <w:szCs w:val="22"/>
          <w:vertAlign w:val="superscript"/>
          <w:lang w:val="es-CO"/>
        </w:rPr>
        <w:t>9 </w:t>
      </w:r>
      <w:r w:rsidRPr="00A82F78">
        <w:rPr>
          <w:rFonts w:ascii="Avenir Next" w:hAnsi="Avenir Next" w:cstheme="minorHAnsi"/>
          <w:sz w:val="22"/>
          <w:szCs w:val="22"/>
          <w:lang w:val="es-CO"/>
        </w:rPr>
        <w:t>no por obras, para que nadie se jacte. </w:t>
      </w:r>
      <w:r w:rsidRPr="00A82F78">
        <w:rPr>
          <w:rFonts w:ascii="Avenir Next" w:hAnsi="Avenir Next" w:cstheme="minorHAnsi"/>
          <w:b/>
          <w:bCs/>
          <w:sz w:val="22"/>
          <w:szCs w:val="22"/>
          <w:vertAlign w:val="superscript"/>
          <w:lang w:val="es-CO"/>
        </w:rPr>
        <w:t>10 </w:t>
      </w:r>
      <w:r w:rsidRPr="00A82F78">
        <w:rPr>
          <w:rFonts w:ascii="Avenir Next" w:hAnsi="Avenir Next" w:cstheme="minorHAnsi"/>
          <w:sz w:val="22"/>
          <w:szCs w:val="22"/>
          <w:lang w:val="es-CO"/>
        </w:rPr>
        <w:t>Porque somos hechura de Dios, creados en Cristo Jesús para buenas obras, las cuales Dios dispuso de antemano a fin de que las pongamos en práctica.</w:t>
      </w:r>
    </w:p>
    <w:p w14:paraId="48FB0FD3" w14:textId="77777777" w:rsidR="00925646" w:rsidRPr="00925646" w:rsidRDefault="00925646" w:rsidP="00925646">
      <w:pPr>
        <w:rPr>
          <w:rFonts w:ascii="Avenir Next" w:hAnsi="Avenir Next" w:cstheme="minorHAnsi"/>
          <w:sz w:val="22"/>
          <w:szCs w:val="22"/>
          <w:lang w:val="es-CO"/>
        </w:rPr>
      </w:pPr>
    </w:p>
    <w:p w14:paraId="01FFAACE" w14:textId="48483FA2" w:rsidR="00A82F78" w:rsidRPr="00A82F78" w:rsidRDefault="00A82F78" w:rsidP="00925646">
      <w:pPr>
        <w:rPr>
          <w:rFonts w:ascii="Avenir Next" w:hAnsi="Avenir Next" w:cstheme="minorHAnsi"/>
          <w:b/>
          <w:sz w:val="22"/>
          <w:szCs w:val="22"/>
          <w:lang w:val="es-CO"/>
        </w:rPr>
      </w:pPr>
      <w:r w:rsidRPr="00A82F78">
        <w:rPr>
          <w:rFonts w:ascii="Avenir Next" w:hAnsi="Avenir Next" w:cstheme="minorHAnsi"/>
          <w:b/>
          <w:sz w:val="22"/>
          <w:szCs w:val="22"/>
          <w:lang w:val="es-CO"/>
        </w:rPr>
        <w:t>(Diapositiva #6)</w:t>
      </w:r>
    </w:p>
    <w:p w14:paraId="11FA66BF" w14:textId="7B763C99" w:rsidR="00925646" w:rsidRPr="00925646" w:rsidRDefault="00A82F78" w:rsidP="00925646">
      <w:pPr>
        <w:rPr>
          <w:rFonts w:ascii="Avenir Next" w:hAnsi="Avenir Next" w:cstheme="minorHAnsi"/>
          <w:sz w:val="22"/>
          <w:szCs w:val="22"/>
          <w:lang w:val="es-CO"/>
        </w:rPr>
      </w:pPr>
      <w:r>
        <w:rPr>
          <w:rFonts w:ascii="Avenir Next" w:hAnsi="Avenir Next" w:cstheme="minorHAnsi"/>
          <w:sz w:val="22"/>
          <w:szCs w:val="22"/>
          <w:lang w:val="es-CO"/>
        </w:rPr>
        <w:t>Amiga</w:t>
      </w:r>
      <w:r w:rsidR="00925646" w:rsidRPr="00925646">
        <w:rPr>
          <w:rFonts w:ascii="Avenir Next" w:hAnsi="Avenir Next" w:cstheme="minorHAnsi"/>
          <w:sz w:val="22"/>
          <w:szCs w:val="22"/>
          <w:lang w:val="es-CO"/>
        </w:rPr>
        <w:t>s, aquí está la verdad del carácter de Dios: antes de que lo escogiéramos, Él nos escogió a nosotros (Juan 15:16). Él inicia el contacto. Él abre el diálogo con nosotros. Dios es relacional y hará todo lo posible para restaurar la relación rota con la humanidad caída. Su amor precede a nuestras elecciones, decisiones y estilo de vida.</w:t>
      </w:r>
    </w:p>
    <w:p w14:paraId="4E4461D6" w14:textId="77777777" w:rsidR="00925646" w:rsidRPr="00925646" w:rsidRDefault="00925646" w:rsidP="00925646">
      <w:pPr>
        <w:rPr>
          <w:rFonts w:ascii="Avenir Next" w:hAnsi="Avenir Next" w:cstheme="minorHAnsi"/>
          <w:sz w:val="22"/>
          <w:szCs w:val="22"/>
          <w:lang w:val="es-CO"/>
        </w:rPr>
      </w:pPr>
    </w:p>
    <w:p w14:paraId="0F32B2D3" w14:textId="2702F802" w:rsidR="00A02015" w:rsidRPr="00A02015" w:rsidRDefault="00A02015" w:rsidP="00925646">
      <w:pPr>
        <w:rPr>
          <w:rFonts w:ascii="Avenir Next" w:hAnsi="Avenir Next" w:cstheme="minorHAnsi"/>
          <w:b/>
          <w:sz w:val="22"/>
          <w:szCs w:val="22"/>
          <w:lang w:val="es-CO"/>
        </w:rPr>
      </w:pPr>
      <w:r w:rsidRPr="00A02015">
        <w:rPr>
          <w:rFonts w:ascii="Avenir Next" w:hAnsi="Avenir Next" w:cstheme="minorHAnsi"/>
          <w:b/>
          <w:sz w:val="22"/>
          <w:szCs w:val="22"/>
          <w:lang w:val="es-CO"/>
        </w:rPr>
        <w:t>(Diapositiva #7)</w:t>
      </w:r>
    </w:p>
    <w:p w14:paraId="306A2E47" w14:textId="77777777" w:rsidR="00925646" w:rsidRPr="00925646" w:rsidRDefault="00925646" w:rsidP="00925646">
      <w:pPr>
        <w:rPr>
          <w:rFonts w:ascii="Avenir Next" w:hAnsi="Avenir Next" w:cstheme="minorHAnsi"/>
          <w:sz w:val="22"/>
          <w:szCs w:val="22"/>
          <w:lang w:val="es-CO"/>
        </w:rPr>
      </w:pPr>
      <w:r w:rsidRPr="00925646">
        <w:rPr>
          <w:rFonts w:ascii="Avenir Next" w:hAnsi="Avenir Next" w:cstheme="minorHAnsi"/>
          <w:sz w:val="22"/>
          <w:szCs w:val="22"/>
          <w:lang w:val="es-CO"/>
        </w:rPr>
        <w:lastRenderedPageBreak/>
        <w:t>La historia de Rahab demuestra la gracia preveniente. Leamos Josué 2:10-11.</w:t>
      </w:r>
    </w:p>
    <w:p w14:paraId="76FFA123" w14:textId="54FD29A0" w:rsidR="003A5047" w:rsidRDefault="003A5047" w:rsidP="00925646">
      <w:pPr>
        <w:rPr>
          <w:rFonts w:ascii="Avenir Next" w:hAnsi="Avenir Next" w:cstheme="minorHAnsi"/>
          <w:sz w:val="22"/>
          <w:szCs w:val="22"/>
          <w:lang w:val="es-CO"/>
        </w:rPr>
      </w:pPr>
      <w:r>
        <w:rPr>
          <w:rFonts w:ascii="Avenir Next" w:hAnsi="Avenir Next" w:cstheme="minorHAnsi"/>
          <w:sz w:val="22"/>
          <w:szCs w:val="22"/>
          <w:lang w:val="es-CO"/>
        </w:rPr>
        <w:t>“</w:t>
      </w:r>
      <w:r w:rsidR="00A02015" w:rsidRPr="00A02015">
        <w:rPr>
          <w:rFonts w:ascii="Avenir Next" w:hAnsi="Avenir Next" w:cstheme="minorHAnsi"/>
          <w:sz w:val="22"/>
          <w:szCs w:val="22"/>
          <w:lang w:val="es-CO"/>
        </w:rPr>
        <w:t>10 Tenemos noticias de cómo el Señor secó las aguas del Mar Rojo para que ustedes pasaran, después de haber salido de Egipto. También hemos oído cómo destruyeron completamente a los reyes amorreos, Sijón y Og, al este del Jordán. 11 Por eso estamos todos tan amedrentados y descorazonados frente a ustedes. Yo sé que el Señor y Dios es Dios de dioses tanto en el cielo como en la tierra.</w:t>
      </w:r>
      <w:r>
        <w:rPr>
          <w:rFonts w:ascii="Avenir Next" w:hAnsi="Avenir Next" w:cstheme="minorHAnsi"/>
          <w:sz w:val="22"/>
          <w:szCs w:val="22"/>
          <w:lang w:val="es-CO"/>
        </w:rPr>
        <w:t>”</w:t>
      </w:r>
    </w:p>
    <w:p w14:paraId="37F136C6" w14:textId="77777777" w:rsidR="00A02015" w:rsidRPr="003A5047" w:rsidRDefault="00A02015" w:rsidP="00925646">
      <w:pPr>
        <w:rPr>
          <w:rFonts w:ascii="Avenir Next" w:hAnsi="Avenir Next" w:cstheme="minorHAnsi"/>
          <w:sz w:val="22"/>
          <w:szCs w:val="22"/>
          <w:lang w:val="es-CO"/>
        </w:rPr>
      </w:pPr>
    </w:p>
    <w:p w14:paraId="729E133A" w14:textId="77777777" w:rsidR="00925646" w:rsidRPr="00925646" w:rsidRDefault="00925646" w:rsidP="00925646">
      <w:pPr>
        <w:rPr>
          <w:rFonts w:ascii="Avenir Next" w:hAnsi="Avenir Next" w:cstheme="minorHAnsi"/>
          <w:sz w:val="22"/>
          <w:szCs w:val="22"/>
          <w:lang w:val="es-CO"/>
        </w:rPr>
      </w:pPr>
      <w:r w:rsidRPr="00925646">
        <w:rPr>
          <w:rFonts w:ascii="Avenir Next" w:hAnsi="Avenir Next" w:cstheme="minorHAnsi"/>
          <w:sz w:val="22"/>
          <w:szCs w:val="22"/>
          <w:lang w:val="es-CO"/>
        </w:rPr>
        <w:t>Rahab compartió lo que escuchó en dos ocasiones distintas sobre los milagros y el poder de Dios. Debido a la naturaleza de su trabajo, Rahab se habría encontrado con personas que entraban y salían de la ciudad, trayendo consigo innumerables historias de cerca y de lejos. Entonces, ¿qué hizo que ella creyera en algunos relatos y en otros no? El Espíritu Santo ya estaba obrando en el corazón de Rahab incluso antes de que escuchara los informes.</w:t>
      </w:r>
    </w:p>
    <w:p w14:paraId="3BCF1FCC" w14:textId="77777777" w:rsidR="00A02015" w:rsidRDefault="00A02015" w:rsidP="00925646">
      <w:pPr>
        <w:rPr>
          <w:rFonts w:ascii="Avenir Next" w:hAnsi="Avenir Next" w:cstheme="minorHAnsi"/>
          <w:sz w:val="22"/>
          <w:szCs w:val="22"/>
          <w:lang w:val="es-CO"/>
        </w:rPr>
      </w:pPr>
    </w:p>
    <w:p w14:paraId="3E2EBA53" w14:textId="4E11DBBC" w:rsidR="00EC3E9D" w:rsidRPr="00EC3E9D" w:rsidRDefault="00EC3E9D" w:rsidP="00925646">
      <w:pPr>
        <w:rPr>
          <w:rFonts w:ascii="Avenir Next" w:hAnsi="Avenir Next" w:cstheme="minorHAnsi"/>
          <w:b/>
          <w:sz w:val="22"/>
          <w:szCs w:val="22"/>
          <w:lang w:val="es-CO"/>
        </w:rPr>
      </w:pPr>
      <w:r w:rsidRPr="00EC3E9D">
        <w:rPr>
          <w:rFonts w:ascii="Avenir Next" w:hAnsi="Avenir Next" w:cstheme="minorHAnsi"/>
          <w:b/>
          <w:sz w:val="22"/>
          <w:szCs w:val="22"/>
          <w:lang w:val="es-CO"/>
        </w:rPr>
        <w:t>(Diapositiva #8)</w:t>
      </w:r>
    </w:p>
    <w:p w14:paraId="7678BE99" w14:textId="4839646E" w:rsidR="00F92F99" w:rsidRPr="00F92F99" w:rsidRDefault="00925646" w:rsidP="00925646">
      <w:pPr>
        <w:rPr>
          <w:rFonts w:ascii="Avenir Next" w:hAnsi="Avenir Next" w:cstheme="minorHAnsi"/>
          <w:sz w:val="22"/>
          <w:szCs w:val="22"/>
          <w:lang w:val="es-CO"/>
        </w:rPr>
      </w:pPr>
      <w:r w:rsidRPr="00925646">
        <w:rPr>
          <w:rFonts w:ascii="Avenir Next" w:hAnsi="Avenir Next" w:cstheme="minorHAnsi"/>
          <w:sz w:val="22"/>
          <w:szCs w:val="22"/>
          <w:lang w:val="es-CO"/>
        </w:rPr>
        <w:t xml:space="preserve">Tito 3:5 dice: </w:t>
      </w:r>
    </w:p>
    <w:p w14:paraId="3E257EAB" w14:textId="534418D0" w:rsidR="00645794" w:rsidRDefault="00925646" w:rsidP="00925646">
      <w:pPr>
        <w:rPr>
          <w:rFonts w:ascii="Avenir Next" w:hAnsi="Avenir Next" w:cstheme="minorHAnsi"/>
          <w:sz w:val="22"/>
          <w:szCs w:val="22"/>
          <w:lang w:val="es-CO"/>
        </w:rPr>
      </w:pPr>
      <w:r w:rsidRPr="00925646">
        <w:rPr>
          <w:rFonts w:ascii="Avenir Next" w:hAnsi="Avenir Next" w:cstheme="minorHAnsi"/>
          <w:sz w:val="22"/>
          <w:szCs w:val="22"/>
          <w:lang w:val="es-CO"/>
        </w:rPr>
        <w:t>“Nos salvó, no por obras de justicia que nosotros hubiéramos hecho, sino por su misericordia. Él nos salvó mediante el lavamiento del renacimiento y la renovación por el Espíritu Santo”. El Espíritu se había estado acercando a Rahab para que cuando escuchara estas historias milagrosas, pudiera creer. Podía tomar la decisión consciente de aceptar a Yahvé como el verdadero Dios.</w:t>
      </w:r>
    </w:p>
    <w:p w14:paraId="6CAB0A0D" w14:textId="77777777" w:rsidR="00BB3C3D" w:rsidRPr="00925646" w:rsidRDefault="00BB3C3D" w:rsidP="00925646">
      <w:pPr>
        <w:rPr>
          <w:rFonts w:ascii="Avenir Next" w:hAnsi="Avenir Next" w:cstheme="minorHAnsi"/>
          <w:sz w:val="22"/>
          <w:szCs w:val="22"/>
          <w:lang w:val="es-CO"/>
        </w:rPr>
      </w:pPr>
    </w:p>
    <w:p w14:paraId="29107C71" w14:textId="39ECE8EC" w:rsidR="00925646" w:rsidRPr="00925646" w:rsidRDefault="00C3574F" w:rsidP="00925646">
      <w:pPr>
        <w:rPr>
          <w:rFonts w:ascii="Avenir Next" w:hAnsi="Avenir Next" w:cstheme="minorHAnsi"/>
          <w:sz w:val="22"/>
          <w:szCs w:val="22"/>
          <w:lang w:val="es-CO"/>
        </w:rPr>
      </w:pPr>
      <w:r>
        <w:rPr>
          <w:rFonts w:ascii="Avenir Next" w:hAnsi="Avenir Next" w:cstheme="minorHAnsi"/>
          <w:sz w:val="22"/>
          <w:szCs w:val="22"/>
          <w:lang w:val="es-CO"/>
        </w:rPr>
        <w:t xml:space="preserve">Este </w:t>
      </w:r>
      <w:r w:rsidR="00925646" w:rsidRPr="00925646">
        <w:rPr>
          <w:rFonts w:ascii="Avenir Next" w:hAnsi="Avenir Next" w:cstheme="minorHAnsi"/>
          <w:sz w:val="22"/>
          <w:szCs w:val="22"/>
          <w:lang w:val="es-CO"/>
        </w:rPr>
        <w:t>texto también demuestra que los testimonios de la liberación milagrosa de los israelitas llegaron incluso a oídos paganos. Pero lo sorprendente de esta narración es que demuestra cómo el amor de Dios precede a las decisiones de los paganos: Rahab y los miembros de su familia se apiñan en su casa y se quedan dur</w:t>
      </w:r>
      <w:r>
        <w:rPr>
          <w:rFonts w:ascii="Avenir Next" w:hAnsi="Avenir Next" w:cstheme="minorHAnsi"/>
          <w:sz w:val="22"/>
          <w:szCs w:val="22"/>
          <w:lang w:val="es-CO"/>
        </w:rPr>
        <w:t xml:space="preserve">ante siete días esperando que Dios </w:t>
      </w:r>
      <w:r w:rsidR="008849AF">
        <w:rPr>
          <w:rFonts w:ascii="Avenir Next" w:hAnsi="Avenir Next" w:cstheme="minorHAnsi"/>
          <w:sz w:val="22"/>
          <w:szCs w:val="22"/>
          <w:lang w:val="es-CO"/>
        </w:rPr>
        <w:t>les mostrara</w:t>
      </w:r>
      <w:r w:rsidR="00925646" w:rsidRPr="00925646">
        <w:rPr>
          <w:rFonts w:ascii="Avenir Next" w:hAnsi="Avenir Next" w:cstheme="minorHAnsi"/>
          <w:sz w:val="22"/>
          <w:szCs w:val="22"/>
          <w:lang w:val="es-CO"/>
        </w:rPr>
        <w:t xml:space="preserve"> el mismo po</w:t>
      </w:r>
      <w:r>
        <w:rPr>
          <w:rFonts w:ascii="Avenir Next" w:hAnsi="Avenir Next" w:cstheme="minorHAnsi"/>
          <w:sz w:val="22"/>
          <w:szCs w:val="22"/>
          <w:lang w:val="es-CO"/>
        </w:rPr>
        <w:t>der de liberación q</w:t>
      </w:r>
      <w:r w:rsidR="00A02015">
        <w:rPr>
          <w:rFonts w:ascii="Avenir Next" w:hAnsi="Avenir Next" w:cstheme="minorHAnsi"/>
          <w:sz w:val="22"/>
          <w:szCs w:val="22"/>
          <w:lang w:val="es-CO"/>
        </w:rPr>
        <w:t xml:space="preserve">ue </w:t>
      </w:r>
      <w:r w:rsidR="008849AF">
        <w:rPr>
          <w:rFonts w:ascii="Avenir Next" w:hAnsi="Avenir Next" w:cstheme="minorHAnsi"/>
          <w:sz w:val="22"/>
          <w:szCs w:val="22"/>
          <w:lang w:val="es-CO"/>
        </w:rPr>
        <w:t xml:space="preserve">demostró </w:t>
      </w:r>
      <w:r w:rsidR="00A02015">
        <w:rPr>
          <w:rFonts w:ascii="Avenir Next" w:hAnsi="Avenir Next" w:cstheme="minorHAnsi"/>
          <w:sz w:val="22"/>
          <w:szCs w:val="22"/>
          <w:lang w:val="es-CO"/>
        </w:rPr>
        <w:t>a los israelitas</w:t>
      </w:r>
      <w:r w:rsidR="008849AF">
        <w:rPr>
          <w:rFonts w:ascii="Avenir Next" w:hAnsi="Avenir Next" w:cstheme="minorHAnsi"/>
          <w:sz w:val="22"/>
          <w:szCs w:val="22"/>
          <w:lang w:val="es-CO"/>
        </w:rPr>
        <w:t>.</w:t>
      </w:r>
    </w:p>
    <w:p w14:paraId="7882CB72" w14:textId="77777777" w:rsidR="00925646" w:rsidRPr="00925646" w:rsidRDefault="00925646" w:rsidP="00925646">
      <w:pPr>
        <w:rPr>
          <w:rFonts w:ascii="Avenir Next" w:hAnsi="Avenir Next" w:cstheme="minorHAnsi"/>
          <w:sz w:val="22"/>
          <w:szCs w:val="22"/>
          <w:lang w:val="es-CO"/>
        </w:rPr>
      </w:pPr>
    </w:p>
    <w:p w14:paraId="2502AE4C" w14:textId="394D7A8F" w:rsidR="00645794" w:rsidRPr="00925646" w:rsidRDefault="00925646" w:rsidP="00925646">
      <w:pPr>
        <w:rPr>
          <w:rFonts w:ascii="Avenir Next" w:hAnsi="Avenir Next" w:cstheme="minorHAnsi"/>
          <w:sz w:val="22"/>
          <w:szCs w:val="22"/>
          <w:lang w:val="es-CO"/>
        </w:rPr>
      </w:pPr>
      <w:r w:rsidRPr="00925646">
        <w:rPr>
          <w:rFonts w:ascii="Avenir Next" w:hAnsi="Avenir Next" w:cstheme="minorHAnsi"/>
          <w:sz w:val="22"/>
          <w:szCs w:val="22"/>
          <w:lang w:val="es-CO"/>
        </w:rPr>
        <w:t>Muchos críticos que argumentan que el milagro del Mar Rojo no ocurrió no pueden refutar este testimonio genuino de Rahab. Un erudito de la Biblia escribe: “¡No hay evidencia textual contra este testimonio! Es la verdad de Dios. Nada más que la verdad literal del milagro del Mar Rojo podría haber inspirado palabras como las que habló Rahab aquí. ¡Esta prostituta pagana es la primera en recitar la historia de la salvación en este libro!"</w:t>
      </w:r>
      <w:r w:rsidR="00B72137">
        <w:rPr>
          <w:rStyle w:val="FootnoteReference"/>
          <w:rFonts w:ascii="Avenir Next" w:hAnsi="Avenir Next" w:cstheme="minorHAnsi"/>
          <w:sz w:val="22"/>
          <w:szCs w:val="22"/>
          <w:lang w:val="es-CO"/>
        </w:rPr>
        <w:footnoteReference w:id="1"/>
      </w:r>
    </w:p>
    <w:p w14:paraId="6F6A0A81" w14:textId="77777777" w:rsidR="00925646" w:rsidRPr="00925646" w:rsidRDefault="00925646" w:rsidP="00925646">
      <w:pPr>
        <w:rPr>
          <w:rFonts w:ascii="Avenir Next" w:hAnsi="Avenir Next" w:cstheme="minorHAnsi"/>
          <w:sz w:val="22"/>
          <w:szCs w:val="22"/>
          <w:highlight w:val="yellow"/>
          <w:lang w:val="es-CO"/>
        </w:rPr>
      </w:pPr>
    </w:p>
    <w:p w14:paraId="1E27A360" w14:textId="71B358D0" w:rsidR="00EC3E9D" w:rsidRDefault="00EC3E9D" w:rsidP="00925646">
      <w:pPr>
        <w:rPr>
          <w:rFonts w:ascii="Avenir Next" w:hAnsi="Avenir Next" w:cstheme="minorHAnsi"/>
          <w:b/>
          <w:bCs/>
          <w:sz w:val="22"/>
          <w:szCs w:val="22"/>
          <w:lang w:val="es-CO"/>
        </w:rPr>
      </w:pPr>
      <w:r>
        <w:rPr>
          <w:rFonts w:ascii="Avenir Next" w:hAnsi="Avenir Next" w:cstheme="minorHAnsi"/>
          <w:b/>
          <w:bCs/>
          <w:sz w:val="22"/>
          <w:szCs w:val="22"/>
          <w:lang w:val="es-CO"/>
        </w:rPr>
        <w:t>(Diapositiva #9)</w:t>
      </w:r>
    </w:p>
    <w:p w14:paraId="6554180C" w14:textId="66DE57BB" w:rsidR="00925646" w:rsidRPr="00925646" w:rsidRDefault="00D1527E" w:rsidP="00925646">
      <w:pPr>
        <w:rPr>
          <w:rFonts w:ascii="Avenir Next" w:hAnsi="Avenir Next" w:cstheme="minorHAnsi"/>
          <w:b/>
          <w:bCs/>
          <w:sz w:val="22"/>
          <w:szCs w:val="22"/>
          <w:lang w:val="es-CO"/>
        </w:rPr>
      </w:pPr>
      <w:r>
        <w:rPr>
          <w:rFonts w:ascii="Avenir Next" w:hAnsi="Avenir Next" w:cstheme="minorHAnsi"/>
          <w:b/>
          <w:bCs/>
          <w:sz w:val="22"/>
          <w:szCs w:val="22"/>
          <w:lang w:val="es-CO"/>
        </w:rPr>
        <w:t>L</w:t>
      </w:r>
      <w:r w:rsidR="00925646" w:rsidRPr="00925646">
        <w:rPr>
          <w:rFonts w:ascii="Avenir Next" w:hAnsi="Avenir Next" w:cstheme="minorHAnsi"/>
          <w:b/>
          <w:bCs/>
          <w:sz w:val="22"/>
          <w:szCs w:val="22"/>
          <w:lang w:val="es-CO"/>
        </w:rPr>
        <w:t>a</w:t>
      </w:r>
      <w:r>
        <w:rPr>
          <w:rFonts w:ascii="Avenir Next" w:hAnsi="Avenir Next" w:cstheme="minorHAnsi"/>
          <w:b/>
          <w:bCs/>
          <w:sz w:val="22"/>
          <w:szCs w:val="22"/>
          <w:lang w:val="es-CO"/>
        </w:rPr>
        <w:t xml:space="preserve"> G</w:t>
      </w:r>
      <w:r w:rsidR="00925646" w:rsidRPr="00925646">
        <w:rPr>
          <w:rFonts w:ascii="Avenir Next" w:hAnsi="Avenir Next" w:cstheme="minorHAnsi"/>
          <w:b/>
          <w:bCs/>
          <w:sz w:val="22"/>
          <w:szCs w:val="22"/>
          <w:lang w:val="es-CO"/>
        </w:rPr>
        <w:t>racia de Dios</w:t>
      </w:r>
    </w:p>
    <w:p w14:paraId="662B68E9" w14:textId="77777777" w:rsidR="00925646" w:rsidRPr="00925646" w:rsidRDefault="00925646" w:rsidP="00925646">
      <w:pPr>
        <w:rPr>
          <w:rFonts w:ascii="Avenir Next" w:hAnsi="Avenir Next" w:cstheme="minorHAnsi"/>
          <w:sz w:val="22"/>
          <w:szCs w:val="22"/>
          <w:lang w:val="es-CO"/>
        </w:rPr>
      </w:pPr>
      <w:r w:rsidRPr="00925646">
        <w:rPr>
          <w:rFonts w:ascii="Avenir Next" w:hAnsi="Avenir Next" w:cstheme="minorHAnsi"/>
          <w:sz w:val="22"/>
          <w:szCs w:val="22"/>
          <w:lang w:val="es-CO"/>
        </w:rPr>
        <w:t>La gracia de Dios en la forma del Espíritu Santo precede a las decisiones humanas. Continúa trabajando en los corazones, para suavizar la naturaleza pecaminosa y para ayudarnos a conocerlo completamente. Su objetivo es aflojar el dominio natural del pecado para que podamos estar más inclinados a elegir a Dios. Este es un amor que quiere reconciliarnos con Él.</w:t>
      </w:r>
    </w:p>
    <w:p w14:paraId="2A64A9B5" w14:textId="77777777" w:rsidR="00925646" w:rsidRPr="00925646" w:rsidRDefault="00925646" w:rsidP="00925646">
      <w:pPr>
        <w:rPr>
          <w:rFonts w:ascii="Avenir Next" w:hAnsi="Avenir Next" w:cstheme="minorHAnsi"/>
          <w:sz w:val="22"/>
          <w:szCs w:val="22"/>
          <w:lang w:val="es-CO"/>
        </w:rPr>
      </w:pPr>
    </w:p>
    <w:p w14:paraId="08631396" w14:textId="5BF303E2" w:rsidR="00EC3E9D" w:rsidRPr="00EC3E9D" w:rsidRDefault="00EC3E9D" w:rsidP="00925646">
      <w:pPr>
        <w:rPr>
          <w:rFonts w:ascii="Avenir Next" w:hAnsi="Avenir Next" w:cstheme="minorHAnsi"/>
          <w:b/>
          <w:sz w:val="22"/>
          <w:szCs w:val="22"/>
          <w:lang w:val="es-CO"/>
        </w:rPr>
      </w:pPr>
      <w:r w:rsidRPr="00EC3E9D">
        <w:rPr>
          <w:rFonts w:ascii="Avenir Next" w:hAnsi="Avenir Next" w:cstheme="minorHAnsi"/>
          <w:b/>
          <w:sz w:val="22"/>
          <w:szCs w:val="22"/>
          <w:lang w:val="es-CO"/>
        </w:rPr>
        <w:lastRenderedPageBreak/>
        <w:t>(Diapositiva #10)</w:t>
      </w:r>
    </w:p>
    <w:p w14:paraId="72CF5047" w14:textId="50D01A1C" w:rsidR="00925646" w:rsidRPr="00925646" w:rsidRDefault="00925646" w:rsidP="00925646">
      <w:pPr>
        <w:rPr>
          <w:rFonts w:ascii="Avenir Next" w:hAnsi="Avenir Next" w:cstheme="minorHAnsi"/>
          <w:sz w:val="22"/>
          <w:szCs w:val="22"/>
          <w:lang w:val="es-CO"/>
        </w:rPr>
      </w:pPr>
      <w:r w:rsidRPr="00925646">
        <w:rPr>
          <w:rFonts w:ascii="Avenir Next" w:hAnsi="Avenir Next" w:cstheme="minorHAnsi"/>
          <w:sz w:val="22"/>
          <w:szCs w:val="22"/>
          <w:lang w:val="es-CO"/>
        </w:rPr>
        <w:t>Y así, después de ser movida por el Espíritu Santo, Rahab optó por exclamar: “El Señor tu Dios es Dios arriba en el cielo y abajo en la tierra” (Josué 2:1</w:t>
      </w:r>
      <w:r w:rsidR="0054642B">
        <w:rPr>
          <w:rFonts w:ascii="Avenir Next" w:hAnsi="Avenir Next" w:cstheme="minorHAnsi"/>
          <w:sz w:val="22"/>
          <w:szCs w:val="22"/>
          <w:lang w:val="es-CO"/>
        </w:rPr>
        <w:t>1</w:t>
      </w:r>
      <w:r w:rsidRPr="00925646">
        <w:rPr>
          <w:rFonts w:ascii="Avenir Next" w:hAnsi="Avenir Next" w:cstheme="minorHAnsi"/>
          <w:sz w:val="22"/>
          <w:szCs w:val="22"/>
          <w:lang w:val="es-CO"/>
        </w:rPr>
        <w:t>).</w:t>
      </w:r>
    </w:p>
    <w:p w14:paraId="1647B798" w14:textId="77777777" w:rsidR="00925646" w:rsidRPr="00925646" w:rsidRDefault="00925646" w:rsidP="00925646">
      <w:pPr>
        <w:rPr>
          <w:rFonts w:ascii="Avenir Next" w:hAnsi="Avenir Next" w:cstheme="minorHAnsi"/>
          <w:sz w:val="22"/>
          <w:szCs w:val="22"/>
          <w:lang w:val="es-CO"/>
        </w:rPr>
      </w:pPr>
    </w:p>
    <w:p w14:paraId="585B092D" w14:textId="6AD3AEA5" w:rsidR="00925646" w:rsidRPr="00925646" w:rsidRDefault="00925646" w:rsidP="00925646">
      <w:pPr>
        <w:rPr>
          <w:rFonts w:ascii="Avenir Next" w:hAnsi="Avenir Next" w:cstheme="minorHAnsi"/>
          <w:sz w:val="22"/>
          <w:szCs w:val="22"/>
          <w:lang w:val="es-CO"/>
        </w:rPr>
      </w:pPr>
      <w:r w:rsidRPr="00925646">
        <w:rPr>
          <w:rFonts w:ascii="Avenir Next" w:hAnsi="Avenir Next" w:cstheme="minorHAnsi"/>
          <w:sz w:val="22"/>
          <w:szCs w:val="22"/>
          <w:lang w:val="es-CO"/>
        </w:rPr>
        <w:t>Podemos estar agradecidos por el amor de Dios hacia Rahab, porque Su amor es el mismo para nosotros. Sin excusar sus pecados, Su amor encontró la manera de que una mujer pecadora fuera liberada de la pena de muerte. Rahab fue trasladada de una ca</w:t>
      </w:r>
      <w:r w:rsidR="007F2647">
        <w:rPr>
          <w:rFonts w:ascii="Avenir Next" w:hAnsi="Avenir Next" w:cstheme="minorHAnsi"/>
          <w:sz w:val="22"/>
          <w:szCs w:val="22"/>
          <w:lang w:val="es-CO"/>
        </w:rPr>
        <w:t>sa de vergüenza a un salón de</w:t>
      </w:r>
      <w:r w:rsidRPr="00925646">
        <w:rPr>
          <w:rFonts w:ascii="Avenir Next" w:hAnsi="Avenir Next" w:cstheme="minorHAnsi"/>
          <w:sz w:val="22"/>
          <w:szCs w:val="22"/>
          <w:lang w:val="es-CO"/>
        </w:rPr>
        <w:t xml:space="preserve"> fama por la gracia preveniente de Dios.</w:t>
      </w:r>
    </w:p>
    <w:p w14:paraId="377BDDB6" w14:textId="77777777" w:rsidR="00925646" w:rsidRPr="00925646" w:rsidRDefault="00925646" w:rsidP="00925646">
      <w:pPr>
        <w:rPr>
          <w:rFonts w:ascii="Avenir Next" w:hAnsi="Avenir Next" w:cstheme="minorHAnsi"/>
          <w:sz w:val="22"/>
          <w:szCs w:val="22"/>
          <w:lang w:val="es-CO"/>
        </w:rPr>
      </w:pPr>
    </w:p>
    <w:p w14:paraId="14E8DD41" w14:textId="447CCC85" w:rsidR="00EC3E9D" w:rsidRDefault="00EC3E9D" w:rsidP="00925646">
      <w:pPr>
        <w:rPr>
          <w:rFonts w:ascii="Avenir Next" w:hAnsi="Avenir Next" w:cstheme="minorHAnsi"/>
          <w:b/>
          <w:bCs/>
          <w:sz w:val="22"/>
          <w:szCs w:val="22"/>
          <w:lang w:val="es-CO"/>
        </w:rPr>
      </w:pPr>
      <w:r>
        <w:rPr>
          <w:rFonts w:ascii="Avenir Next" w:hAnsi="Avenir Next" w:cstheme="minorHAnsi"/>
          <w:b/>
          <w:bCs/>
          <w:sz w:val="22"/>
          <w:szCs w:val="22"/>
          <w:lang w:val="es-CO"/>
        </w:rPr>
        <w:t>(Diapositiva #11)</w:t>
      </w:r>
    </w:p>
    <w:p w14:paraId="25F56B35" w14:textId="77777777" w:rsidR="00925646" w:rsidRPr="00925646" w:rsidRDefault="00925646" w:rsidP="00925646">
      <w:pPr>
        <w:rPr>
          <w:rFonts w:ascii="Avenir Next" w:hAnsi="Avenir Next" w:cstheme="minorHAnsi"/>
          <w:b/>
          <w:bCs/>
          <w:sz w:val="22"/>
          <w:szCs w:val="22"/>
          <w:lang w:val="es-CO"/>
        </w:rPr>
      </w:pPr>
      <w:r w:rsidRPr="00925646">
        <w:rPr>
          <w:rFonts w:ascii="Avenir Next" w:hAnsi="Avenir Next" w:cstheme="minorHAnsi"/>
          <w:b/>
          <w:bCs/>
          <w:sz w:val="22"/>
          <w:szCs w:val="22"/>
          <w:lang w:val="es-CO"/>
        </w:rPr>
        <w:t>Cristo como nuestro modelo de amor</w:t>
      </w:r>
    </w:p>
    <w:p w14:paraId="531E8CCC" w14:textId="77777777" w:rsidR="00925646" w:rsidRPr="00925646" w:rsidRDefault="00925646" w:rsidP="00925646">
      <w:pPr>
        <w:rPr>
          <w:rFonts w:ascii="Avenir Next" w:hAnsi="Avenir Next" w:cstheme="minorHAnsi"/>
          <w:sz w:val="22"/>
          <w:szCs w:val="22"/>
          <w:lang w:val="es-CO"/>
        </w:rPr>
      </w:pPr>
      <w:r w:rsidRPr="00925646">
        <w:rPr>
          <w:rFonts w:ascii="Avenir Next" w:hAnsi="Avenir Next" w:cstheme="minorHAnsi"/>
          <w:sz w:val="22"/>
          <w:szCs w:val="22"/>
          <w:lang w:val="es-CO"/>
        </w:rPr>
        <w:t>Jesús fue a los pobres, a los necesitados, a las viudas, a los enfermos, y los sanó y les sirvió independientemente de sus opciones de vida. Jesús defendió a la mujer que cometió adulterio ante sus acusadores a pesar de su naturaleza y estilo de vida pecaminosos. Él nos ve por lo que podemos ser y no por lo que somos actualmente. A su vez, Él nos está llamando a extender un amor que precede a las acciones y reacciones de los demás. Un amor que no conoce fronteras. Un amor que se atreve a ir incluso a lugares donde no se le quiere.</w:t>
      </w:r>
    </w:p>
    <w:p w14:paraId="560C3EF5" w14:textId="77777777" w:rsidR="00925646" w:rsidRPr="00925646" w:rsidRDefault="00925646" w:rsidP="00925646">
      <w:pPr>
        <w:rPr>
          <w:rFonts w:ascii="Avenir Next" w:hAnsi="Avenir Next" w:cstheme="minorHAnsi"/>
          <w:sz w:val="22"/>
          <w:szCs w:val="22"/>
          <w:lang w:val="es-CO"/>
        </w:rPr>
      </w:pPr>
    </w:p>
    <w:p w14:paraId="2ED81678" w14:textId="5A867338" w:rsidR="00925646" w:rsidRPr="00925646" w:rsidRDefault="00925646" w:rsidP="00925646">
      <w:pPr>
        <w:rPr>
          <w:rFonts w:ascii="Avenir Next" w:hAnsi="Avenir Next" w:cstheme="minorHAnsi"/>
          <w:sz w:val="22"/>
          <w:szCs w:val="22"/>
          <w:lang w:val="es-CO"/>
        </w:rPr>
      </w:pPr>
      <w:r w:rsidRPr="00925646">
        <w:rPr>
          <w:rFonts w:ascii="Avenir Next" w:hAnsi="Avenir Next" w:cstheme="minorHAnsi"/>
          <w:sz w:val="22"/>
          <w:szCs w:val="22"/>
          <w:lang w:val="es-CO"/>
        </w:rPr>
        <w:t xml:space="preserve">En el modelo de amor de Cristo, también vemos arrepentimiento. Pablo nos pregunta: </w:t>
      </w:r>
      <w:r w:rsidR="006F7164" w:rsidRPr="006F7164">
        <w:rPr>
          <w:rFonts w:ascii="Avenir Next" w:hAnsi="Avenir Next" w:cstheme="minorHAnsi"/>
          <w:sz w:val="22"/>
          <w:szCs w:val="22"/>
          <w:lang w:val="es-CO"/>
        </w:rPr>
        <w:t xml:space="preserve"> </w:t>
      </w:r>
      <w:r w:rsidR="006F7164">
        <w:rPr>
          <w:rFonts w:ascii="Avenir Next" w:hAnsi="Avenir Next" w:cstheme="minorHAnsi"/>
          <w:sz w:val="22"/>
          <w:szCs w:val="22"/>
          <w:lang w:val="es-CO"/>
        </w:rPr>
        <w:t>“</w:t>
      </w:r>
      <w:r w:rsidR="006F7164" w:rsidRPr="006F7164">
        <w:rPr>
          <w:rFonts w:ascii="Avenir Next" w:hAnsi="Avenir Next" w:cstheme="minorHAnsi"/>
          <w:sz w:val="22"/>
          <w:szCs w:val="22"/>
          <w:lang w:val="es-CO"/>
        </w:rPr>
        <w:t>¿No ves que desprecias las riquezas de la bondad de Dios, de su tolerancia y de su paciencia, al no reconocer que su bondad quiere llevarte al arrepentimiento?</w:t>
      </w:r>
      <w:r w:rsidRPr="00925646">
        <w:rPr>
          <w:rFonts w:ascii="Avenir Next" w:hAnsi="Avenir Next" w:cstheme="minorHAnsi"/>
          <w:sz w:val="22"/>
          <w:szCs w:val="22"/>
          <w:lang w:val="es-CO"/>
        </w:rPr>
        <w:t xml:space="preserve">” (Romanos 2:4). La bondad amorosa de Dios nos lleva al arrepentimiento, y cuando el Espíritu de Dios nos da poder, recibimos Sus rasgos de bondad, paciencia y tolerancia, y también podemos guiar a otros a Jesús para </w:t>
      </w:r>
      <w:r w:rsidR="007F2647">
        <w:rPr>
          <w:rFonts w:ascii="Avenir Next" w:hAnsi="Avenir Next" w:cstheme="minorHAnsi"/>
          <w:sz w:val="22"/>
          <w:szCs w:val="22"/>
          <w:lang w:val="es-CO"/>
        </w:rPr>
        <w:t xml:space="preserve">lograr </w:t>
      </w:r>
      <w:r w:rsidRPr="00925646">
        <w:rPr>
          <w:rFonts w:ascii="Avenir Next" w:hAnsi="Avenir Next" w:cstheme="minorHAnsi"/>
          <w:sz w:val="22"/>
          <w:szCs w:val="22"/>
          <w:lang w:val="es-CO"/>
        </w:rPr>
        <w:t>el arrepentimiento.</w:t>
      </w:r>
    </w:p>
    <w:p w14:paraId="32E2CECA" w14:textId="77777777" w:rsidR="00925646" w:rsidRPr="00925646" w:rsidRDefault="00925646" w:rsidP="00925646">
      <w:pPr>
        <w:rPr>
          <w:rFonts w:ascii="Avenir Next" w:hAnsi="Avenir Next" w:cstheme="minorHAnsi"/>
          <w:sz w:val="22"/>
          <w:szCs w:val="22"/>
          <w:lang w:val="es-CO"/>
        </w:rPr>
      </w:pPr>
    </w:p>
    <w:p w14:paraId="21F6900B" w14:textId="0B00C20D" w:rsidR="006F7164" w:rsidRPr="006F7164" w:rsidRDefault="006F7164" w:rsidP="00925646">
      <w:pPr>
        <w:rPr>
          <w:rFonts w:ascii="Avenir Next" w:hAnsi="Avenir Next" w:cstheme="minorHAnsi"/>
          <w:b/>
          <w:sz w:val="22"/>
          <w:szCs w:val="22"/>
          <w:lang w:val="es-CO"/>
        </w:rPr>
      </w:pPr>
      <w:r w:rsidRPr="006F7164">
        <w:rPr>
          <w:rFonts w:ascii="Avenir Next" w:hAnsi="Avenir Next" w:cstheme="minorHAnsi"/>
          <w:b/>
          <w:sz w:val="22"/>
          <w:szCs w:val="22"/>
          <w:lang w:val="es-CO"/>
        </w:rPr>
        <w:t>(Diapositiva #12)</w:t>
      </w:r>
    </w:p>
    <w:p w14:paraId="0B86B878" w14:textId="7CACB9B4" w:rsidR="00622AAE" w:rsidRDefault="00925646" w:rsidP="00925646">
      <w:pPr>
        <w:rPr>
          <w:rFonts w:ascii="Avenir Next" w:hAnsi="Avenir Next" w:cstheme="minorHAnsi"/>
          <w:sz w:val="22"/>
          <w:szCs w:val="22"/>
          <w:lang w:val="es-CO"/>
        </w:rPr>
      </w:pPr>
      <w:r w:rsidRPr="00925646">
        <w:rPr>
          <w:rFonts w:ascii="Avenir Next" w:hAnsi="Avenir Next" w:cstheme="minorHAnsi"/>
          <w:sz w:val="22"/>
          <w:szCs w:val="22"/>
          <w:lang w:val="es-CO"/>
        </w:rPr>
        <w:t>Surge la pregunta: ¿Por qué es mucho más fácil juzgar a las personas que amarlas a pesar de su comportamiento? Como cristianos que creemos tener la verdad, a veces podemos estar cegados por nuestra naturaleza pecaminosa. A veces podemos incluso sentirnos más espirituales que otros que no comparten nuestras creencias, pero debemos recordar que</w:t>
      </w:r>
      <w:r w:rsidR="006F7164">
        <w:rPr>
          <w:rFonts w:ascii="Avenir Next" w:hAnsi="Avenir Next" w:cstheme="minorHAnsi"/>
          <w:sz w:val="22"/>
          <w:szCs w:val="22"/>
          <w:lang w:val="es-CO"/>
        </w:rPr>
        <w:t xml:space="preserve"> </w:t>
      </w:r>
      <w:r w:rsidRPr="00925646">
        <w:rPr>
          <w:rFonts w:ascii="Avenir Next" w:hAnsi="Avenir Next" w:cstheme="minorHAnsi"/>
          <w:sz w:val="22"/>
          <w:szCs w:val="22"/>
          <w:lang w:val="es-CO"/>
        </w:rPr>
        <w:t xml:space="preserve"> “</w:t>
      </w:r>
      <w:r w:rsidR="006F7164" w:rsidRPr="006F7164">
        <w:rPr>
          <w:rFonts w:ascii="Avenir Next" w:hAnsi="Avenir Next" w:cstheme="minorHAnsi"/>
          <w:sz w:val="22"/>
          <w:szCs w:val="22"/>
          <w:lang w:val="es-CO"/>
        </w:rPr>
        <w:t>el que afirma que permanece en él debe vivir como él vivió</w:t>
      </w:r>
      <w:r w:rsidRPr="00925646">
        <w:rPr>
          <w:rFonts w:ascii="Avenir Next" w:hAnsi="Avenir Next" w:cstheme="minorHAnsi"/>
          <w:sz w:val="22"/>
          <w:szCs w:val="22"/>
          <w:lang w:val="es-CO"/>
        </w:rPr>
        <w:t>” (1 Juan 2:6).</w:t>
      </w:r>
    </w:p>
    <w:p w14:paraId="644B6816" w14:textId="3BE4F420" w:rsidR="008C6AAF" w:rsidRDefault="008C6AAF" w:rsidP="00925646">
      <w:pPr>
        <w:rPr>
          <w:rFonts w:ascii="Avenir Next" w:hAnsi="Avenir Next" w:cstheme="minorHAnsi"/>
          <w:sz w:val="22"/>
          <w:szCs w:val="22"/>
          <w:lang w:val="es-CO"/>
        </w:rPr>
      </w:pPr>
    </w:p>
    <w:p w14:paraId="05FF87E6" w14:textId="267EE3F4" w:rsidR="00E4387D" w:rsidRPr="00622AAE" w:rsidRDefault="00E4387D" w:rsidP="00E4387D">
      <w:pPr>
        <w:rPr>
          <w:rFonts w:ascii="Avenir Next" w:hAnsi="Avenir Next" w:cstheme="minorHAnsi"/>
          <w:sz w:val="16"/>
          <w:szCs w:val="16"/>
          <w:lang w:val="es-CO"/>
        </w:rPr>
      </w:pPr>
      <w:r w:rsidRPr="00A22F69">
        <w:rPr>
          <w:rFonts w:ascii="Avenir Next" w:hAnsi="Avenir Next" w:cstheme="minorHAnsi"/>
          <w:b/>
          <w:bCs/>
          <w:sz w:val="22"/>
          <w:szCs w:val="22"/>
          <w:lang w:val="es-CO"/>
        </w:rPr>
        <w:t>Redefiniendo el término “pecador”</w:t>
      </w:r>
    </w:p>
    <w:p w14:paraId="370D4265" w14:textId="6C870092" w:rsidR="00E4387D" w:rsidRPr="00E4387D" w:rsidRDefault="00E4387D" w:rsidP="00E4387D">
      <w:pPr>
        <w:rPr>
          <w:rFonts w:ascii="Avenir Next" w:hAnsi="Avenir Next" w:cstheme="minorHAnsi"/>
          <w:sz w:val="22"/>
          <w:szCs w:val="22"/>
          <w:lang w:val="es-CO"/>
        </w:rPr>
      </w:pPr>
      <w:r w:rsidRPr="00E4387D">
        <w:rPr>
          <w:rFonts w:ascii="Avenir Next" w:hAnsi="Avenir Next" w:cstheme="minorHAnsi"/>
          <w:sz w:val="22"/>
          <w:szCs w:val="22"/>
          <w:lang w:val="es-CO"/>
        </w:rPr>
        <w:t xml:space="preserve">Los científicos sociales creen que los humanos son críticos porque </w:t>
      </w:r>
      <w:r w:rsidR="0054642B">
        <w:rPr>
          <w:rFonts w:ascii="Avenir Next" w:hAnsi="Avenir Next" w:cstheme="minorHAnsi"/>
          <w:sz w:val="22"/>
          <w:szCs w:val="22"/>
          <w:lang w:val="es-CO"/>
        </w:rPr>
        <w:t xml:space="preserve">esto </w:t>
      </w:r>
      <w:r w:rsidRPr="00E4387D">
        <w:rPr>
          <w:rFonts w:ascii="Avenir Next" w:hAnsi="Avenir Next" w:cstheme="minorHAnsi"/>
          <w:sz w:val="22"/>
          <w:szCs w:val="22"/>
          <w:lang w:val="es-CO"/>
        </w:rPr>
        <w:t>crea una sensación de seguridad y comodidad en sus vidas. Si una persona se ve a sí misma como mejor que otra en una situación, esa persona gana un sentido de validación mientras reduce los sentimientos de inferioridad e indignidad. Ser críticos es nuestro deseo de ser mejores que los demás, sentir que somos más valiosos y exitosos.</w:t>
      </w:r>
    </w:p>
    <w:p w14:paraId="12B8ED3E" w14:textId="77777777" w:rsidR="00E4387D" w:rsidRPr="00E4387D" w:rsidRDefault="00E4387D" w:rsidP="00E4387D">
      <w:pPr>
        <w:rPr>
          <w:rFonts w:ascii="Avenir Next" w:hAnsi="Avenir Next" w:cstheme="minorHAnsi"/>
          <w:sz w:val="22"/>
          <w:szCs w:val="22"/>
          <w:lang w:val="es-CO"/>
        </w:rPr>
      </w:pPr>
    </w:p>
    <w:p w14:paraId="5B72211D" w14:textId="77777777" w:rsidR="00E4387D" w:rsidRPr="00E4387D" w:rsidRDefault="00E4387D" w:rsidP="00E4387D">
      <w:pPr>
        <w:rPr>
          <w:rFonts w:ascii="Avenir Next" w:hAnsi="Avenir Next" w:cstheme="minorHAnsi"/>
          <w:sz w:val="22"/>
          <w:szCs w:val="22"/>
          <w:lang w:val="es-CO"/>
        </w:rPr>
      </w:pPr>
      <w:r w:rsidRPr="00E4387D">
        <w:rPr>
          <w:rFonts w:ascii="Avenir Next" w:hAnsi="Avenir Next" w:cstheme="minorHAnsi"/>
          <w:sz w:val="22"/>
          <w:szCs w:val="22"/>
          <w:lang w:val="es-CO"/>
        </w:rPr>
        <w:t>La perspectiva bíblica de juzgar a los demás se puede definir como nuestra naturaleza pecaminosa obrando.</w:t>
      </w:r>
    </w:p>
    <w:p w14:paraId="446D3B37" w14:textId="77777777" w:rsidR="00E4387D" w:rsidRPr="00E4387D" w:rsidRDefault="00E4387D" w:rsidP="00E4387D">
      <w:pPr>
        <w:rPr>
          <w:rFonts w:ascii="Avenir Next" w:hAnsi="Avenir Next" w:cstheme="minorHAnsi"/>
          <w:sz w:val="22"/>
          <w:szCs w:val="22"/>
          <w:lang w:val="es-CO"/>
        </w:rPr>
      </w:pPr>
    </w:p>
    <w:p w14:paraId="5A354A38" w14:textId="79BDA526" w:rsidR="00351E2D" w:rsidRPr="00351E2D" w:rsidRDefault="00351E2D" w:rsidP="00E4387D">
      <w:pPr>
        <w:rPr>
          <w:rFonts w:ascii="Avenir Next" w:hAnsi="Avenir Next" w:cstheme="minorHAnsi"/>
          <w:b/>
          <w:sz w:val="22"/>
          <w:szCs w:val="22"/>
          <w:lang w:val="es-CO"/>
        </w:rPr>
      </w:pPr>
      <w:r w:rsidRPr="00351E2D">
        <w:rPr>
          <w:rFonts w:ascii="Avenir Next" w:hAnsi="Avenir Next" w:cstheme="minorHAnsi"/>
          <w:b/>
          <w:sz w:val="22"/>
          <w:szCs w:val="22"/>
          <w:lang w:val="es-CO"/>
        </w:rPr>
        <w:lastRenderedPageBreak/>
        <w:t>(Diapositiva #13)</w:t>
      </w:r>
    </w:p>
    <w:p w14:paraId="2D85731D" w14:textId="27059728" w:rsidR="00E4387D" w:rsidRPr="00E4387D" w:rsidRDefault="00E4387D" w:rsidP="00E4387D">
      <w:pPr>
        <w:rPr>
          <w:rFonts w:ascii="Avenir Next" w:hAnsi="Avenir Next" w:cstheme="minorHAnsi"/>
          <w:sz w:val="22"/>
          <w:szCs w:val="22"/>
          <w:lang w:val="es-CO"/>
        </w:rPr>
      </w:pPr>
      <w:r w:rsidRPr="00E4387D">
        <w:rPr>
          <w:rFonts w:ascii="Avenir Next" w:hAnsi="Avenir Next" w:cstheme="minorHAnsi"/>
          <w:sz w:val="22"/>
          <w:szCs w:val="22"/>
          <w:lang w:val="es-CO"/>
        </w:rPr>
        <w:t>Nuestras sociedades están estructuradas de manera que se celebra la competencia y juzgamos a los individuos como exitosos o fracasados. Si un individuo es mejor que otro en algo, la sociedad lo coloca por encima de los demás y recompensa estos comportamientos. Santiago escribe acerca de este problema: “¿</w:t>
      </w:r>
      <w:r w:rsidR="00351E2D" w:rsidRPr="00351E2D">
        <w:rPr>
          <w:rFonts w:ascii="Avenir Next" w:hAnsi="Avenir Next" w:cstheme="minorHAnsi"/>
          <w:sz w:val="22"/>
          <w:szCs w:val="22"/>
          <w:lang w:val="es-CO"/>
        </w:rPr>
        <w:t>acaso no hacen discriminación entre ustedes,</w:t>
      </w:r>
      <w:r w:rsidR="00351E2D">
        <w:rPr>
          <w:rFonts w:ascii="Avenir Next" w:hAnsi="Avenir Next" w:cstheme="minorHAnsi"/>
          <w:sz w:val="22"/>
          <w:szCs w:val="22"/>
          <w:lang w:val="es-CO"/>
        </w:rPr>
        <w:t xml:space="preserve"> juzgando con malas intenciones</w:t>
      </w:r>
      <w:r w:rsidRPr="00E4387D">
        <w:rPr>
          <w:rFonts w:ascii="Avenir Next" w:hAnsi="Avenir Next" w:cstheme="minorHAnsi"/>
          <w:sz w:val="22"/>
          <w:szCs w:val="22"/>
          <w:lang w:val="es-CO"/>
        </w:rPr>
        <w:t>?” (Santiago 2:4). Continúa su reprensión al revelar la participación activa en el prejuicio, el favoritismo y la parcialidad. Es posible que no se hayan dado cuenta, pero habían juzgado a los demás en función de la apariencia y otros factores.</w:t>
      </w:r>
    </w:p>
    <w:p w14:paraId="739DF9F9" w14:textId="77777777" w:rsidR="00E4387D" w:rsidRPr="00E4387D" w:rsidRDefault="00E4387D" w:rsidP="00E4387D">
      <w:pPr>
        <w:rPr>
          <w:rFonts w:ascii="Avenir Next" w:hAnsi="Avenir Next" w:cstheme="minorHAnsi"/>
          <w:sz w:val="22"/>
          <w:szCs w:val="22"/>
          <w:lang w:val="es-CO"/>
        </w:rPr>
      </w:pPr>
    </w:p>
    <w:p w14:paraId="1DC6D4D6" w14:textId="0274E36A" w:rsidR="00645794" w:rsidRDefault="00E4387D" w:rsidP="00E4387D">
      <w:pPr>
        <w:rPr>
          <w:rFonts w:ascii="Avenir Next" w:hAnsi="Avenir Next" w:cstheme="minorHAnsi"/>
          <w:sz w:val="22"/>
          <w:szCs w:val="22"/>
          <w:lang w:val="es-CO"/>
        </w:rPr>
      </w:pPr>
      <w:r w:rsidRPr="00E4387D">
        <w:rPr>
          <w:rFonts w:ascii="Avenir Next" w:hAnsi="Avenir Next" w:cstheme="minorHAnsi"/>
          <w:sz w:val="22"/>
          <w:szCs w:val="22"/>
          <w:lang w:val="es-CO"/>
        </w:rPr>
        <w:t xml:space="preserve">Puede que no nos guste admitirlo, pero la parcialidad o el prejuicio siguen existiendo hoy, incluso dentro de los muros de las iglesias. ¿No hemos asumido y juzgado a alguien basándonos únicamente en nuestra percepción de él, por el color de su piel, su etnia, su clase o simplemente su apariencia exterior? Si se parecen a nosotros y se comportan como esperamos que se comporten, son bienvenidos con los brazos abiertos. Si se les considera inferiores o diferentes a nosotros, se les deja entrar (porque somos cristianos, después de todo), pero se les mantiene a </w:t>
      </w:r>
      <w:r w:rsidR="00782682">
        <w:rPr>
          <w:rFonts w:ascii="Avenir Next" w:hAnsi="Avenir Next" w:cstheme="minorHAnsi"/>
          <w:sz w:val="22"/>
          <w:szCs w:val="22"/>
          <w:lang w:val="es-CO"/>
        </w:rPr>
        <w:t xml:space="preserve">la </w:t>
      </w:r>
      <w:r w:rsidRPr="00E4387D">
        <w:rPr>
          <w:rFonts w:ascii="Avenir Next" w:hAnsi="Avenir Next" w:cstheme="minorHAnsi"/>
          <w:sz w:val="22"/>
          <w:szCs w:val="22"/>
          <w:lang w:val="es-CO"/>
        </w:rPr>
        <w:t>distancia.</w:t>
      </w:r>
    </w:p>
    <w:p w14:paraId="79071D31" w14:textId="77777777" w:rsidR="00E4387D" w:rsidRPr="00E4387D" w:rsidRDefault="00E4387D" w:rsidP="00E4387D">
      <w:pPr>
        <w:rPr>
          <w:rFonts w:ascii="Avenir Next" w:hAnsi="Avenir Next" w:cstheme="minorHAnsi"/>
          <w:sz w:val="22"/>
          <w:szCs w:val="22"/>
          <w:lang w:val="es-CO"/>
        </w:rPr>
      </w:pPr>
    </w:p>
    <w:p w14:paraId="1C849CE5" w14:textId="2683BBFC" w:rsidR="00351E2D" w:rsidRPr="00351E2D" w:rsidRDefault="00351E2D" w:rsidP="00E4387D">
      <w:pPr>
        <w:rPr>
          <w:rFonts w:ascii="Avenir Next" w:hAnsi="Avenir Next" w:cstheme="minorHAnsi"/>
          <w:b/>
          <w:sz w:val="22"/>
          <w:szCs w:val="22"/>
          <w:lang w:val="es-CO"/>
        </w:rPr>
      </w:pPr>
      <w:r w:rsidRPr="00351E2D">
        <w:rPr>
          <w:rFonts w:ascii="Avenir Next" w:hAnsi="Avenir Next" w:cstheme="minorHAnsi"/>
          <w:b/>
          <w:sz w:val="22"/>
          <w:szCs w:val="22"/>
          <w:lang w:val="es-CO"/>
        </w:rPr>
        <w:t>(Diapositiva #15)</w:t>
      </w:r>
    </w:p>
    <w:p w14:paraId="66572E6A" w14:textId="77777777" w:rsidR="00E4387D" w:rsidRPr="00E4387D" w:rsidRDefault="00E4387D" w:rsidP="00E4387D">
      <w:pPr>
        <w:rPr>
          <w:rFonts w:ascii="Avenir Next" w:hAnsi="Avenir Next" w:cstheme="minorHAnsi"/>
          <w:sz w:val="22"/>
          <w:szCs w:val="22"/>
          <w:lang w:val="es-CO"/>
        </w:rPr>
      </w:pPr>
      <w:r w:rsidRPr="00E4387D">
        <w:rPr>
          <w:rFonts w:ascii="Avenir Next" w:hAnsi="Avenir Next" w:cstheme="minorHAnsi"/>
          <w:sz w:val="22"/>
          <w:szCs w:val="22"/>
          <w:lang w:val="es-CO"/>
        </w:rPr>
        <w:t>Entonces, ¿cómo debemos definir a un pecador?</w:t>
      </w:r>
    </w:p>
    <w:p w14:paraId="399C7F16" w14:textId="26CB021E" w:rsidR="00E4387D" w:rsidRPr="00E4387D" w:rsidRDefault="00552B63" w:rsidP="00E4387D">
      <w:pPr>
        <w:rPr>
          <w:rFonts w:ascii="Avenir Next" w:hAnsi="Avenir Next" w:cstheme="minorHAnsi"/>
          <w:sz w:val="22"/>
          <w:szCs w:val="22"/>
          <w:lang w:val="es-CO"/>
        </w:rPr>
      </w:pPr>
      <w:r>
        <w:rPr>
          <w:rFonts w:ascii="Avenir Next" w:hAnsi="Avenir Next" w:cstheme="minorHAnsi"/>
          <w:sz w:val="22"/>
          <w:szCs w:val="22"/>
          <w:lang w:val="es-CO"/>
        </w:rPr>
        <w:t>Podemos ver có</w:t>
      </w:r>
      <w:r w:rsidR="00E4387D" w:rsidRPr="00E4387D">
        <w:rPr>
          <w:rFonts w:ascii="Avenir Next" w:hAnsi="Avenir Next" w:cstheme="minorHAnsi"/>
          <w:sz w:val="22"/>
          <w:szCs w:val="22"/>
          <w:lang w:val="es-CO"/>
        </w:rPr>
        <w:t>mo esta pregunta tendrá diferentes respuestas dependiendo de cómo se entienda la doctrina de la salvación. Si creemos que los humanos somos seres caídos, entonces creemos que todos somos pecadores, incluso nosotros mismos. “Todos pecaron y están destituidos de la gloria de Dios” (Romanos 3:23). “No hay justo, ni aun uno” (Romanos 3:10, NVI).</w:t>
      </w:r>
      <w:r w:rsidR="00DB3740">
        <w:rPr>
          <w:rStyle w:val="FootnoteReference"/>
          <w:rFonts w:ascii="Avenir Next" w:hAnsi="Avenir Next" w:cstheme="minorHAnsi"/>
          <w:sz w:val="22"/>
          <w:szCs w:val="22"/>
          <w:lang w:val="es-CO"/>
        </w:rPr>
        <w:footnoteReference w:id="2"/>
      </w:r>
      <w:r w:rsidR="00E4387D" w:rsidRPr="00E4387D">
        <w:rPr>
          <w:rFonts w:ascii="Avenir Next" w:hAnsi="Avenir Next" w:cstheme="minorHAnsi"/>
          <w:sz w:val="22"/>
          <w:szCs w:val="22"/>
          <w:lang w:val="es-CO"/>
        </w:rPr>
        <w:t xml:space="preserve"> Sí, todos somos pecadores y necesitamos la gracia salvadora de Dios.</w:t>
      </w:r>
    </w:p>
    <w:p w14:paraId="54C104E9" w14:textId="77777777" w:rsidR="009D54D0" w:rsidRDefault="009D54D0" w:rsidP="00E4387D">
      <w:pPr>
        <w:rPr>
          <w:rFonts w:ascii="Avenir Next" w:hAnsi="Avenir Next" w:cstheme="minorHAnsi"/>
          <w:sz w:val="22"/>
          <w:szCs w:val="22"/>
          <w:lang w:val="es-CO"/>
        </w:rPr>
      </w:pPr>
    </w:p>
    <w:p w14:paraId="0BE644DA" w14:textId="1BEC0962" w:rsidR="009D54D0" w:rsidRPr="009D54D0" w:rsidRDefault="009D54D0" w:rsidP="00E4387D">
      <w:pPr>
        <w:rPr>
          <w:rFonts w:ascii="Avenir Next" w:hAnsi="Avenir Next" w:cstheme="minorHAnsi"/>
          <w:b/>
          <w:sz w:val="22"/>
          <w:szCs w:val="22"/>
          <w:lang w:val="es-CO"/>
        </w:rPr>
      </w:pPr>
      <w:r w:rsidRPr="009D54D0">
        <w:rPr>
          <w:rFonts w:ascii="Avenir Next" w:hAnsi="Avenir Next" w:cstheme="minorHAnsi"/>
          <w:b/>
          <w:sz w:val="22"/>
          <w:szCs w:val="22"/>
          <w:lang w:val="es-CO"/>
        </w:rPr>
        <w:t>(Diapositiva #16)</w:t>
      </w:r>
    </w:p>
    <w:p w14:paraId="5A3F5B2A" w14:textId="78E37E91" w:rsidR="00E4387D" w:rsidRPr="00E4387D" w:rsidRDefault="00E4387D" w:rsidP="00E4387D">
      <w:pPr>
        <w:rPr>
          <w:rFonts w:ascii="Avenir Next" w:hAnsi="Avenir Next" w:cstheme="minorHAnsi"/>
          <w:sz w:val="22"/>
          <w:szCs w:val="22"/>
          <w:lang w:val="es-CO"/>
        </w:rPr>
      </w:pPr>
      <w:r w:rsidRPr="00E4387D">
        <w:rPr>
          <w:rFonts w:ascii="Avenir Next" w:hAnsi="Avenir Next" w:cstheme="minorHAnsi"/>
          <w:sz w:val="22"/>
          <w:szCs w:val="22"/>
          <w:lang w:val="es-CO"/>
        </w:rPr>
        <w:t>Elena G. de White nos recuerda: “Cuanto más te acerques a Jesús, más defectuoso aparecerás ante tus propios ojos; porque vuestra visión será más clara, y vuestras imperfecciones se verán en amplio y claro contraste con Su naturaleza perfecta.”</w:t>
      </w:r>
      <w:r w:rsidR="00DB3740">
        <w:rPr>
          <w:rStyle w:val="FootnoteReference"/>
          <w:rFonts w:ascii="Avenir Next" w:hAnsi="Avenir Next" w:cstheme="minorHAnsi"/>
          <w:sz w:val="22"/>
          <w:szCs w:val="22"/>
          <w:lang w:val="es-CO"/>
        </w:rPr>
        <w:footnoteReference w:id="3"/>
      </w:r>
      <w:r w:rsidRPr="00E4387D">
        <w:rPr>
          <w:rFonts w:ascii="Avenir Next" w:hAnsi="Avenir Next" w:cstheme="minorHAnsi"/>
          <w:sz w:val="22"/>
          <w:szCs w:val="22"/>
          <w:lang w:val="es-CO"/>
        </w:rPr>
        <w:t xml:space="preserve"> Todos necesitamos desesperadamente la gracia y la misericordia de Dios</w:t>
      </w:r>
      <w:r w:rsidR="00DB3740">
        <w:rPr>
          <w:rFonts w:ascii="Avenir Next" w:hAnsi="Avenir Next" w:cstheme="minorHAnsi"/>
          <w:sz w:val="22"/>
          <w:szCs w:val="22"/>
          <w:lang w:val="es-CO"/>
        </w:rPr>
        <w:t xml:space="preserve">. </w:t>
      </w:r>
      <w:r w:rsidR="00DB3740" w:rsidRPr="00DB3740">
        <w:rPr>
          <w:rFonts w:ascii="Avenir Next" w:hAnsi="Avenir Next" w:cstheme="minorHAnsi"/>
          <w:sz w:val="22"/>
          <w:szCs w:val="22"/>
          <w:lang w:val="es-CO"/>
        </w:rPr>
        <w:t>No es por nuestras buenas obras, buenos hábitos alimenticios o buena asistencia a la iglesia que seremos salvos, sino que es solo por la gracia y la sangre de Cristo.</w:t>
      </w:r>
    </w:p>
    <w:p w14:paraId="4B9941CF" w14:textId="77777777" w:rsidR="00E4387D" w:rsidRPr="00E4387D" w:rsidRDefault="00E4387D" w:rsidP="00E4387D">
      <w:pPr>
        <w:rPr>
          <w:rFonts w:ascii="Avenir Next" w:hAnsi="Avenir Next" w:cstheme="minorHAnsi"/>
          <w:sz w:val="22"/>
          <w:szCs w:val="22"/>
          <w:lang w:val="es-CO"/>
        </w:rPr>
      </w:pPr>
    </w:p>
    <w:p w14:paraId="279E5BD7" w14:textId="7BA5E83A" w:rsidR="00E4387D" w:rsidRPr="00E4387D" w:rsidRDefault="00E4387D" w:rsidP="00E4387D">
      <w:pPr>
        <w:rPr>
          <w:rFonts w:ascii="Avenir Next" w:hAnsi="Avenir Next" w:cstheme="minorHAnsi"/>
          <w:sz w:val="22"/>
          <w:szCs w:val="22"/>
          <w:lang w:val="es-CO"/>
        </w:rPr>
      </w:pPr>
      <w:r w:rsidRPr="00E4387D">
        <w:rPr>
          <w:rFonts w:ascii="Avenir Next" w:hAnsi="Avenir Next" w:cstheme="minorHAnsi"/>
          <w:sz w:val="22"/>
          <w:szCs w:val="22"/>
          <w:lang w:val="es-CO"/>
        </w:rPr>
        <w:t>Esto debería hacernos humildes cuando nos esforzamos por compartir el amor de Cristo con aquellos que viven vidas diferentes a las nuestras. No debemos juzgar a nadie por sus elecciones o por su falta de comprensión. Debemos ver a todos</w:t>
      </w:r>
      <w:r w:rsidR="00DB3740">
        <w:rPr>
          <w:rFonts w:ascii="Avenir Next" w:hAnsi="Avenir Next" w:cstheme="minorHAnsi"/>
          <w:sz w:val="22"/>
          <w:szCs w:val="22"/>
          <w:lang w:val="es-CO"/>
        </w:rPr>
        <w:t xml:space="preserve"> a través del lente redentor con el que</w:t>
      </w:r>
      <w:r w:rsidRPr="00E4387D">
        <w:rPr>
          <w:rFonts w:ascii="Avenir Next" w:hAnsi="Avenir Next" w:cstheme="minorHAnsi"/>
          <w:sz w:val="22"/>
          <w:szCs w:val="22"/>
          <w:lang w:val="es-CO"/>
        </w:rPr>
        <w:t xml:space="preserve"> Cristo ve a todos Sus hijos, y debemos acercarnos a ellos con el amor de Cristo.</w:t>
      </w:r>
    </w:p>
    <w:p w14:paraId="21F39B32" w14:textId="77777777" w:rsidR="003A57D5" w:rsidRPr="00E4387D" w:rsidRDefault="003A57D5" w:rsidP="0097211C">
      <w:pPr>
        <w:rPr>
          <w:rFonts w:ascii="Avenir Next" w:hAnsi="Avenir Next" w:cstheme="minorHAnsi"/>
          <w:sz w:val="22"/>
          <w:szCs w:val="22"/>
          <w:lang w:val="es-CO"/>
        </w:rPr>
      </w:pPr>
    </w:p>
    <w:p w14:paraId="07BCA6F3" w14:textId="28E30873" w:rsidR="009D54D0" w:rsidRPr="009D54D0" w:rsidRDefault="009D54D0" w:rsidP="0097211C">
      <w:pPr>
        <w:rPr>
          <w:rFonts w:ascii="Avenir Next" w:hAnsi="Avenir Next" w:cstheme="minorHAnsi"/>
          <w:b/>
          <w:sz w:val="22"/>
          <w:szCs w:val="22"/>
          <w:lang w:val="es-CO"/>
        </w:rPr>
      </w:pPr>
      <w:r>
        <w:rPr>
          <w:rFonts w:ascii="Avenir Next" w:hAnsi="Avenir Next" w:cstheme="minorHAnsi"/>
          <w:b/>
          <w:sz w:val="22"/>
          <w:szCs w:val="22"/>
          <w:lang w:val="es-CO"/>
        </w:rPr>
        <w:t>(Diapositiva #17</w:t>
      </w:r>
      <w:r w:rsidRPr="009D54D0">
        <w:rPr>
          <w:rFonts w:ascii="Avenir Next" w:hAnsi="Avenir Next" w:cstheme="minorHAnsi"/>
          <w:b/>
          <w:sz w:val="22"/>
          <w:szCs w:val="22"/>
          <w:lang w:val="es-CO"/>
        </w:rPr>
        <w:t>)</w:t>
      </w:r>
    </w:p>
    <w:p w14:paraId="78DB07CB" w14:textId="5850D34D" w:rsidR="00645794" w:rsidRPr="00E4387D" w:rsidRDefault="00E4387D" w:rsidP="0097211C">
      <w:pPr>
        <w:rPr>
          <w:rFonts w:ascii="Avenir Next" w:hAnsi="Avenir Next" w:cstheme="minorHAnsi"/>
          <w:sz w:val="22"/>
          <w:szCs w:val="22"/>
          <w:lang w:val="es-CO"/>
        </w:rPr>
      </w:pPr>
      <w:r w:rsidRPr="00E4387D">
        <w:rPr>
          <w:rFonts w:ascii="Avenir Next" w:hAnsi="Avenir Next" w:cstheme="minorHAnsi"/>
          <w:sz w:val="22"/>
          <w:szCs w:val="22"/>
          <w:lang w:val="es-CO"/>
        </w:rPr>
        <w:lastRenderedPageBreak/>
        <w:t>Elena G. de White escribe en su libro Evangelismo: “El amor debe ser el elemento predominante en todo nuestro trabajo. En la representación de otros que no creen como nosotros, todo orador debe cuidarse de hacer declaraciones que parezcan severas y como juzgar. Presentad la verdad, y dejad que la verdad, el Espíritu Santo de Dios, actúe como reprensor, como juez; pero que vuestras palabras no lastimen ni hieran el alma…”</w:t>
      </w:r>
      <w:r w:rsidR="006C76A9">
        <w:rPr>
          <w:rStyle w:val="FootnoteReference"/>
          <w:rFonts w:ascii="Avenir Next" w:hAnsi="Avenir Next" w:cstheme="minorHAnsi"/>
          <w:sz w:val="22"/>
          <w:szCs w:val="22"/>
          <w:lang w:val="es-CO"/>
        </w:rPr>
        <w:footnoteReference w:id="4"/>
      </w:r>
    </w:p>
    <w:p w14:paraId="30B33E74" w14:textId="676FB038" w:rsidR="00E4387D" w:rsidRPr="00E4387D" w:rsidRDefault="00E4387D" w:rsidP="0097211C">
      <w:pPr>
        <w:rPr>
          <w:rFonts w:ascii="Avenir Next" w:hAnsi="Avenir Next" w:cstheme="minorHAnsi"/>
          <w:sz w:val="22"/>
          <w:szCs w:val="22"/>
          <w:lang w:val="es-CO"/>
        </w:rPr>
      </w:pPr>
    </w:p>
    <w:p w14:paraId="4930B231" w14:textId="6C30E77A" w:rsidR="009D54D0" w:rsidRDefault="009D54D0" w:rsidP="00AF44BA">
      <w:pPr>
        <w:rPr>
          <w:rFonts w:ascii="Avenir Next" w:hAnsi="Avenir Next" w:cstheme="minorHAnsi"/>
          <w:b/>
          <w:bCs/>
          <w:sz w:val="22"/>
          <w:szCs w:val="22"/>
          <w:lang w:val="es-CO"/>
        </w:rPr>
      </w:pPr>
      <w:r>
        <w:rPr>
          <w:rFonts w:ascii="Avenir Next" w:hAnsi="Avenir Next" w:cstheme="minorHAnsi"/>
          <w:b/>
          <w:bCs/>
          <w:sz w:val="22"/>
          <w:szCs w:val="22"/>
          <w:lang w:val="es-CO"/>
        </w:rPr>
        <w:t>(Diapositiva #18)</w:t>
      </w:r>
    </w:p>
    <w:p w14:paraId="4CF00328" w14:textId="59EF57E3" w:rsidR="00AF44BA" w:rsidRPr="00AF44BA" w:rsidRDefault="00AF44BA" w:rsidP="00AF44BA">
      <w:pPr>
        <w:rPr>
          <w:rFonts w:ascii="Avenir Next" w:hAnsi="Avenir Next" w:cstheme="minorHAnsi"/>
          <w:b/>
          <w:bCs/>
          <w:sz w:val="22"/>
          <w:szCs w:val="22"/>
          <w:lang w:val="es-CO"/>
        </w:rPr>
      </w:pPr>
      <w:r w:rsidRPr="00AF44BA">
        <w:rPr>
          <w:rFonts w:ascii="Avenir Next" w:hAnsi="Avenir Next" w:cstheme="minorHAnsi"/>
          <w:b/>
          <w:bCs/>
          <w:sz w:val="22"/>
          <w:szCs w:val="22"/>
          <w:lang w:val="es-CO"/>
        </w:rPr>
        <w:t>Eres amado para amar</w:t>
      </w:r>
    </w:p>
    <w:p w14:paraId="2EB5EC73" w14:textId="5D518BA2" w:rsidR="00AF44BA" w:rsidRPr="00AF44BA" w:rsidRDefault="00AF44BA" w:rsidP="00AF44BA">
      <w:pPr>
        <w:rPr>
          <w:rFonts w:ascii="Avenir Next" w:hAnsi="Avenir Next" w:cstheme="minorHAnsi"/>
          <w:sz w:val="22"/>
          <w:szCs w:val="22"/>
          <w:lang w:val="es-CO"/>
        </w:rPr>
      </w:pPr>
      <w:r w:rsidRPr="00AF44BA">
        <w:rPr>
          <w:rFonts w:ascii="Avenir Next" w:hAnsi="Avenir Next" w:cstheme="minorHAnsi"/>
          <w:sz w:val="22"/>
          <w:szCs w:val="22"/>
          <w:lang w:val="es-CO"/>
        </w:rPr>
        <w:t xml:space="preserve">Busque en su Biblia 1 Juan 4:10, 11 y siga </w:t>
      </w:r>
      <w:r w:rsidR="006C76A9">
        <w:rPr>
          <w:rFonts w:ascii="Avenir Next" w:hAnsi="Avenir Next" w:cstheme="minorHAnsi"/>
          <w:sz w:val="22"/>
          <w:szCs w:val="22"/>
          <w:lang w:val="es-CO"/>
        </w:rPr>
        <w:t xml:space="preserve">mientras leo el versículo 10. </w:t>
      </w:r>
      <w:r w:rsidRPr="00AF44BA">
        <w:rPr>
          <w:rFonts w:ascii="Avenir Next" w:hAnsi="Avenir Next" w:cstheme="minorHAnsi"/>
          <w:sz w:val="22"/>
          <w:szCs w:val="22"/>
          <w:lang w:val="es-CO"/>
        </w:rPr>
        <w:t xml:space="preserve"> “</w:t>
      </w:r>
      <w:r w:rsidR="00C3614A" w:rsidRPr="00C3614A">
        <w:rPr>
          <w:rFonts w:ascii="Avenir Next" w:hAnsi="Avenir Next" w:cstheme="minorHAnsi"/>
          <w:sz w:val="22"/>
          <w:szCs w:val="22"/>
          <w:lang w:val="es-CO"/>
        </w:rPr>
        <w:t>10 En esto consiste el amor: no en que nosotros hayamos amado a Dios, sino en que él nos amó y envió a su Hijo para que fuera ofrecido com</w:t>
      </w:r>
      <w:r w:rsidR="00C3614A">
        <w:rPr>
          <w:rFonts w:ascii="Avenir Next" w:hAnsi="Avenir Next" w:cstheme="minorHAnsi"/>
          <w:sz w:val="22"/>
          <w:szCs w:val="22"/>
          <w:lang w:val="es-CO"/>
        </w:rPr>
        <w:t>o sacrificio por el perdón de</w:t>
      </w:r>
      <w:r w:rsidR="00C3614A" w:rsidRPr="00C3614A">
        <w:rPr>
          <w:rFonts w:ascii="Avenir Next" w:hAnsi="Avenir Next" w:cstheme="minorHAnsi"/>
          <w:sz w:val="22"/>
          <w:szCs w:val="22"/>
          <w:lang w:val="es-CO"/>
        </w:rPr>
        <w:t xml:space="preserve"> nuestros pecados</w:t>
      </w:r>
      <w:r w:rsidR="00C3614A">
        <w:rPr>
          <w:rFonts w:ascii="Avenir Next" w:hAnsi="Avenir Next" w:cstheme="minorHAnsi"/>
          <w:sz w:val="22"/>
          <w:szCs w:val="22"/>
          <w:lang w:val="es-CO"/>
        </w:rPr>
        <w:t>…</w:t>
      </w:r>
      <w:r w:rsidRPr="00AF44BA">
        <w:rPr>
          <w:rFonts w:ascii="Avenir Next" w:hAnsi="Avenir Next" w:cstheme="minorHAnsi"/>
          <w:sz w:val="22"/>
          <w:szCs w:val="22"/>
          <w:lang w:val="es-CO"/>
        </w:rPr>
        <w:t>” Vemos en el versículo 1</w:t>
      </w:r>
      <w:r w:rsidR="00AE2A75">
        <w:rPr>
          <w:rFonts w:ascii="Avenir Next" w:hAnsi="Avenir Next" w:cstheme="minorHAnsi"/>
          <w:sz w:val="22"/>
          <w:szCs w:val="22"/>
          <w:lang w:val="es-CO"/>
        </w:rPr>
        <w:t>0 que Dios nos amó primero. N</w:t>
      </w:r>
      <w:r w:rsidRPr="00AF44BA">
        <w:rPr>
          <w:rFonts w:ascii="Avenir Next" w:hAnsi="Avenir Next" w:cstheme="minorHAnsi"/>
          <w:sz w:val="22"/>
          <w:szCs w:val="22"/>
          <w:lang w:val="es-CO"/>
        </w:rPr>
        <w:t xml:space="preserve">os ama incluso cuando somos desagradables y </w:t>
      </w:r>
      <w:r w:rsidR="00AE2A75">
        <w:rPr>
          <w:rFonts w:ascii="Avenir Next" w:hAnsi="Avenir Next" w:cstheme="minorHAnsi"/>
          <w:sz w:val="22"/>
          <w:szCs w:val="22"/>
          <w:lang w:val="es-CO"/>
        </w:rPr>
        <w:t xml:space="preserve">Él </w:t>
      </w:r>
      <w:r w:rsidRPr="00AF44BA">
        <w:rPr>
          <w:rFonts w:ascii="Avenir Next" w:hAnsi="Avenir Next" w:cstheme="minorHAnsi"/>
          <w:sz w:val="22"/>
          <w:szCs w:val="22"/>
          <w:lang w:val="es-CO"/>
        </w:rPr>
        <w:t>continúa amándonos.</w:t>
      </w:r>
    </w:p>
    <w:p w14:paraId="143CC63B" w14:textId="77777777" w:rsidR="00AF44BA" w:rsidRPr="00AF44BA" w:rsidRDefault="00AF44BA" w:rsidP="00AF44BA">
      <w:pPr>
        <w:rPr>
          <w:rFonts w:ascii="Avenir Next" w:hAnsi="Avenir Next" w:cstheme="minorHAnsi"/>
          <w:sz w:val="22"/>
          <w:szCs w:val="22"/>
          <w:lang w:val="es-CO"/>
        </w:rPr>
      </w:pPr>
    </w:p>
    <w:p w14:paraId="7A8D7FB9" w14:textId="4B04D886" w:rsidR="00AF44BA" w:rsidRDefault="00AF44BA" w:rsidP="00AF44BA">
      <w:pPr>
        <w:rPr>
          <w:rFonts w:ascii="Avenir Next" w:hAnsi="Avenir Next" w:cstheme="minorHAnsi"/>
          <w:sz w:val="22"/>
          <w:szCs w:val="22"/>
          <w:lang w:val="es-CO"/>
        </w:rPr>
      </w:pPr>
      <w:r w:rsidRPr="00AF44BA">
        <w:rPr>
          <w:rFonts w:ascii="Avenir Next" w:hAnsi="Avenir Next" w:cstheme="minorHAnsi"/>
          <w:sz w:val="22"/>
          <w:szCs w:val="22"/>
          <w:lang w:val="es-CO"/>
        </w:rPr>
        <w:t>A</w:t>
      </w:r>
      <w:r w:rsidR="006C76A9">
        <w:rPr>
          <w:rFonts w:ascii="Avenir Next" w:hAnsi="Avenir Next" w:cstheme="minorHAnsi"/>
          <w:sz w:val="22"/>
          <w:szCs w:val="22"/>
          <w:lang w:val="es-CO"/>
        </w:rPr>
        <w:t xml:space="preserve">hora, pasemos al versículo 11. </w:t>
      </w:r>
      <w:r w:rsidRPr="00AF44BA">
        <w:rPr>
          <w:rFonts w:ascii="Avenir Next" w:hAnsi="Avenir Next" w:cstheme="minorHAnsi"/>
          <w:sz w:val="22"/>
          <w:szCs w:val="22"/>
          <w:lang w:val="es-CO"/>
        </w:rPr>
        <w:t xml:space="preserve"> “Queridos amigos, ya que Dios nos </w:t>
      </w:r>
      <w:r w:rsidR="00AE2A75">
        <w:rPr>
          <w:rFonts w:ascii="Avenir Next" w:hAnsi="Avenir Next" w:cstheme="minorHAnsi"/>
          <w:sz w:val="22"/>
          <w:szCs w:val="22"/>
          <w:lang w:val="es-CO"/>
        </w:rPr>
        <w:t>ha amado así…</w:t>
      </w:r>
      <w:r w:rsidRPr="00AF44BA">
        <w:rPr>
          <w:rFonts w:ascii="Avenir Next" w:hAnsi="Avenir Next" w:cstheme="minorHAnsi"/>
          <w:sz w:val="22"/>
          <w:szCs w:val="22"/>
          <w:lang w:val="es-CO"/>
        </w:rPr>
        <w:t xml:space="preserve">”. Es importante mencionar aquí que la palabra </w:t>
      </w:r>
      <w:r w:rsidR="00AE2A75">
        <w:rPr>
          <w:rFonts w:ascii="Avenir Next" w:hAnsi="Avenir Next" w:cstheme="minorHAnsi"/>
          <w:i/>
          <w:sz w:val="22"/>
          <w:szCs w:val="22"/>
          <w:u w:val="single"/>
          <w:lang w:val="es-CO"/>
        </w:rPr>
        <w:t>así</w:t>
      </w:r>
      <w:r w:rsidRPr="00AF44BA">
        <w:rPr>
          <w:rFonts w:ascii="Avenir Next" w:hAnsi="Avenir Next" w:cstheme="minorHAnsi"/>
          <w:sz w:val="22"/>
          <w:szCs w:val="22"/>
          <w:lang w:val="es-CO"/>
        </w:rPr>
        <w:t xml:space="preserve"> puede traducirse “de esa manera”. Puesto que Dios nos amó tanto, “nosotros también debemos amarnos [de esa manera] unos a otros”. Se nos ha ordenado aquí en el versículo 11 que amemos a los demás de la misma manera que Dios nos ama.</w:t>
      </w:r>
    </w:p>
    <w:p w14:paraId="2169E88D" w14:textId="77777777" w:rsidR="00AF44BA" w:rsidRPr="00AF44BA" w:rsidRDefault="00AF44BA" w:rsidP="00AF44BA">
      <w:pPr>
        <w:rPr>
          <w:rFonts w:ascii="Avenir Next" w:hAnsi="Avenir Next" w:cstheme="minorHAnsi"/>
          <w:sz w:val="22"/>
          <w:szCs w:val="22"/>
          <w:lang w:val="es-CO"/>
        </w:rPr>
      </w:pPr>
    </w:p>
    <w:p w14:paraId="1C66B1AD" w14:textId="2ABAFBF0" w:rsidR="00C3614A" w:rsidRPr="00C3614A" w:rsidRDefault="00C3614A" w:rsidP="00AF44BA">
      <w:pPr>
        <w:rPr>
          <w:rFonts w:ascii="Avenir Next" w:hAnsi="Avenir Next" w:cstheme="minorHAnsi"/>
          <w:b/>
          <w:sz w:val="22"/>
          <w:szCs w:val="22"/>
          <w:lang w:val="es-CO"/>
        </w:rPr>
      </w:pPr>
      <w:r w:rsidRPr="00C3614A">
        <w:rPr>
          <w:rFonts w:ascii="Avenir Next" w:hAnsi="Avenir Next" w:cstheme="minorHAnsi"/>
          <w:b/>
          <w:sz w:val="22"/>
          <w:szCs w:val="22"/>
          <w:lang w:val="es-CO"/>
        </w:rPr>
        <w:t>(Diapositiva #19)</w:t>
      </w:r>
    </w:p>
    <w:p w14:paraId="42C84A81" w14:textId="3F8D1A42" w:rsidR="00E4387D" w:rsidRDefault="00AF44BA" w:rsidP="00AF44BA">
      <w:pPr>
        <w:rPr>
          <w:rFonts w:ascii="Avenir Next" w:hAnsi="Avenir Next" w:cstheme="minorHAnsi"/>
          <w:sz w:val="22"/>
          <w:szCs w:val="22"/>
          <w:lang w:val="es-CO"/>
        </w:rPr>
      </w:pPr>
      <w:r w:rsidRPr="00AF44BA">
        <w:rPr>
          <w:rFonts w:ascii="Avenir Next" w:hAnsi="Avenir Next" w:cstheme="minorHAnsi"/>
          <w:sz w:val="22"/>
          <w:szCs w:val="22"/>
          <w:lang w:val="es-CO"/>
        </w:rPr>
        <w:t xml:space="preserve">Pero, ¿cómo y qué significa en la práctica? Admitamos por un momento que es fácil amar a quienes queremos amar. Es fácil amar a las personas que son fáciles de amar. Jesús sabía esto y mencionó que incluso los gentiles aman a los que los aman (Mateo 5:47). Pero amar como Jesús ama es algo mucho más desafiante: “Pero yo les digo: amen a sus enemigos y oren por los que los persiguen, </w:t>
      </w:r>
      <w:r w:rsidR="00AE2A75">
        <w:rPr>
          <w:rFonts w:ascii="Avenir Next" w:hAnsi="Avenir Next" w:cstheme="minorHAnsi"/>
          <w:i/>
          <w:sz w:val="18"/>
          <w:szCs w:val="22"/>
          <w:lang w:val="es-CO"/>
        </w:rPr>
        <w:t xml:space="preserve"> </w:t>
      </w:r>
      <w:r w:rsidRPr="00AF44BA">
        <w:rPr>
          <w:rFonts w:ascii="Avenir Next" w:hAnsi="Avenir Next" w:cstheme="minorHAnsi"/>
          <w:sz w:val="22"/>
          <w:szCs w:val="22"/>
          <w:lang w:val="es-CO"/>
        </w:rPr>
        <w:t>para que sean hijos de su Padre que está en los cielos. Él hace salir su sol sobre malos y buenos, y llover sobre justos e injustos” (Mateo 5:44, 45).</w:t>
      </w:r>
    </w:p>
    <w:p w14:paraId="2B391FFD" w14:textId="77777777" w:rsidR="00AF44BA" w:rsidRPr="00E4387D" w:rsidRDefault="00AF44BA" w:rsidP="00AF44BA">
      <w:pPr>
        <w:rPr>
          <w:rFonts w:ascii="Avenir Next" w:hAnsi="Avenir Next" w:cstheme="minorHAnsi"/>
          <w:sz w:val="22"/>
          <w:szCs w:val="22"/>
          <w:lang w:val="es-CO"/>
        </w:rPr>
      </w:pPr>
    </w:p>
    <w:p w14:paraId="79A507D8" w14:textId="77777777" w:rsidR="00AF44BA" w:rsidRPr="00AF44BA" w:rsidRDefault="00AF44BA" w:rsidP="00AF44BA">
      <w:pPr>
        <w:rPr>
          <w:rFonts w:ascii="Avenir Next" w:hAnsi="Avenir Next" w:cstheme="minorHAnsi"/>
          <w:sz w:val="22"/>
          <w:szCs w:val="22"/>
          <w:lang w:val="es-CO"/>
        </w:rPr>
      </w:pPr>
      <w:r w:rsidRPr="00AF44BA">
        <w:rPr>
          <w:rFonts w:ascii="Avenir Next" w:hAnsi="Avenir Next" w:cstheme="minorHAnsi"/>
          <w:sz w:val="22"/>
          <w:szCs w:val="22"/>
          <w:lang w:val="es-CO"/>
        </w:rPr>
        <w:t>Amar como Dios es amar a quienes no nos lo ponen fácil para amarlos. Nos pide que amemos a las personas que son diferentes a nosotros, a las personas que piensan y se comportan de manera diferente a nosotros. No estamos diciendo que uno no pueda tener límites cuando se trata de personas difíciles o tóxicas, porque tener límites crea relaciones sanas. Pero nos estamos refiriendo a los cristianos que se dan por vencidos con demasiada facilidad debido a las diferencias. Si Dios se rindiera tan fácilmente con nosotros, no seríamos quienes somos hoy. Amar a los diferentes a nosotros no es fácil. Y no podemos amar bien a través de nuestros propios esfuerzos. Solo a través de la gracia de Dios podemos amar como Dios ama. Es la obra de santificación de por vida.</w:t>
      </w:r>
    </w:p>
    <w:p w14:paraId="4B2AD18B" w14:textId="77777777" w:rsidR="00AF44BA" w:rsidRPr="00AF44BA" w:rsidRDefault="00AF44BA" w:rsidP="00AF44BA">
      <w:pPr>
        <w:rPr>
          <w:rFonts w:ascii="Avenir Next" w:hAnsi="Avenir Next" w:cstheme="minorHAnsi"/>
          <w:sz w:val="22"/>
          <w:szCs w:val="22"/>
          <w:lang w:val="es-CO"/>
        </w:rPr>
      </w:pPr>
    </w:p>
    <w:p w14:paraId="625FE19B" w14:textId="135ED2B9" w:rsidR="00C3614A" w:rsidRPr="00C3614A" w:rsidRDefault="00C3614A" w:rsidP="00AF44BA">
      <w:pPr>
        <w:rPr>
          <w:rFonts w:ascii="Avenir Next" w:hAnsi="Avenir Next" w:cstheme="minorHAnsi"/>
          <w:b/>
          <w:sz w:val="22"/>
          <w:szCs w:val="22"/>
          <w:lang w:val="es-CO"/>
        </w:rPr>
      </w:pPr>
      <w:r w:rsidRPr="00C3614A">
        <w:rPr>
          <w:rFonts w:ascii="Avenir Next" w:hAnsi="Avenir Next" w:cstheme="minorHAnsi"/>
          <w:b/>
          <w:sz w:val="22"/>
          <w:szCs w:val="22"/>
          <w:lang w:val="es-CO"/>
        </w:rPr>
        <w:t>(Diapositiva #20)</w:t>
      </w:r>
    </w:p>
    <w:p w14:paraId="44B5A6E0" w14:textId="60D08169" w:rsidR="00AF44BA" w:rsidRPr="00AF44BA" w:rsidRDefault="00AF44BA" w:rsidP="00AF44BA">
      <w:pPr>
        <w:rPr>
          <w:rFonts w:ascii="Avenir Next" w:hAnsi="Avenir Next" w:cstheme="minorHAnsi"/>
          <w:sz w:val="22"/>
          <w:szCs w:val="22"/>
          <w:lang w:val="es-CO"/>
        </w:rPr>
      </w:pPr>
      <w:r w:rsidRPr="00AF44BA">
        <w:rPr>
          <w:rFonts w:ascii="Avenir Next" w:hAnsi="Avenir Next" w:cstheme="minorHAnsi"/>
          <w:sz w:val="22"/>
          <w:szCs w:val="22"/>
          <w:lang w:val="es-CO"/>
        </w:rPr>
        <w:t xml:space="preserve">El Espíritu Santo </w:t>
      </w:r>
      <w:r w:rsidR="004F3C11">
        <w:rPr>
          <w:rFonts w:ascii="Avenir Next" w:hAnsi="Avenir Next" w:cstheme="minorHAnsi"/>
          <w:sz w:val="22"/>
          <w:szCs w:val="22"/>
          <w:lang w:val="es-CO"/>
        </w:rPr>
        <w:t xml:space="preserve">nos ayuda a eliminar el </w:t>
      </w:r>
      <w:r w:rsidRPr="00AF44BA">
        <w:rPr>
          <w:rFonts w:ascii="Avenir Next" w:hAnsi="Avenir Next" w:cstheme="minorHAnsi"/>
          <w:sz w:val="22"/>
          <w:szCs w:val="22"/>
          <w:lang w:val="es-CO"/>
        </w:rPr>
        <w:t xml:space="preserve">orgullo y lo reemplaza </w:t>
      </w:r>
      <w:r w:rsidR="004F3C11">
        <w:rPr>
          <w:rFonts w:ascii="Avenir Next" w:hAnsi="Avenir Next" w:cstheme="minorHAnsi"/>
          <w:sz w:val="22"/>
          <w:szCs w:val="22"/>
          <w:lang w:val="es-CO"/>
        </w:rPr>
        <w:t xml:space="preserve">con </w:t>
      </w:r>
      <w:r w:rsidRPr="00AF44BA">
        <w:rPr>
          <w:rFonts w:ascii="Avenir Next" w:hAnsi="Avenir Next" w:cstheme="minorHAnsi"/>
          <w:sz w:val="22"/>
          <w:szCs w:val="22"/>
          <w:lang w:val="es-CO"/>
        </w:rPr>
        <w:t xml:space="preserve">un corazón </w:t>
      </w:r>
      <w:r w:rsidR="00C3614A">
        <w:rPr>
          <w:rFonts w:ascii="Avenir Next" w:hAnsi="Avenir Next" w:cstheme="minorHAnsi"/>
          <w:sz w:val="22"/>
          <w:szCs w:val="22"/>
          <w:lang w:val="es-CO"/>
        </w:rPr>
        <w:t>compasivo</w:t>
      </w:r>
      <w:r w:rsidRPr="00AF44BA">
        <w:rPr>
          <w:rFonts w:ascii="Avenir Next" w:hAnsi="Avenir Next" w:cstheme="minorHAnsi"/>
          <w:sz w:val="22"/>
          <w:szCs w:val="22"/>
          <w:lang w:val="es-CO"/>
        </w:rPr>
        <w:t xml:space="preserve">, amable y paciente. El Espíritu Santo ayuda a sanar nuestras heridas del pasado para que </w:t>
      </w:r>
      <w:r w:rsidRPr="00AF44BA">
        <w:rPr>
          <w:rFonts w:ascii="Avenir Next" w:hAnsi="Avenir Next" w:cstheme="minorHAnsi"/>
          <w:sz w:val="22"/>
          <w:szCs w:val="22"/>
          <w:lang w:val="es-CO"/>
        </w:rPr>
        <w:lastRenderedPageBreak/>
        <w:t>podamos amar a los demás de la manera en que Dios nos ha amado. Rahab, quien experimentó la salvación de Dios, no permitió que se perdiera la oportunidad de salvar a su familia. Su confianza y amor en Dios significaba que amaba y se preocupaba por la salvación de los demás.</w:t>
      </w:r>
    </w:p>
    <w:p w14:paraId="07CFB000" w14:textId="77777777" w:rsidR="00AF44BA" w:rsidRPr="00AF44BA" w:rsidRDefault="00AF44BA" w:rsidP="00AF44BA">
      <w:pPr>
        <w:rPr>
          <w:rFonts w:ascii="Avenir Next" w:hAnsi="Avenir Next" w:cstheme="minorHAnsi"/>
          <w:sz w:val="22"/>
          <w:szCs w:val="22"/>
          <w:lang w:val="es-CO"/>
        </w:rPr>
      </w:pPr>
    </w:p>
    <w:p w14:paraId="3A01959A" w14:textId="69D50378" w:rsidR="00C3614A" w:rsidRPr="00C3614A" w:rsidRDefault="00C3614A" w:rsidP="00AF44BA">
      <w:pPr>
        <w:rPr>
          <w:rFonts w:ascii="Avenir Next" w:hAnsi="Avenir Next" w:cstheme="minorHAnsi"/>
          <w:b/>
          <w:sz w:val="22"/>
          <w:szCs w:val="22"/>
          <w:lang w:val="es-CO"/>
        </w:rPr>
      </w:pPr>
      <w:r w:rsidRPr="00C3614A">
        <w:rPr>
          <w:rFonts w:ascii="Avenir Next" w:hAnsi="Avenir Next" w:cstheme="minorHAnsi"/>
          <w:b/>
          <w:sz w:val="22"/>
          <w:szCs w:val="22"/>
          <w:lang w:val="es-CO"/>
        </w:rPr>
        <w:t>(Diapositiva #21)</w:t>
      </w:r>
    </w:p>
    <w:p w14:paraId="139F9C16" w14:textId="616DAB46" w:rsidR="00645794" w:rsidRDefault="00AF44BA" w:rsidP="00AF44BA">
      <w:pPr>
        <w:rPr>
          <w:rFonts w:ascii="Avenir Next" w:hAnsi="Avenir Next" w:cstheme="minorHAnsi"/>
          <w:sz w:val="22"/>
          <w:szCs w:val="22"/>
          <w:lang w:val="es-CO"/>
        </w:rPr>
      </w:pPr>
      <w:r w:rsidRPr="00AF44BA">
        <w:rPr>
          <w:rFonts w:ascii="Avenir Next" w:hAnsi="Avenir Next" w:cstheme="minorHAnsi"/>
          <w:sz w:val="22"/>
          <w:szCs w:val="22"/>
          <w:lang w:val="es-CO"/>
        </w:rPr>
        <w:t>¿Cómo podemos los cristianos disfrutar de nuestra salvación sin preocuparnos profundamente por la condición de los demás? Así como Rahab rogó por la protección de sus seres queridos, los seguidores de Cristo deben preocuparse por la salvación de los demás. Un teólogo bíblico escribe: “Hab</w:t>
      </w:r>
      <w:r w:rsidR="004F3C11">
        <w:rPr>
          <w:rFonts w:ascii="Avenir Next" w:hAnsi="Avenir Next" w:cstheme="minorHAnsi"/>
          <w:sz w:val="22"/>
          <w:szCs w:val="22"/>
          <w:lang w:val="es-CO"/>
        </w:rPr>
        <w:t>r</w:t>
      </w:r>
      <w:r w:rsidRPr="00AF44BA">
        <w:rPr>
          <w:rFonts w:ascii="Avenir Next" w:hAnsi="Avenir Next" w:cstheme="minorHAnsi"/>
          <w:sz w:val="22"/>
          <w:szCs w:val="22"/>
          <w:lang w:val="es-CO"/>
        </w:rPr>
        <w:t>ía sido una mala naturaleza en Rahab si ella se hubiera contentado con ser salvada sola: para que su amor pudiera estar a la altura de su fe, ella h</w:t>
      </w:r>
      <w:r w:rsidR="004F3C11">
        <w:rPr>
          <w:rFonts w:ascii="Avenir Next" w:hAnsi="Avenir Next" w:cstheme="minorHAnsi"/>
          <w:sz w:val="22"/>
          <w:szCs w:val="22"/>
          <w:lang w:val="es-CO"/>
        </w:rPr>
        <w:t>izo un</w:t>
      </w:r>
      <w:r w:rsidRPr="00AF44BA">
        <w:rPr>
          <w:rFonts w:ascii="Avenir Next" w:hAnsi="Avenir Next" w:cstheme="minorHAnsi"/>
          <w:sz w:val="22"/>
          <w:szCs w:val="22"/>
          <w:lang w:val="es-CO"/>
        </w:rPr>
        <w:t xml:space="preserve"> convenio por</w:t>
      </w:r>
      <w:r w:rsidR="004F3C11">
        <w:rPr>
          <w:rFonts w:ascii="Avenir Next" w:hAnsi="Avenir Next" w:cstheme="minorHAnsi"/>
          <w:sz w:val="22"/>
          <w:szCs w:val="22"/>
          <w:lang w:val="es-CO"/>
        </w:rPr>
        <w:t xml:space="preserve"> toda su familia, y así devolvió la</w:t>
      </w:r>
      <w:r w:rsidRPr="00AF44BA">
        <w:rPr>
          <w:rFonts w:ascii="Avenir Next" w:hAnsi="Avenir Next" w:cstheme="minorHAnsi"/>
          <w:sz w:val="22"/>
          <w:szCs w:val="22"/>
          <w:lang w:val="es-CO"/>
        </w:rPr>
        <w:t xml:space="preserve"> vida a aquellos de quienes ella lo recibió.”</w:t>
      </w:r>
      <w:r w:rsidR="006C76A9">
        <w:rPr>
          <w:rStyle w:val="FootnoteReference"/>
          <w:rFonts w:ascii="Avenir Next" w:hAnsi="Avenir Next" w:cstheme="minorHAnsi"/>
          <w:sz w:val="22"/>
          <w:szCs w:val="22"/>
          <w:lang w:val="es-CO"/>
        </w:rPr>
        <w:footnoteReference w:id="5"/>
      </w:r>
    </w:p>
    <w:p w14:paraId="6C2F9BD1" w14:textId="77777777" w:rsidR="004A50A2" w:rsidRDefault="004A50A2" w:rsidP="00AF44BA">
      <w:pPr>
        <w:rPr>
          <w:rFonts w:ascii="Avenir Next" w:eastAsia="Times New Roman" w:hAnsi="Avenir Next"/>
          <w:b/>
          <w:bCs/>
          <w:color w:val="000000"/>
          <w:sz w:val="22"/>
          <w:szCs w:val="22"/>
          <w:lang w:val="es-CO" w:eastAsia="en-US"/>
        </w:rPr>
      </w:pPr>
    </w:p>
    <w:p w14:paraId="4A8BDC49" w14:textId="616B1C9F" w:rsidR="004A50A2" w:rsidRDefault="00D93E90" w:rsidP="00AF44BA">
      <w:pPr>
        <w:rPr>
          <w:rFonts w:ascii="Avenir Next" w:eastAsia="Times New Roman" w:hAnsi="Avenir Next"/>
          <w:b/>
          <w:bCs/>
          <w:color w:val="000000"/>
          <w:sz w:val="22"/>
          <w:szCs w:val="22"/>
          <w:lang w:val="es-CO" w:eastAsia="en-US"/>
        </w:rPr>
      </w:pPr>
      <w:r>
        <w:rPr>
          <w:rFonts w:ascii="Avenir Next" w:eastAsia="Times New Roman" w:hAnsi="Avenir Next"/>
          <w:b/>
          <w:bCs/>
          <w:color w:val="000000"/>
          <w:sz w:val="22"/>
          <w:szCs w:val="22"/>
          <w:lang w:val="es-CO" w:eastAsia="en-US"/>
        </w:rPr>
        <w:t>(Diapositiva #22)</w:t>
      </w:r>
    </w:p>
    <w:p w14:paraId="207AACA3" w14:textId="7979A3BF" w:rsidR="00AF44BA" w:rsidRPr="002C039B" w:rsidRDefault="00AF44BA" w:rsidP="00AF44BA">
      <w:pPr>
        <w:rPr>
          <w:rFonts w:ascii="Avenir Next" w:eastAsia="Times New Roman" w:hAnsi="Avenir Next"/>
          <w:b/>
          <w:bCs/>
          <w:color w:val="000000"/>
          <w:sz w:val="22"/>
          <w:szCs w:val="22"/>
          <w:lang w:val="es-CO" w:eastAsia="en-US"/>
        </w:rPr>
      </w:pPr>
      <w:r w:rsidRPr="002C039B">
        <w:rPr>
          <w:rFonts w:ascii="Avenir Next" w:eastAsia="Times New Roman" w:hAnsi="Avenir Next"/>
          <w:b/>
          <w:bCs/>
          <w:color w:val="000000"/>
          <w:sz w:val="22"/>
          <w:szCs w:val="22"/>
          <w:lang w:val="es-CO" w:eastAsia="en-US"/>
        </w:rPr>
        <w:t xml:space="preserve">Amar a las personas </w:t>
      </w:r>
      <w:proofErr w:type="spellStart"/>
      <w:r w:rsidRPr="002C039B">
        <w:rPr>
          <w:rFonts w:ascii="Avenir Next" w:eastAsia="Times New Roman" w:hAnsi="Avenir Next"/>
          <w:b/>
          <w:bCs/>
          <w:color w:val="000000"/>
          <w:sz w:val="22"/>
          <w:szCs w:val="22"/>
          <w:lang w:val="es-CO" w:eastAsia="en-US"/>
        </w:rPr>
        <w:t>dificiles</w:t>
      </w:r>
      <w:proofErr w:type="spellEnd"/>
    </w:p>
    <w:p w14:paraId="2D621259" w14:textId="488109C5" w:rsidR="00391C8D" w:rsidRDefault="00AF44BA" w:rsidP="00AF44BA">
      <w:pPr>
        <w:rPr>
          <w:rFonts w:ascii="Avenir Next" w:eastAsia="Times New Roman" w:hAnsi="Avenir Next"/>
          <w:color w:val="000000"/>
          <w:sz w:val="22"/>
          <w:szCs w:val="22"/>
          <w:lang w:val="es-CO" w:eastAsia="en-US"/>
        </w:rPr>
      </w:pPr>
      <w:r w:rsidRPr="00AF44BA">
        <w:rPr>
          <w:rFonts w:ascii="Avenir Next" w:eastAsia="Times New Roman" w:hAnsi="Avenir Next"/>
          <w:color w:val="000000"/>
          <w:sz w:val="22"/>
          <w:szCs w:val="22"/>
          <w:lang w:val="es-CO" w:eastAsia="en-US"/>
        </w:rPr>
        <w:t>A todos nos ha resultado difícil amar a ciertas personas o amarlas en ciertas circunstancias. Una joven, Cheryl, tenía una compañera de clase, Vicky, con quien era muy difícil interactuar y amar. Vicky siempre tenía algo negativo que decir sobre Cheryl. Ella inventaba mentiras y, a menudo, ma</w:t>
      </w:r>
      <w:r w:rsidR="004F3C11">
        <w:rPr>
          <w:rFonts w:ascii="Avenir Next" w:eastAsia="Times New Roman" w:hAnsi="Avenir Next"/>
          <w:color w:val="000000"/>
          <w:sz w:val="22"/>
          <w:szCs w:val="22"/>
          <w:lang w:val="es-CO" w:eastAsia="en-US"/>
        </w:rPr>
        <w:t xml:space="preserve">nipulaba situaciones para que </w:t>
      </w:r>
      <w:r w:rsidRPr="00AF44BA">
        <w:rPr>
          <w:rFonts w:ascii="Avenir Next" w:eastAsia="Times New Roman" w:hAnsi="Avenir Next"/>
          <w:color w:val="000000"/>
          <w:sz w:val="22"/>
          <w:szCs w:val="22"/>
          <w:lang w:val="es-CO" w:eastAsia="en-US"/>
        </w:rPr>
        <w:t>otros estudiantes también les disgustara Cheryl. Ch</w:t>
      </w:r>
      <w:r w:rsidR="004F3C11">
        <w:rPr>
          <w:rFonts w:ascii="Avenir Next" w:eastAsia="Times New Roman" w:hAnsi="Avenir Next"/>
          <w:color w:val="000000"/>
          <w:sz w:val="22"/>
          <w:szCs w:val="22"/>
          <w:lang w:val="es-CO" w:eastAsia="en-US"/>
        </w:rPr>
        <w:t xml:space="preserve">eryl, la capitana de la clase, </w:t>
      </w:r>
      <w:r w:rsidRPr="00AF44BA">
        <w:rPr>
          <w:rFonts w:ascii="Avenir Next" w:eastAsia="Times New Roman" w:hAnsi="Avenir Next"/>
          <w:color w:val="000000"/>
          <w:sz w:val="22"/>
          <w:szCs w:val="22"/>
          <w:lang w:val="es-CO" w:eastAsia="en-US"/>
        </w:rPr>
        <w:t>cargo que ocupó durante muchos años, llegó un día a clase un poco tarde. Su maestra le dijo que se presentara en la estación de policía al lado de la escuela. La maestra había presentado una denuncia formal en su contra en escuela. Cheryl estaba en estado de shock, pero se fue de inmediato. La persona dura que se había enseñado a sí misma a ser no derramó lágrimas ni mostró miedo, pero, como puedes imaginar, ¡en el fondo estaba petrificada!</w:t>
      </w:r>
    </w:p>
    <w:p w14:paraId="59D11237" w14:textId="77777777" w:rsidR="00EC3F6F" w:rsidRDefault="00EC3F6F" w:rsidP="00AF44BA">
      <w:pPr>
        <w:rPr>
          <w:rFonts w:ascii="Avenir Next" w:eastAsia="Times New Roman" w:hAnsi="Avenir Next"/>
          <w:color w:val="000000"/>
          <w:sz w:val="22"/>
          <w:szCs w:val="22"/>
          <w:lang w:val="es-CO" w:eastAsia="en-US"/>
        </w:rPr>
      </w:pPr>
    </w:p>
    <w:p w14:paraId="5307883E" w14:textId="23351E36" w:rsidR="00EC3F6F" w:rsidRPr="00EC3F6F" w:rsidRDefault="00EC3F6F" w:rsidP="00EC3F6F">
      <w:pPr>
        <w:rPr>
          <w:rFonts w:ascii="Avenir Next" w:hAnsi="Avenir Next" w:cstheme="minorHAnsi"/>
          <w:sz w:val="22"/>
          <w:szCs w:val="22"/>
          <w:lang w:val="es-CO"/>
        </w:rPr>
      </w:pPr>
      <w:r w:rsidRPr="00EC3F6F">
        <w:rPr>
          <w:rFonts w:ascii="Avenir Next" w:hAnsi="Avenir Next" w:cstheme="minorHAnsi"/>
          <w:sz w:val="22"/>
          <w:szCs w:val="22"/>
          <w:lang w:val="es-CO"/>
        </w:rPr>
        <w:t xml:space="preserve">Cuando Cheryl llegó a la comisaría preguntando por qué la habían convocado, todos parecían confundidos y le dijeron que no habían enviado ningún mensaje a la escuela. Cuando volvió a clase, le explicó a la maestra que todo estaba bien. Ella siguió con su día como de costumbre. Sin embargo, antes de que terminara el día, descubrió que Vicky había inventado </w:t>
      </w:r>
      <w:r>
        <w:rPr>
          <w:rFonts w:ascii="Avenir Next" w:hAnsi="Avenir Next" w:cstheme="minorHAnsi"/>
          <w:sz w:val="22"/>
          <w:szCs w:val="22"/>
          <w:lang w:val="es-CO"/>
        </w:rPr>
        <w:t>una</w:t>
      </w:r>
      <w:r w:rsidRPr="00EC3F6F">
        <w:rPr>
          <w:rFonts w:ascii="Avenir Next" w:hAnsi="Avenir Next" w:cstheme="minorHAnsi"/>
          <w:sz w:val="22"/>
          <w:szCs w:val="22"/>
          <w:lang w:val="es-CO"/>
        </w:rPr>
        <w:t xml:space="preserve"> mentira que </w:t>
      </w:r>
      <w:r>
        <w:rPr>
          <w:rFonts w:ascii="Avenir Next" w:hAnsi="Avenir Next" w:cstheme="minorHAnsi"/>
          <w:sz w:val="22"/>
          <w:szCs w:val="22"/>
          <w:lang w:val="es-CO"/>
        </w:rPr>
        <w:t xml:space="preserve">la maestra </w:t>
      </w:r>
      <w:r w:rsidR="00D93E90">
        <w:rPr>
          <w:rFonts w:ascii="Avenir Next" w:hAnsi="Avenir Next" w:cstheme="minorHAnsi"/>
          <w:sz w:val="22"/>
          <w:szCs w:val="22"/>
          <w:lang w:val="es-CO"/>
        </w:rPr>
        <w:t>cre</w:t>
      </w:r>
      <w:r w:rsidR="0054642B">
        <w:rPr>
          <w:rFonts w:ascii="Avenir Next" w:hAnsi="Avenir Next" w:cstheme="minorHAnsi"/>
          <w:sz w:val="22"/>
          <w:szCs w:val="22"/>
          <w:lang w:val="es-CO"/>
        </w:rPr>
        <w:t>y</w:t>
      </w:r>
      <w:r w:rsidR="00D93E90">
        <w:rPr>
          <w:rFonts w:ascii="Avenir Next" w:hAnsi="Avenir Next" w:cstheme="minorHAnsi"/>
          <w:sz w:val="22"/>
          <w:szCs w:val="22"/>
          <w:lang w:val="es-CO"/>
        </w:rPr>
        <w:t>ó</w:t>
      </w:r>
      <w:r>
        <w:rPr>
          <w:rFonts w:ascii="Avenir Next" w:hAnsi="Avenir Next" w:cstheme="minorHAnsi"/>
          <w:sz w:val="22"/>
          <w:szCs w:val="22"/>
          <w:lang w:val="es-CO"/>
        </w:rPr>
        <w:t>.</w:t>
      </w:r>
    </w:p>
    <w:p w14:paraId="6302852B" w14:textId="77777777" w:rsidR="00EC3F6F" w:rsidRPr="00EC3F6F" w:rsidRDefault="00EC3F6F" w:rsidP="00EC3F6F">
      <w:pPr>
        <w:rPr>
          <w:rFonts w:ascii="Avenir Next" w:hAnsi="Avenir Next" w:cstheme="minorHAnsi"/>
          <w:sz w:val="22"/>
          <w:szCs w:val="22"/>
          <w:lang w:val="es-CO"/>
        </w:rPr>
      </w:pPr>
    </w:p>
    <w:p w14:paraId="72BBA9DF" w14:textId="54262ED3" w:rsidR="00EC3F6F" w:rsidRPr="00EC3F6F" w:rsidRDefault="00EC3F6F" w:rsidP="00EC3F6F">
      <w:pPr>
        <w:rPr>
          <w:rFonts w:ascii="Avenir Next" w:hAnsi="Avenir Next" w:cstheme="minorHAnsi"/>
          <w:sz w:val="22"/>
          <w:szCs w:val="22"/>
          <w:lang w:val="es-CO"/>
        </w:rPr>
      </w:pPr>
      <w:r w:rsidRPr="00EC3F6F">
        <w:rPr>
          <w:rFonts w:ascii="Avenir Next" w:hAnsi="Avenir Next" w:cstheme="minorHAnsi"/>
          <w:sz w:val="22"/>
          <w:szCs w:val="22"/>
          <w:lang w:val="es-CO"/>
        </w:rPr>
        <w:t>¿Cómo se ama a una persona así, que sabotea deliberadamente la vida de otra persona? Debemos suplicar que el amor de Dios fluya a través de nosotros, antes qu</w:t>
      </w:r>
      <w:r>
        <w:rPr>
          <w:rFonts w:ascii="Avenir Next" w:hAnsi="Avenir Next" w:cstheme="minorHAnsi"/>
          <w:sz w:val="22"/>
          <w:szCs w:val="22"/>
          <w:lang w:val="es-CO"/>
        </w:rPr>
        <w:t>e las decisiones que otros toman</w:t>
      </w:r>
      <w:r w:rsidRPr="00EC3F6F">
        <w:rPr>
          <w:rFonts w:ascii="Avenir Next" w:hAnsi="Avenir Next" w:cstheme="minorHAnsi"/>
          <w:sz w:val="22"/>
          <w:szCs w:val="22"/>
          <w:lang w:val="es-CO"/>
        </w:rPr>
        <w:t>.</w:t>
      </w:r>
    </w:p>
    <w:p w14:paraId="2470B564" w14:textId="77777777" w:rsidR="00EC3F6F" w:rsidRPr="00EC3F6F" w:rsidRDefault="00EC3F6F" w:rsidP="00EC3F6F">
      <w:pPr>
        <w:rPr>
          <w:rFonts w:ascii="Avenir Next" w:hAnsi="Avenir Next" w:cstheme="minorHAnsi"/>
          <w:sz w:val="22"/>
          <w:szCs w:val="22"/>
          <w:lang w:val="es-CO"/>
        </w:rPr>
      </w:pPr>
    </w:p>
    <w:p w14:paraId="12EB8E07" w14:textId="57DF32B0" w:rsidR="00EC3F6F" w:rsidRPr="00EC3F6F" w:rsidRDefault="00EC3F6F" w:rsidP="00EC3F6F">
      <w:pPr>
        <w:rPr>
          <w:rFonts w:ascii="Avenir Next" w:hAnsi="Avenir Next" w:cstheme="minorHAnsi"/>
          <w:sz w:val="22"/>
          <w:szCs w:val="22"/>
          <w:lang w:val="es-CO"/>
        </w:rPr>
      </w:pPr>
      <w:r w:rsidRPr="00EC3F6F">
        <w:rPr>
          <w:rFonts w:ascii="Avenir Next" w:hAnsi="Avenir Next" w:cstheme="minorHAnsi"/>
          <w:sz w:val="22"/>
          <w:szCs w:val="22"/>
          <w:lang w:val="es-CO"/>
        </w:rPr>
        <w:t xml:space="preserve">Cheryl se fue a casa sintiéndose triste y enojada. Pero ella oró al respecto. Llevándoselo al Señor en oración, escuchó claramente que Él le susurraba: “De la misma manera que sientes que </w:t>
      </w:r>
      <w:r>
        <w:rPr>
          <w:rFonts w:ascii="Avenir Next" w:hAnsi="Avenir Next" w:cstheme="minorHAnsi"/>
          <w:sz w:val="22"/>
          <w:szCs w:val="22"/>
          <w:lang w:val="es-CO"/>
        </w:rPr>
        <w:t xml:space="preserve">ella </w:t>
      </w:r>
      <w:r w:rsidRPr="00EC3F6F">
        <w:rPr>
          <w:rFonts w:ascii="Avenir Next" w:hAnsi="Avenir Next" w:cstheme="minorHAnsi"/>
          <w:sz w:val="22"/>
          <w:szCs w:val="22"/>
          <w:lang w:val="es-CO"/>
        </w:rPr>
        <w:t>es una persona difícil de amar, imagina cómo se siente ella por ti”.</w:t>
      </w:r>
    </w:p>
    <w:p w14:paraId="71B46E11" w14:textId="77777777" w:rsidR="00EC3F6F" w:rsidRPr="00EC3F6F" w:rsidRDefault="00EC3F6F" w:rsidP="00EC3F6F">
      <w:pPr>
        <w:rPr>
          <w:rFonts w:ascii="Avenir Next" w:hAnsi="Avenir Next" w:cstheme="minorHAnsi"/>
          <w:sz w:val="22"/>
          <w:szCs w:val="22"/>
          <w:lang w:val="es-CO"/>
        </w:rPr>
      </w:pPr>
    </w:p>
    <w:p w14:paraId="31EF85FA" w14:textId="77777777" w:rsidR="00EC3F6F" w:rsidRPr="00EC3F6F" w:rsidRDefault="00EC3F6F" w:rsidP="00EC3F6F">
      <w:pPr>
        <w:rPr>
          <w:rFonts w:ascii="Avenir Next" w:hAnsi="Avenir Next" w:cstheme="minorHAnsi"/>
          <w:sz w:val="22"/>
          <w:szCs w:val="22"/>
          <w:lang w:val="es-CO"/>
        </w:rPr>
      </w:pPr>
      <w:r w:rsidRPr="00EC3F6F">
        <w:rPr>
          <w:rFonts w:ascii="Avenir Next" w:hAnsi="Avenir Next" w:cstheme="minorHAnsi"/>
          <w:sz w:val="22"/>
          <w:szCs w:val="22"/>
          <w:lang w:val="es-CO"/>
        </w:rPr>
        <w:lastRenderedPageBreak/>
        <w:t>Cheryl reflexionó sobre su propio carácter y tuvo que admitir que ella también tenía un lado difícil. Podía ser maravillosa, inteligente y bien organizada, pero también podía ser mandona, de mente fuerte y tal vez incluso autoritaria. Probablemente había lastimado u ofendido a Vicky y otros sin siquiera darse cuenta. Dios abrió el corazón de Cheryl para ver su verdadero yo, a pesar de que era joven. A partir de entonces, Cheryl decidió amar a Vicky y mostrarle bondad. Al principio fue extremadamente difícil, pero con el tiempo, su amabilidad y su perdón se ganaron a Vicky y se convirtieron en buenas amigas. Esta historia demuestra que a veces el amor no es solo un sentimiento, es una decisión que elegimos tomar.</w:t>
      </w:r>
    </w:p>
    <w:p w14:paraId="4CF38EC7" w14:textId="77777777" w:rsidR="00EC3F6F" w:rsidRDefault="00EC3F6F" w:rsidP="00EC3F6F">
      <w:pPr>
        <w:rPr>
          <w:rFonts w:ascii="Avenir Next" w:hAnsi="Avenir Next" w:cstheme="minorHAnsi"/>
          <w:sz w:val="22"/>
          <w:szCs w:val="22"/>
          <w:lang w:val="es-CO"/>
        </w:rPr>
      </w:pPr>
    </w:p>
    <w:p w14:paraId="0ED56B5A" w14:textId="55CA153E" w:rsidR="00E6377E" w:rsidRPr="00E6377E" w:rsidRDefault="00E6377E" w:rsidP="00EC3F6F">
      <w:pPr>
        <w:rPr>
          <w:rFonts w:ascii="Avenir Next" w:hAnsi="Avenir Next" w:cstheme="minorHAnsi"/>
          <w:b/>
          <w:sz w:val="22"/>
          <w:szCs w:val="22"/>
          <w:lang w:val="es-CO"/>
        </w:rPr>
      </w:pPr>
      <w:r>
        <w:rPr>
          <w:rFonts w:ascii="Avenir Next" w:hAnsi="Avenir Next" w:cstheme="minorHAnsi"/>
          <w:b/>
          <w:sz w:val="22"/>
          <w:szCs w:val="22"/>
          <w:lang w:val="es-CO"/>
        </w:rPr>
        <w:t>(Diapositiva #23</w:t>
      </w:r>
      <w:r w:rsidRPr="00E6377E">
        <w:rPr>
          <w:rFonts w:ascii="Avenir Next" w:hAnsi="Avenir Next" w:cstheme="minorHAnsi"/>
          <w:b/>
          <w:sz w:val="22"/>
          <w:szCs w:val="22"/>
          <w:lang w:val="es-CO"/>
        </w:rPr>
        <w:t>)</w:t>
      </w:r>
    </w:p>
    <w:p w14:paraId="36B942A8" w14:textId="77777777" w:rsidR="00EC3F6F" w:rsidRPr="00EC3F6F" w:rsidRDefault="00EC3F6F" w:rsidP="00EC3F6F">
      <w:pPr>
        <w:rPr>
          <w:rFonts w:ascii="Avenir Next" w:hAnsi="Avenir Next" w:cstheme="minorHAnsi"/>
          <w:b/>
          <w:bCs/>
          <w:sz w:val="22"/>
          <w:szCs w:val="22"/>
          <w:lang w:val="es-CO"/>
        </w:rPr>
      </w:pPr>
      <w:r w:rsidRPr="00EC3F6F">
        <w:rPr>
          <w:rFonts w:ascii="Avenir Next" w:hAnsi="Avenir Next" w:cstheme="minorHAnsi"/>
          <w:b/>
          <w:bCs/>
          <w:sz w:val="22"/>
          <w:szCs w:val="22"/>
          <w:lang w:val="es-CO"/>
        </w:rPr>
        <w:t>Conclusión</w:t>
      </w:r>
    </w:p>
    <w:p w14:paraId="7C3F031D" w14:textId="77777777" w:rsidR="00EC3F6F" w:rsidRPr="00EC3F6F" w:rsidRDefault="00EC3F6F" w:rsidP="00EC3F6F">
      <w:pPr>
        <w:rPr>
          <w:rFonts w:ascii="Avenir Next" w:hAnsi="Avenir Next" w:cstheme="minorHAnsi"/>
          <w:sz w:val="22"/>
          <w:szCs w:val="22"/>
          <w:lang w:val="es-CO"/>
        </w:rPr>
      </w:pPr>
      <w:r w:rsidRPr="00EC3F6F">
        <w:rPr>
          <w:rFonts w:ascii="Avenir Next" w:hAnsi="Avenir Next" w:cstheme="minorHAnsi"/>
          <w:sz w:val="22"/>
          <w:szCs w:val="22"/>
          <w:lang w:val="es-CO"/>
        </w:rPr>
        <w:t>¿Recuerdas la conversación entre dos miembros de la iglesia? Ya no se podía orar por la salvación de un ser querido que deliberadamente eligió un estilo de vida poco saludable con muchas hospitalizaciones. El segundo respondió que si uno reclama las promesas de Dios en oración por otro, entonces debe ser por la razón correcta. Si fuéramos parte de la conversación, ¿cómo deberíamos responder?</w:t>
      </w:r>
    </w:p>
    <w:p w14:paraId="186778CE" w14:textId="77777777" w:rsidR="00EC3F6F" w:rsidRPr="00EC3F6F" w:rsidRDefault="00EC3F6F" w:rsidP="00EC3F6F">
      <w:pPr>
        <w:rPr>
          <w:rFonts w:ascii="Avenir Next" w:hAnsi="Avenir Next" w:cstheme="minorHAnsi"/>
          <w:sz w:val="22"/>
          <w:szCs w:val="22"/>
          <w:lang w:val="es-CO"/>
        </w:rPr>
      </w:pPr>
    </w:p>
    <w:p w14:paraId="549247AF" w14:textId="1435EC18" w:rsidR="00EC3F6F" w:rsidRPr="00EC3F6F" w:rsidRDefault="00EC3F6F" w:rsidP="00EC3F6F">
      <w:pPr>
        <w:rPr>
          <w:rFonts w:ascii="Avenir Next" w:hAnsi="Avenir Next" w:cstheme="minorHAnsi"/>
          <w:sz w:val="22"/>
          <w:szCs w:val="22"/>
          <w:lang w:val="es-CO"/>
        </w:rPr>
      </w:pPr>
      <w:r w:rsidRPr="00EC3F6F">
        <w:rPr>
          <w:rFonts w:ascii="Avenir Next" w:hAnsi="Avenir Next" w:cstheme="minorHAnsi"/>
          <w:sz w:val="22"/>
          <w:szCs w:val="22"/>
          <w:lang w:val="es-CO"/>
        </w:rPr>
        <w:t xml:space="preserve">Porque Jesús nos pide que perdonemos 7 veces 70 (Mateo 18:22), y </w:t>
      </w:r>
      <w:r w:rsidR="004F2451" w:rsidRPr="004F2451">
        <w:rPr>
          <w:rFonts w:ascii="Avenir Next" w:hAnsi="Avenir Next" w:cstheme="minorHAnsi"/>
          <w:sz w:val="22"/>
          <w:szCs w:val="22"/>
          <w:lang w:val="es-CO"/>
        </w:rPr>
        <w:t xml:space="preserve">porque Él nos sigue continuamente, es nuestro privilegio y deber perdonar a los demás y </w:t>
      </w:r>
      <w:r w:rsidR="004F2451">
        <w:rPr>
          <w:rFonts w:ascii="Avenir Next" w:hAnsi="Avenir Next" w:cstheme="minorHAnsi"/>
          <w:sz w:val="22"/>
          <w:szCs w:val="22"/>
          <w:lang w:val="es-CO"/>
        </w:rPr>
        <w:t>buscarlos</w:t>
      </w:r>
      <w:r w:rsidR="004F2451" w:rsidRPr="004F2451">
        <w:rPr>
          <w:rFonts w:ascii="Avenir Next" w:hAnsi="Avenir Next" w:cstheme="minorHAnsi"/>
          <w:sz w:val="22"/>
          <w:szCs w:val="22"/>
          <w:lang w:val="es-CO"/>
        </w:rPr>
        <w:t xml:space="preserve"> de la misma manera</w:t>
      </w:r>
      <w:r w:rsidRPr="00EC3F6F">
        <w:rPr>
          <w:rFonts w:ascii="Avenir Next" w:hAnsi="Avenir Next" w:cstheme="minorHAnsi"/>
          <w:sz w:val="22"/>
          <w:szCs w:val="22"/>
          <w:lang w:val="es-CO"/>
        </w:rPr>
        <w:t>. A veces la oración no es suficiente. A veces necesitamos encontrarnos con las personas donde están y viajar con ellas. Para ser como Jesús, debemos proceder con amor, gracia, amabilidad y paciencia incluso antes de que otros hayan tomado las decisiones correctas.</w:t>
      </w:r>
    </w:p>
    <w:p w14:paraId="0AD4DE0B" w14:textId="77777777" w:rsidR="00EC3F6F" w:rsidRPr="00EC3F6F" w:rsidRDefault="00EC3F6F" w:rsidP="00EC3F6F">
      <w:pPr>
        <w:rPr>
          <w:rFonts w:ascii="Avenir Next" w:hAnsi="Avenir Next" w:cstheme="minorHAnsi"/>
          <w:sz w:val="22"/>
          <w:szCs w:val="22"/>
          <w:lang w:val="es-CO"/>
        </w:rPr>
      </w:pPr>
    </w:p>
    <w:p w14:paraId="03C920F5" w14:textId="560203A9" w:rsidR="00E6377E" w:rsidRPr="00E6377E" w:rsidRDefault="00E6377E" w:rsidP="00EC3F6F">
      <w:pPr>
        <w:rPr>
          <w:rFonts w:ascii="Avenir Next" w:hAnsi="Avenir Next" w:cstheme="minorHAnsi"/>
          <w:b/>
          <w:sz w:val="22"/>
          <w:szCs w:val="22"/>
          <w:lang w:val="es-CO"/>
        </w:rPr>
      </w:pPr>
      <w:r w:rsidRPr="00E6377E">
        <w:rPr>
          <w:rFonts w:ascii="Avenir Next" w:hAnsi="Avenir Next" w:cstheme="minorHAnsi"/>
          <w:b/>
          <w:sz w:val="22"/>
          <w:szCs w:val="22"/>
          <w:lang w:val="es-CO"/>
        </w:rPr>
        <w:t>(Diapositiva #24)</w:t>
      </w:r>
    </w:p>
    <w:p w14:paraId="2356FAD4" w14:textId="0A2D33DE" w:rsidR="00EC3F6F" w:rsidRPr="00EC3F6F" w:rsidRDefault="00EC3F6F" w:rsidP="00EC3F6F">
      <w:pPr>
        <w:rPr>
          <w:rFonts w:ascii="Avenir Next" w:hAnsi="Avenir Next" w:cstheme="minorHAnsi"/>
          <w:sz w:val="22"/>
          <w:szCs w:val="22"/>
          <w:lang w:val="es-CO"/>
        </w:rPr>
      </w:pPr>
      <w:r w:rsidRPr="00EC3F6F">
        <w:rPr>
          <w:rFonts w:ascii="Avenir Next" w:hAnsi="Avenir Next" w:cstheme="minorHAnsi"/>
          <w:sz w:val="22"/>
          <w:szCs w:val="22"/>
          <w:lang w:val="es-CO"/>
        </w:rPr>
        <w:t>Dios nos llama a una vida de amor que es más profunda que los sentimientos o emociones humanas. El amor es un compromiso, una decisión meditada, para servir a Dios y</w:t>
      </w:r>
      <w:r w:rsidR="00FA7BD6">
        <w:rPr>
          <w:rFonts w:ascii="Avenir Next" w:hAnsi="Avenir Next" w:cstheme="minorHAnsi"/>
          <w:sz w:val="22"/>
          <w:szCs w:val="22"/>
          <w:lang w:val="es-CO"/>
        </w:rPr>
        <w:t xml:space="preserve"> </w:t>
      </w:r>
      <w:r w:rsidRPr="00EC3F6F">
        <w:rPr>
          <w:rFonts w:ascii="Avenir Next" w:hAnsi="Avenir Next" w:cstheme="minorHAnsi"/>
          <w:sz w:val="22"/>
          <w:szCs w:val="22"/>
          <w:lang w:val="es-CO"/>
        </w:rPr>
        <w:t>a nuestro prójimo. Este tipo de amor nos obliga a trabajar por el bienestar de todas las personas, de aquellos a quienes nos resulta fácil amar y de aquellos a quienes nos resulta difícil amar.</w:t>
      </w:r>
    </w:p>
    <w:p w14:paraId="5AE15EA5" w14:textId="77777777" w:rsidR="00EC3F6F" w:rsidRPr="00EC3F6F" w:rsidRDefault="00EC3F6F" w:rsidP="00EC3F6F">
      <w:pPr>
        <w:rPr>
          <w:rFonts w:ascii="Avenir Next" w:hAnsi="Avenir Next" w:cstheme="minorHAnsi"/>
          <w:sz w:val="22"/>
          <w:szCs w:val="22"/>
          <w:lang w:val="es-CO"/>
        </w:rPr>
      </w:pPr>
    </w:p>
    <w:p w14:paraId="26534E20" w14:textId="64E8F265" w:rsidR="00E6377E" w:rsidRPr="00C90AC4" w:rsidRDefault="00E6377E" w:rsidP="00EC3F6F">
      <w:pPr>
        <w:rPr>
          <w:rFonts w:ascii="Avenir Next" w:hAnsi="Avenir Next" w:cstheme="minorHAnsi"/>
          <w:b/>
          <w:bCs/>
          <w:sz w:val="22"/>
          <w:szCs w:val="22"/>
          <w:lang w:val="es-CO"/>
        </w:rPr>
      </w:pPr>
      <w:r w:rsidRPr="00C90AC4">
        <w:rPr>
          <w:rFonts w:ascii="Avenir Next" w:hAnsi="Avenir Next" w:cstheme="minorHAnsi"/>
          <w:b/>
          <w:bCs/>
          <w:sz w:val="22"/>
          <w:szCs w:val="22"/>
          <w:lang w:val="es-CO"/>
        </w:rPr>
        <w:t>(Diapositiva #25)</w:t>
      </w:r>
    </w:p>
    <w:p w14:paraId="12F8D2A9" w14:textId="3895EAD4" w:rsidR="00EC3F6F" w:rsidRPr="0043125F" w:rsidRDefault="00FA7BD6" w:rsidP="00EC3F6F">
      <w:pPr>
        <w:rPr>
          <w:rFonts w:ascii="Avenir Next" w:hAnsi="Avenir Next" w:cstheme="minorHAnsi"/>
          <w:b/>
          <w:bCs/>
          <w:sz w:val="26"/>
          <w:szCs w:val="22"/>
          <w:lang w:val="es-CO"/>
        </w:rPr>
      </w:pPr>
      <w:r w:rsidRPr="0043125F">
        <w:rPr>
          <w:rFonts w:ascii="Avenir Next" w:hAnsi="Avenir Next" w:cstheme="minorHAnsi"/>
          <w:b/>
          <w:bCs/>
          <w:sz w:val="26"/>
          <w:szCs w:val="22"/>
          <w:lang w:val="es-CO"/>
        </w:rPr>
        <w:t>Llamado</w:t>
      </w:r>
    </w:p>
    <w:p w14:paraId="6EB65464" w14:textId="463030AA" w:rsidR="00EC3F6F" w:rsidRPr="00EC3F6F" w:rsidRDefault="00EC3F6F" w:rsidP="00EC3F6F">
      <w:pPr>
        <w:rPr>
          <w:rFonts w:ascii="Avenir Next" w:hAnsi="Avenir Next" w:cstheme="minorHAnsi"/>
          <w:sz w:val="22"/>
          <w:szCs w:val="22"/>
          <w:lang w:val="es-CO"/>
        </w:rPr>
      </w:pPr>
      <w:r w:rsidRPr="00EC3F6F">
        <w:rPr>
          <w:rFonts w:ascii="Avenir Next" w:hAnsi="Avenir Next" w:cstheme="minorHAnsi"/>
          <w:sz w:val="22"/>
          <w:szCs w:val="22"/>
          <w:lang w:val="es-CO"/>
        </w:rPr>
        <w:t xml:space="preserve">¿Cuál </w:t>
      </w:r>
      <w:r w:rsidR="00F20E79">
        <w:rPr>
          <w:rFonts w:ascii="Avenir Next" w:hAnsi="Avenir Next" w:cstheme="minorHAnsi"/>
          <w:sz w:val="22"/>
          <w:szCs w:val="22"/>
          <w:lang w:val="es-CO"/>
        </w:rPr>
        <w:t>es la obra de amor que necesitamos hacer en nuestra</w:t>
      </w:r>
      <w:r w:rsidRPr="00EC3F6F">
        <w:rPr>
          <w:rFonts w:ascii="Avenir Next" w:hAnsi="Avenir Next" w:cstheme="minorHAnsi"/>
          <w:sz w:val="22"/>
          <w:szCs w:val="22"/>
          <w:lang w:val="es-CO"/>
        </w:rPr>
        <w:t xml:space="preserve"> vida hoy? Si las</w:t>
      </w:r>
      <w:r w:rsidR="00F20E79">
        <w:rPr>
          <w:rFonts w:ascii="Avenir Next" w:hAnsi="Avenir Next" w:cstheme="minorHAnsi"/>
          <w:sz w:val="22"/>
          <w:szCs w:val="22"/>
          <w:lang w:val="es-CO"/>
        </w:rPr>
        <w:t xml:space="preserve"> heridas sin cicatrizar plagan nuestras relaciones, Jesús nos llama esta mañana a buscarnos</w:t>
      </w:r>
      <w:r w:rsidRPr="00EC3F6F">
        <w:rPr>
          <w:rFonts w:ascii="Avenir Next" w:hAnsi="Avenir Next" w:cstheme="minorHAnsi"/>
          <w:sz w:val="22"/>
          <w:szCs w:val="22"/>
          <w:lang w:val="es-CO"/>
        </w:rPr>
        <w:t xml:space="preserve"> unos a otros y encontrar sanidad. Si los conf</w:t>
      </w:r>
      <w:r w:rsidR="00F20E79">
        <w:rPr>
          <w:rFonts w:ascii="Avenir Next" w:hAnsi="Avenir Next" w:cstheme="minorHAnsi"/>
          <w:sz w:val="22"/>
          <w:szCs w:val="22"/>
          <w:lang w:val="es-CO"/>
        </w:rPr>
        <w:t>lictos no resueltos amenazan nuestras interacciones, Jesús nos</w:t>
      </w:r>
      <w:r w:rsidRPr="00EC3F6F">
        <w:rPr>
          <w:rFonts w:ascii="Avenir Next" w:hAnsi="Avenir Next" w:cstheme="minorHAnsi"/>
          <w:sz w:val="22"/>
          <w:szCs w:val="22"/>
          <w:lang w:val="es-CO"/>
        </w:rPr>
        <w:t xml:space="preserve"> llama a trabajar en ellos y restaurar </w:t>
      </w:r>
      <w:r w:rsidR="00F20E79">
        <w:rPr>
          <w:rFonts w:ascii="Avenir Next" w:hAnsi="Avenir Next" w:cstheme="minorHAnsi"/>
          <w:sz w:val="22"/>
          <w:szCs w:val="22"/>
          <w:lang w:val="es-CO"/>
        </w:rPr>
        <w:t>las</w:t>
      </w:r>
      <w:r w:rsidRPr="00EC3F6F">
        <w:rPr>
          <w:rFonts w:ascii="Avenir Next" w:hAnsi="Avenir Next" w:cstheme="minorHAnsi"/>
          <w:sz w:val="22"/>
          <w:szCs w:val="22"/>
          <w:lang w:val="es-CO"/>
        </w:rPr>
        <w:t xml:space="preserve"> relaciones. Si tiene</w:t>
      </w:r>
      <w:r w:rsidR="00F20E79">
        <w:rPr>
          <w:rFonts w:ascii="Avenir Next" w:hAnsi="Avenir Next" w:cstheme="minorHAnsi"/>
          <w:sz w:val="22"/>
          <w:szCs w:val="22"/>
          <w:lang w:val="es-CO"/>
        </w:rPr>
        <w:t>s</w:t>
      </w:r>
      <w:r w:rsidRPr="00EC3F6F">
        <w:rPr>
          <w:rFonts w:ascii="Avenir Next" w:hAnsi="Avenir Next" w:cstheme="minorHAnsi"/>
          <w:sz w:val="22"/>
          <w:szCs w:val="22"/>
          <w:lang w:val="es-CO"/>
        </w:rPr>
        <w:t xml:space="preserve"> dificultades para interactuar o trabajar con un colega, Jesús l</w:t>
      </w:r>
      <w:r w:rsidR="0054642B">
        <w:rPr>
          <w:rFonts w:ascii="Avenir Next" w:hAnsi="Avenir Next" w:cstheme="minorHAnsi"/>
          <w:sz w:val="22"/>
          <w:szCs w:val="22"/>
          <w:lang w:val="es-CO"/>
        </w:rPr>
        <w:t>e</w:t>
      </w:r>
      <w:r w:rsidRPr="00EC3F6F">
        <w:rPr>
          <w:rFonts w:ascii="Avenir Next" w:hAnsi="Avenir Next" w:cstheme="minorHAnsi"/>
          <w:sz w:val="22"/>
          <w:szCs w:val="22"/>
          <w:lang w:val="es-CO"/>
        </w:rPr>
        <w:t xml:space="preserve"> llama a tomar la iniciativa para hacer lo que sea necesario para mejorar la relación. Si guardas rencores o resentimientos hacia los demás, Jesús te llama a confesarte, aceptarte como eres y dejar atrás el pasado. Si juzgas fácilmente a las personas y crees que eres mejor que ellas, Jesús te llama a verlas de otra manera, a verlas como Él te ve a ti con su gracia y misericordia, y</w:t>
      </w:r>
      <w:r w:rsidR="00F20E79">
        <w:rPr>
          <w:rFonts w:ascii="Avenir Next" w:hAnsi="Avenir Next" w:cstheme="minorHAnsi"/>
          <w:sz w:val="22"/>
          <w:szCs w:val="22"/>
          <w:lang w:val="es-CO"/>
        </w:rPr>
        <w:t xml:space="preserve"> </w:t>
      </w:r>
      <w:r w:rsidRPr="00EC3F6F">
        <w:rPr>
          <w:rFonts w:ascii="Avenir Next" w:hAnsi="Avenir Next" w:cstheme="minorHAnsi"/>
          <w:sz w:val="22"/>
          <w:szCs w:val="22"/>
          <w:lang w:val="es-CO"/>
        </w:rPr>
        <w:t>a humillarte.</w:t>
      </w:r>
    </w:p>
    <w:p w14:paraId="63D0669A" w14:textId="77777777" w:rsidR="00EC3F6F" w:rsidRPr="00EC3F6F" w:rsidRDefault="00EC3F6F" w:rsidP="00EC3F6F">
      <w:pPr>
        <w:rPr>
          <w:rFonts w:ascii="Avenir Next" w:hAnsi="Avenir Next" w:cstheme="minorHAnsi"/>
          <w:sz w:val="22"/>
          <w:szCs w:val="22"/>
          <w:lang w:val="es-CO"/>
        </w:rPr>
      </w:pPr>
    </w:p>
    <w:p w14:paraId="4CFD1FE6" w14:textId="57D602CC" w:rsidR="00EC3F6F" w:rsidRPr="00EC3F6F" w:rsidRDefault="00EC3F6F" w:rsidP="00EC3F6F">
      <w:pPr>
        <w:rPr>
          <w:rFonts w:ascii="Avenir Next" w:hAnsi="Avenir Next" w:cstheme="minorHAnsi"/>
          <w:sz w:val="22"/>
          <w:szCs w:val="22"/>
          <w:lang w:val="es-CO"/>
        </w:rPr>
      </w:pPr>
      <w:r w:rsidRPr="00EC3F6F">
        <w:rPr>
          <w:rFonts w:ascii="Avenir Next" w:hAnsi="Avenir Next" w:cstheme="minorHAnsi"/>
          <w:sz w:val="22"/>
          <w:szCs w:val="22"/>
          <w:lang w:val="es-CO"/>
        </w:rPr>
        <w:lastRenderedPageBreak/>
        <w:t xml:space="preserve">Si está listo para hacer estos cambios hoy con la ayuda de Dios, por favor </w:t>
      </w:r>
      <w:r w:rsidR="00F20E79">
        <w:rPr>
          <w:rFonts w:ascii="Avenir Next" w:hAnsi="Avenir Next" w:cstheme="minorHAnsi"/>
          <w:sz w:val="22"/>
          <w:szCs w:val="22"/>
          <w:lang w:val="es-CO"/>
        </w:rPr>
        <w:t>levántese conmigo</w:t>
      </w:r>
      <w:r w:rsidRPr="00EC3F6F">
        <w:rPr>
          <w:rFonts w:ascii="Avenir Next" w:hAnsi="Avenir Next" w:cstheme="minorHAnsi"/>
          <w:sz w:val="22"/>
          <w:szCs w:val="22"/>
          <w:lang w:val="es-CO"/>
        </w:rPr>
        <w:t>. Que Dios nos bendiga a todos mientras invocamos Su gracia y fortaleza para amar a los demás. El que nos llama a amarnos unos a otros es también el que nos capacitará para hacerlo. ¡Amén!</w:t>
      </w:r>
    </w:p>
    <w:p w14:paraId="25BDA15C" w14:textId="77777777" w:rsidR="00EC3F6F" w:rsidRPr="00EC3F6F" w:rsidRDefault="00EC3F6F" w:rsidP="00EC3F6F">
      <w:pPr>
        <w:rPr>
          <w:rFonts w:ascii="Avenir Next" w:hAnsi="Avenir Next" w:cstheme="minorHAnsi"/>
          <w:sz w:val="22"/>
          <w:szCs w:val="22"/>
          <w:lang w:val="es-CO"/>
        </w:rPr>
      </w:pPr>
    </w:p>
    <w:p w14:paraId="76E401FD" w14:textId="77777777" w:rsidR="00EC3F6F" w:rsidRPr="00EC3F6F" w:rsidRDefault="00EC3F6F" w:rsidP="00EC3F6F">
      <w:pPr>
        <w:jc w:val="center"/>
        <w:rPr>
          <w:rFonts w:ascii="Avenir Next" w:hAnsi="Avenir Next" w:cstheme="minorHAnsi"/>
          <w:sz w:val="22"/>
          <w:szCs w:val="22"/>
          <w:lang w:val="es-CO"/>
        </w:rPr>
      </w:pPr>
      <w:r w:rsidRPr="00EC3F6F">
        <w:rPr>
          <w:rFonts w:ascii="Avenir Next" w:hAnsi="Avenir Next" w:cstheme="minorHAnsi"/>
          <w:sz w:val="22"/>
          <w:szCs w:val="22"/>
          <w:lang w:val="es-CO"/>
        </w:rPr>
        <w:t>-fin-</w:t>
      </w:r>
    </w:p>
    <w:p w14:paraId="242D3043" w14:textId="77777777" w:rsidR="00EC3F6F" w:rsidRPr="00EC3F6F" w:rsidRDefault="00EC3F6F" w:rsidP="00EC3F6F">
      <w:pPr>
        <w:rPr>
          <w:rFonts w:ascii="Avenir Next" w:hAnsi="Avenir Next" w:cstheme="minorHAnsi"/>
          <w:sz w:val="22"/>
          <w:szCs w:val="22"/>
          <w:lang w:val="es-CO"/>
        </w:rPr>
      </w:pPr>
      <w:r w:rsidRPr="00EC3F6F">
        <w:rPr>
          <w:rFonts w:ascii="Avenir Next" w:hAnsi="Avenir Next" w:cstheme="minorHAnsi"/>
          <w:sz w:val="22"/>
          <w:szCs w:val="22"/>
          <w:lang w:val="es-CO"/>
        </w:rPr>
        <w:br w:type="page"/>
      </w:r>
    </w:p>
    <w:p w14:paraId="74A13CCC" w14:textId="77777777" w:rsidR="00EC3F6F" w:rsidRPr="00EC3F6F" w:rsidRDefault="00EC3F6F" w:rsidP="00EC3F6F">
      <w:pPr>
        <w:spacing w:before="100" w:beforeAutospacing="1" w:after="100" w:afterAutospacing="1"/>
        <w:outlineLvl w:val="0"/>
        <w:rPr>
          <w:rFonts w:ascii="Avenir Next" w:eastAsia="Times New Roman" w:hAnsi="Avenir Next" w:cstheme="minorHAnsi"/>
          <w:color w:val="0070C0"/>
          <w:kern w:val="36"/>
          <w:sz w:val="32"/>
          <w:szCs w:val="32"/>
          <w:lang w:val="es-CO"/>
        </w:rPr>
      </w:pPr>
      <w:bookmarkStart w:id="6" w:name="_Toc130833527"/>
      <w:r w:rsidRPr="00EC3F6F">
        <w:rPr>
          <w:rFonts w:ascii="Avenir Next" w:eastAsia="Times New Roman" w:hAnsi="Avenir Next" w:cstheme="minorHAnsi"/>
          <w:color w:val="0070C0"/>
          <w:kern w:val="36"/>
          <w:sz w:val="32"/>
          <w:szCs w:val="32"/>
          <w:lang w:val="es-CO"/>
        </w:rPr>
        <w:lastRenderedPageBreak/>
        <w:t>Seminario</w:t>
      </w:r>
      <w:bookmarkEnd w:id="6"/>
    </w:p>
    <w:p w14:paraId="68A662BB" w14:textId="5847310E" w:rsidR="00EC3F6F" w:rsidRPr="00EC3F6F" w:rsidRDefault="0043125F" w:rsidP="00EC3F6F">
      <w:pPr>
        <w:jc w:val="center"/>
        <w:rPr>
          <w:rFonts w:ascii="Avenir Next" w:hAnsi="Avenir Next" w:cstheme="minorHAnsi"/>
          <w:b/>
          <w:bCs/>
          <w:sz w:val="22"/>
          <w:szCs w:val="22"/>
          <w:lang w:val="es-CO"/>
        </w:rPr>
      </w:pPr>
      <w:r w:rsidRPr="00EC3F6F">
        <w:rPr>
          <w:rFonts w:ascii="Avenir Next" w:hAnsi="Avenir Next" w:cstheme="minorHAnsi"/>
          <w:b/>
          <w:bCs/>
          <w:sz w:val="22"/>
          <w:szCs w:val="22"/>
          <w:lang w:val="es-CO"/>
        </w:rPr>
        <w:t>UN AMOR QUE TRANSFORMA:</w:t>
      </w:r>
    </w:p>
    <w:p w14:paraId="52268D41" w14:textId="2702EFD7" w:rsidR="00EC3F6F" w:rsidRPr="0043125F" w:rsidRDefault="003536FF" w:rsidP="00EC3F6F">
      <w:pPr>
        <w:jc w:val="center"/>
        <w:rPr>
          <w:rFonts w:ascii="Avenir Next" w:hAnsi="Avenir Next" w:cstheme="minorHAnsi"/>
          <w:b/>
          <w:bCs/>
          <w:szCs w:val="22"/>
          <w:lang w:val="es-CO"/>
        </w:rPr>
      </w:pPr>
      <w:r>
        <w:rPr>
          <w:rFonts w:ascii="Avenir Next" w:hAnsi="Avenir Next" w:cstheme="minorHAnsi"/>
          <w:b/>
          <w:bCs/>
          <w:szCs w:val="22"/>
          <w:lang w:val="es-CO"/>
        </w:rPr>
        <w:t xml:space="preserve">(Diapositiva #1) </w:t>
      </w:r>
      <w:r w:rsidR="0043125F" w:rsidRPr="0043125F">
        <w:rPr>
          <w:rFonts w:ascii="Avenir Next" w:hAnsi="Avenir Next" w:cstheme="minorHAnsi"/>
          <w:b/>
          <w:bCs/>
          <w:szCs w:val="22"/>
          <w:lang w:val="es-CO"/>
        </w:rPr>
        <w:t>TRANSFORMACIÓN EMOCIONALMENTE MADURA E INTEGRAL</w:t>
      </w:r>
    </w:p>
    <w:p w14:paraId="2C05D0FA" w14:textId="77777777" w:rsidR="00EC3F6F" w:rsidRPr="00EC3F6F" w:rsidRDefault="00EC3F6F" w:rsidP="00EC3F6F">
      <w:pPr>
        <w:jc w:val="center"/>
        <w:rPr>
          <w:rFonts w:ascii="Avenir Next" w:hAnsi="Avenir Next" w:cstheme="minorHAnsi"/>
          <w:sz w:val="22"/>
          <w:szCs w:val="22"/>
          <w:lang w:val="es-CO"/>
        </w:rPr>
      </w:pPr>
      <w:r w:rsidRPr="00EC3F6F">
        <w:rPr>
          <w:rFonts w:ascii="Avenir Next" w:hAnsi="Avenir Next" w:cstheme="minorHAnsi"/>
          <w:sz w:val="22"/>
          <w:szCs w:val="22"/>
          <w:lang w:val="es-CO"/>
        </w:rPr>
        <w:t>Escrito por Margery  Herinirina</w:t>
      </w:r>
    </w:p>
    <w:p w14:paraId="762EE2E7" w14:textId="77777777" w:rsidR="00EC3F6F" w:rsidRDefault="00EC3F6F" w:rsidP="00EC3F6F">
      <w:pPr>
        <w:jc w:val="center"/>
        <w:rPr>
          <w:rFonts w:ascii="Avenir Next" w:hAnsi="Avenir Next" w:cstheme="minorHAnsi"/>
          <w:sz w:val="22"/>
          <w:szCs w:val="22"/>
          <w:lang w:val="es-CO"/>
        </w:rPr>
      </w:pPr>
      <w:r w:rsidRPr="00EC3F6F">
        <w:rPr>
          <w:rFonts w:ascii="Avenir Next" w:hAnsi="Avenir Next" w:cstheme="minorHAnsi"/>
          <w:sz w:val="22"/>
          <w:szCs w:val="22"/>
          <w:lang w:val="es-CO"/>
        </w:rPr>
        <w:t>Directora de Ministerios de la Mujer de la División de África Meridional-Océano Índico</w:t>
      </w:r>
    </w:p>
    <w:p w14:paraId="1EDDD095" w14:textId="77777777" w:rsidR="00DE19E6" w:rsidRDefault="00DE19E6" w:rsidP="00EC3F6F">
      <w:pPr>
        <w:jc w:val="center"/>
        <w:rPr>
          <w:rFonts w:ascii="Avenir Next" w:hAnsi="Avenir Next" w:cstheme="minorHAnsi"/>
          <w:sz w:val="22"/>
          <w:szCs w:val="22"/>
          <w:lang w:val="es-CO"/>
        </w:rPr>
      </w:pPr>
    </w:p>
    <w:p w14:paraId="5D880E77" w14:textId="77777777" w:rsidR="00DE19E6" w:rsidRPr="00EC3F6F" w:rsidRDefault="00DE19E6" w:rsidP="00EC3F6F">
      <w:pPr>
        <w:jc w:val="center"/>
        <w:rPr>
          <w:rFonts w:ascii="Avenir Next" w:hAnsi="Avenir Next" w:cstheme="minorHAnsi"/>
          <w:sz w:val="22"/>
          <w:szCs w:val="22"/>
          <w:lang w:val="es-CO"/>
        </w:rPr>
      </w:pPr>
    </w:p>
    <w:p w14:paraId="36B7D5F6" w14:textId="77777777" w:rsidR="003536FF" w:rsidRPr="003536FF" w:rsidRDefault="003536FF" w:rsidP="00EC3F6F">
      <w:pPr>
        <w:rPr>
          <w:rFonts w:ascii="Avenir Next" w:hAnsi="Avenir Next" w:cstheme="minorHAnsi"/>
          <w:b/>
          <w:sz w:val="22"/>
          <w:szCs w:val="22"/>
          <w:lang w:val="es-CO"/>
        </w:rPr>
      </w:pPr>
      <w:r w:rsidRPr="003536FF">
        <w:rPr>
          <w:rFonts w:ascii="Avenir Next" w:hAnsi="Avenir Next" w:cstheme="minorHAnsi"/>
          <w:b/>
          <w:sz w:val="22"/>
          <w:szCs w:val="22"/>
          <w:lang w:val="es-CO"/>
        </w:rPr>
        <w:t>(Diapositiva #2)</w:t>
      </w:r>
    </w:p>
    <w:p w14:paraId="7FC3C12F" w14:textId="45980373" w:rsidR="00EC3F6F" w:rsidRPr="00EC3F6F" w:rsidRDefault="00EC3F6F" w:rsidP="00EC3F6F">
      <w:pPr>
        <w:rPr>
          <w:rFonts w:ascii="Avenir Next" w:hAnsi="Avenir Next" w:cstheme="minorHAnsi"/>
          <w:sz w:val="22"/>
          <w:szCs w:val="22"/>
          <w:lang w:val="es-CO"/>
        </w:rPr>
      </w:pPr>
      <w:r w:rsidRPr="00EC3F6F">
        <w:rPr>
          <w:rFonts w:ascii="Avenir Next" w:hAnsi="Avenir Next" w:cstheme="minorHAnsi"/>
          <w:sz w:val="22"/>
          <w:szCs w:val="22"/>
          <w:lang w:val="es-CO"/>
        </w:rPr>
        <w:t xml:space="preserve">En su libro </w:t>
      </w:r>
      <w:proofErr w:type="spellStart"/>
      <w:r w:rsidR="003536FF" w:rsidRPr="003536FF">
        <w:rPr>
          <w:i/>
          <w:iCs/>
          <w:lang w:val="es-CO"/>
        </w:rPr>
        <w:t>Emotionally</w:t>
      </w:r>
      <w:proofErr w:type="spellEnd"/>
      <w:r w:rsidR="003536FF" w:rsidRPr="003536FF">
        <w:rPr>
          <w:i/>
          <w:iCs/>
          <w:lang w:val="es-CO"/>
        </w:rPr>
        <w:t xml:space="preserve"> </w:t>
      </w:r>
      <w:proofErr w:type="spellStart"/>
      <w:r w:rsidR="003536FF" w:rsidRPr="003536FF">
        <w:rPr>
          <w:i/>
          <w:iCs/>
          <w:lang w:val="es-CO"/>
        </w:rPr>
        <w:t>Healthy</w:t>
      </w:r>
      <w:proofErr w:type="spellEnd"/>
      <w:r w:rsidR="003536FF" w:rsidRPr="003536FF">
        <w:rPr>
          <w:i/>
          <w:iCs/>
          <w:lang w:val="es-CO"/>
        </w:rPr>
        <w:t xml:space="preserve"> </w:t>
      </w:r>
      <w:proofErr w:type="spellStart"/>
      <w:r w:rsidR="003536FF" w:rsidRPr="003536FF">
        <w:rPr>
          <w:i/>
          <w:iCs/>
          <w:lang w:val="es-CO"/>
        </w:rPr>
        <w:t>Spirituality</w:t>
      </w:r>
      <w:proofErr w:type="spellEnd"/>
      <w:r w:rsidR="003536FF" w:rsidRPr="00EC3F6F">
        <w:rPr>
          <w:rFonts w:ascii="Avenir Next" w:hAnsi="Avenir Next" w:cstheme="minorHAnsi"/>
          <w:sz w:val="22"/>
          <w:szCs w:val="22"/>
          <w:lang w:val="es-CO"/>
        </w:rPr>
        <w:t xml:space="preserve"> </w:t>
      </w:r>
      <w:r w:rsidR="003536FF">
        <w:rPr>
          <w:rFonts w:ascii="Avenir Next" w:hAnsi="Avenir Next" w:cstheme="minorHAnsi"/>
          <w:sz w:val="22"/>
          <w:szCs w:val="22"/>
          <w:lang w:val="es-CO"/>
        </w:rPr>
        <w:t>(Espiritualidad Emocionalmente S</w:t>
      </w:r>
      <w:r w:rsidRPr="00EC3F6F">
        <w:rPr>
          <w:rFonts w:ascii="Avenir Next" w:hAnsi="Avenir Next" w:cstheme="minorHAnsi"/>
          <w:sz w:val="22"/>
          <w:szCs w:val="22"/>
          <w:lang w:val="es-CO"/>
        </w:rPr>
        <w:t>aludable</w:t>
      </w:r>
      <w:r w:rsidR="003536FF">
        <w:rPr>
          <w:rFonts w:ascii="Avenir Next" w:hAnsi="Avenir Next" w:cstheme="minorHAnsi"/>
          <w:sz w:val="22"/>
          <w:szCs w:val="22"/>
          <w:lang w:val="es-CO"/>
        </w:rPr>
        <w:t>)</w:t>
      </w:r>
      <w:r w:rsidRPr="00EC3F6F">
        <w:rPr>
          <w:rFonts w:ascii="Avenir Next" w:hAnsi="Avenir Next" w:cstheme="minorHAnsi"/>
          <w:sz w:val="22"/>
          <w:szCs w:val="22"/>
          <w:lang w:val="es-CO"/>
        </w:rPr>
        <w:t xml:space="preserve">, Peter </w:t>
      </w:r>
      <w:proofErr w:type="spellStart"/>
      <w:r w:rsidRPr="00EC3F6F">
        <w:rPr>
          <w:rFonts w:ascii="Avenir Next" w:hAnsi="Avenir Next" w:cstheme="minorHAnsi"/>
          <w:sz w:val="22"/>
          <w:szCs w:val="22"/>
          <w:lang w:val="es-CO"/>
        </w:rPr>
        <w:t>Scazzero</w:t>
      </w:r>
      <w:proofErr w:type="spellEnd"/>
      <w:r w:rsidRPr="00EC3F6F">
        <w:rPr>
          <w:rFonts w:ascii="Avenir Next" w:hAnsi="Avenir Next" w:cstheme="minorHAnsi"/>
          <w:sz w:val="22"/>
          <w:szCs w:val="22"/>
          <w:lang w:val="es-CO"/>
        </w:rPr>
        <w:t xml:space="preserve"> afirma que no importa cuán "ungido" te sientas o cuánto sepas de la Biblia, "el elemento indispensable para decir que has alcanzado la madurez es el amor".</w:t>
      </w:r>
      <w:r w:rsidR="0043125F">
        <w:rPr>
          <w:rStyle w:val="FootnoteReference"/>
          <w:rFonts w:ascii="Avenir Next" w:hAnsi="Avenir Next" w:cstheme="minorHAnsi"/>
          <w:sz w:val="22"/>
          <w:szCs w:val="22"/>
          <w:lang w:val="es-CO"/>
        </w:rPr>
        <w:footnoteReference w:id="6"/>
      </w:r>
    </w:p>
    <w:p w14:paraId="13D71F4A" w14:textId="77777777" w:rsidR="00EC3F6F" w:rsidRPr="00EC3F6F" w:rsidRDefault="00EC3F6F" w:rsidP="00EC3F6F">
      <w:pPr>
        <w:rPr>
          <w:rFonts w:ascii="Avenir Next" w:hAnsi="Avenir Next" w:cstheme="minorHAnsi"/>
          <w:sz w:val="22"/>
          <w:szCs w:val="22"/>
          <w:lang w:val="es-CO"/>
        </w:rPr>
      </w:pPr>
    </w:p>
    <w:p w14:paraId="1C19F2B7" w14:textId="77777777" w:rsidR="003536FF" w:rsidRPr="003536FF" w:rsidRDefault="003536FF" w:rsidP="003536FF">
      <w:pPr>
        <w:rPr>
          <w:rFonts w:ascii="Avenir Next" w:hAnsi="Avenir Next" w:cstheme="minorHAnsi"/>
          <w:b/>
          <w:color w:val="000000" w:themeColor="text1"/>
          <w:sz w:val="22"/>
          <w:szCs w:val="22"/>
          <w:lang w:val="es-CO"/>
        </w:rPr>
      </w:pPr>
      <w:r w:rsidRPr="003536FF">
        <w:rPr>
          <w:rFonts w:ascii="Avenir Next" w:hAnsi="Avenir Next" w:cstheme="minorHAnsi"/>
          <w:b/>
          <w:color w:val="000000" w:themeColor="text1"/>
          <w:sz w:val="22"/>
          <w:szCs w:val="22"/>
          <w:lang w:val="es-CO"/>
        </w:rPr>
        <w:t>(Diapositiva #3)</w:t>
      </w:r>
    </w:p>
    <w:p w14:paraId="3ED80D0F" w14:textId="77777777" w:rsidR="00EC3F6F" w:rsidRPr="00EC3F6F" w:rsidRDefault="00EC3F6F" w:rsidP="00EC3F6F">
      <w:pPr>
        <w:rPr>
          <w:rFonts w:ascii="Avenir Next" w:hAnsi="Avenir Next" w:cstheme="minorHAnsi"/>
          <w:b/>
          <w:bCs/>
          <w:color w:val="000000" w:themeColor="text1"/>
          <w:sz w:val="22"/>
          <w:szCs w:val="22"/>
          <w:lang w:val="es-CO"/>
        </w:rPr>
      </w:pPr>
      <w:r w:rsidRPr="00EC3F6F">
        <w:rPr>
          <w:rFonts w:ascii="Avenir Next" w:hAnsi="Avenir Next" w:cstheme="minorHAnsi"/>
          <w:b/>
          <w:bCs/>
          <w:color w:val="000000" w:themeColor="text1"/>
          <w:sz w:val="22"/>
          <w:szCs w:val="22"/>
          <w:lang w:val="es-CO"/>
        </w:rPr>
        <w:t>¿Qué es la madurez espiritual?</w:t>
      </w:r>
    </w:p>
    <w:p w14:paraId="0179D49D" w14:textId="77777777" w:rsidR="00EC3F6F" w:rsidRPr="00EC3F6F" w:rsidRDefault="00EC3F6F" w:rsidP="00EC3F6F">
      <w:pPr>
        <w:rPr>
          <w:rFonts w:ascii="Avenir Next" w:hAnsi="Avenir Next" w:cstheme="minorHAnsi"/>
          <w:color w:val="000000" w:themeColor="text1"/>
          <w:sz w:val="22"/>
          <w:szCs w:val="22"/>
          <w:lang w:val="es-CO"/>
        </w:rPr>
      </w:pPr>
      <w:r w:rsidRPr="00EC3F6F">
        <w:rPr>
          <w:rFonts w:ascii="Avenir Next" w:hAnsi="Avenir Next" w:cstheme="minorHAnsi"/>
          <w:color w:val="000000" w:themeColor="text1"/>
          <w:sz w:val="22"/>
          <w:szCs w:val="22"/>
          <w:lang w:val="es-CO"/>
        </w:rPr>
        <w:t>La definición más común de un cristiano espiritualmente maduro es aquel cuyo carácter completo refleja el carácter de Jesucristo. En otras palabras, la madurez es el crecimiento que ocurre con el tiempo a través del desarrollo de una fe más profunda y un amor permanente en Cristo.</w:t>
      </w:r>
    </w:p>
    <w:p w14:paraId="39DE4E8C" w14:textId="77777777" w:rsidR="00EC3F6F" w:rsidRPr="00EC3F6F" w:rsidRDefault="00EC3F6F" w:rsidP="00EC3F6F">
      <w:pPr>
        <w:rPr>
          <w:rFonts w:ascii="Avenir Next" w:hAnsi="Avenir Next" w:cstheme="minorHAnsi"/>
          <w:color w:val="000000" w:themeColor="text1"/>
          <w:sz w:val="22"/>
          <w:szCs w:val="22"/>
          <w:lang w:val="es-CO"/>
        </w:rPr>
      </w:pPr>
    </w:p>
    <w:p w14:paraId="20781D97" w14:textId="18CC961E" w:rsidR="00EC3F6F" w:rsidRPr="00EC3F6F" w:rsidRDefault="00EC3F6F" w:rsidP="00EC3F6F">
      <w:pPr>
        <w:rPr>
          <w:rFonts w:ascii="Avenir Next" w:hAnsi="Avenir Next" w:cstheme="minorHAnsi"/>
          <w:color w:val="000000" w:themeColor="text1"/>
          <w:sz w:val="22"/>
          <w:szCs w:val="22"/>
          <w:lang w:val="es-CO"/>
        </w:rPr>
      </w:pPr>
      <w:r w:rsidRPr="00EC3F6F">
        <w:rPr>
          <w:rFonts w:ascii="Avenir Next" w:hAnsi="Avenir Next" w:cstheme="minorHAnsi"/>
          <w:color w:val="000000" w:themeColor="text1"/>
          <w:sz w:val="22"/>
          <w:szCs w:val="22"/>
          <w:lang w:val="es-CO"/>
        </w:rPr>
        <w:t>En esencia, la madurez espiritual se trata de convertirnos en quienes Dios nos creó para ser. Es el desarrollo de todas nuestras capacidades como hijos de Dios, que incluyen nuestra identidad única como un alma valiosa creada a la imagen de Dios. No es un proceso centrado en uno mismo de tratar de obtener la realización personal a partir de nuestros propios esfuerzos. La madurez espiritual no es “hacer” la vida cristiana, es “ser” en Cristo mientras vivimos nuestras vidas. Desde esta perspectiva, nuestro “hacer” brota naturalmente de un corazón de “</w:t>
      </w:r>
      <w:r w:rsidR="0054642B">
        <w:rPr>
          <w:rFonts w:ascii="Avenir Next" w:hAnsi="Avenir Next" w:cstheme="minorHAnsi"/>
          <w:color w:val="000000" w:themeColor="text1"/>
          <w:sz w:val="22"/>
          <w:szCs w:val="22"/>
          <w:lang w:val="es-CO"/>
        </w:rPr>
        <w:t>esta</w:t>
      </w:r>
      <w:r w:rsidRPr="00EC3F6F">
        <w:rPr>
          <w:rFonts w:ascii="Avenir Next" w:hAnsi="Avenir Next" w:cstheme="minorHAnsi"/>
          <w:color w:val="000000" w:themeColor="text1"/>
          <w:sz w:val="22"/>
          <w:szCs w:val="22"/>
          <w:lang w:val="es-CO"/>
        </w:rPr>
        <w:t>r” enamorado de Cristo.</w:t>
      </w:r>
    </w:p>
    <w:p w14:paraId="3B13E8CC" w14:textId="77777777" w:rsidR="00EC3F6F" w:rsidRPr="00EC3F6F" w:rsidRDefault="00EC3F6F" w:rsidP="00EC3F6F">
      <w:pPr>
        <w:rPr>
          <w:rFonts w:ascii="Avenir Next" w:hAnsi="Avenir Next" w:cstheme="minorHAnsi"/>
          <w:color w:val="000000" w:themeColor="text1"/>
          <w:sz w:val="22"/>
          <w:szCs w:val="22"/>
          <w:lang w:val="es-CO"/>
        </w:rPr>
      </w:pPr>
    </w:p>
    <w:p w14:paraId="35A210FA" w14:textId="25721ABE" w:rsidR="00F22F13" w:rsidRPr="00F22F13" w:rsidRDefault="00F22F13" w:rsidP="00BB3C3D">
      <w:pPr>
        <w:rPr>
          <w:rFonts w:ascii="Avenir Next" w:hAnsi="Avenir Next" w:cstheme="minorHAnsi"/>
          <w:b/>
          <w:color w:val="000000" w:themeColor="text1"/>
          <w:sz w:val="22"/>
          <w:szCs w:val="22"/>
          <w:lang w:val="es-CO"/>
        </w:rPr>
      </w:pPr>
      <w:r w:rsidRPr="00F22F13">
        <w:rPr>
          <w:rFonts w:ascii="Avenir Next" w:hAnsi="Avenir Next" w:cstheme="minorHAnsi"/>
          <w:b/>
          <w:color w:val="000000" w:themeColor="text1"/>
          <w:sz w:val="22"/>
          <w:szCs w:val="22"/>
          <w:lang w:val="es-CO"/>
        </w:rPr>
        <w:t>(Diapositiva #4)</w:t>
      </w:r>
    </w:p>
    <w:p w14:paraId="05D6A3C5" w14:textId="77777777" w:rsidR="00EC3F6F" w:rsidRPr="00EC3F6F" w:rsidRDefault="00EC3F6F" w:rsidP="00BB3C3D">
      <w:pPr>
        <w:rPr>
          <w:rFonts w:ascii="Avenir Next" w:hAnsi="Avenir Next" w:cstheme="minorHAnsi"/>
          <w:color w:val="000000" w:themeColor="text1"/>
          <w:sz w:val="22"/>
          <w:szCs w:val="22"/>
          <w:lang w:val="es-CO"/>
        </w:rPr>
      </w:pPr>
      <w:r w:rsidRPr="00EC3F6F">
        <w:rPr>
          <w:rFonts w:ascii="Avenir Next" w:hAnsi="Avenir Next" w:cstheme="minorHAnsi"/>
          <w:color w:val="000000" w:themeColor="text1"/>
          <w:sz w:val="22"/>
          <w:szCs w:val="22"/>
          <w:lang w:val="es-CO"/>
        </w:rPr>
        <w:t>En esta presentación exploraremos cómo podemos ser transformados por el amor y luego alcanzar la madurez espiritual sin descuidar nuestra salud emocional. Nos enfocaremos en los dos grandes mandamientos que Jesús citó en el Evangelio de Marcos, 12:28-31. El texto dice:</w:t>
      </w:r>
    </w:p>
    <w:p w14:paraId="16555EE3" w14:textId="77777777" w:rsidR="00EC3F6F" w:rsidRPr="00EC3F6F" w:rsidRDefault="00EC3F6F" w:rsidP="00284EE3">
      <w:pPr>
        <w:spacing w:line="240" w:lineRule="exact"/>
        <w:rPr>
          <w:rFonts w:ascii="Avenir Next" w:hAnsi="Avenir Next" w:cstheme="minorHAnsi"/>
          <w:color w:val="C00000"/>
          <w:sz w:val="22"/>
          <w:szCs w:val="22"/>
          <w:lang w:val="es-CO"/>
        </w:rPr>
      </w:pPr>
    </w:p>
    <w:p w14:paraId="6425E548" w14:textId="77777777" w:rsidR="00EC3F6F" w:rsidRPr="00284EE3" w:rsidRDefault="00EC3F6F" w:rsidP="00284EE3">
      <w:pPr>
        <w:pBdr>
          <w:top w:val="nil"/>
          <w:left w:val="nil"/>
          <w:bottom w:val="nil"/>
          <w:right w:val="nil"/>
          <w:between w:val="nil"/>
        </w:pBdr>
        <w:shd w:val="clear" w:color="auto" w:fill="FFFFFF"/>
        <w:ind w:left="720"/>
        <w:rPr>
          <w:rFonts w:ascii="Avenir Next" w:hAnsi="Avenir Next" w:cstheme="minorHAnsi"/>
          <w:color w:val="000000"/>
          <w:vertAlign w:val="superscript"/>
          <w:lang w:val="es-CO"/>
        </w:rPr>
      </w:pPr>
      <w:r w:rsidRPr="00284EE3">
        <w:rPr>
          <w:rFonts w:ascii="Avenir Next" w:hAnsi="Avenir Next" w:cstheme="minorHAnsi"/>
          <w:color w:val="000000"/>
          <w:vertAlign w:val="superscript"/>
          <w:lang w:val="es-CO"/>
        </w:rPr>
        <w:t>28 Vino uno de los maestros de la ley y los oyó debatir. Al darse cuenta de que Jesús les había dado una buena respuesta, le preguntó: "De todos los mandamientos, ¿cuál es el más importante?"</w:t>
      </w:r>
    </w:p>
    <w:p w14:paraId="1CD9EB8D" w14:textId="77777777" w:rsidR="00EC3F6F" w:rsidRPr="00284EE3" w:rsidRDefault="00EC3F6F" w:rsidP="00284EE3">
      <w:pPr>
        <w:pBdr>
          <w:top w:val="nil"/>
          <w:left w:val="nil"/>
          <w:bottom w:val="nil"/>
          <w:right w:val="nil"/>
          <w:between w:val="nil"/>
        </w:pBdr>
        <w:shd w:val="clear" w:color="auto" w:fill="FFFFFF"/>
        <w:ind w:left="720"/>
        <w:rPr>
          <w:rFonts w:ascii="Avenir Next" w:hAnsi="Avenir Next" w:cstheme="minorHAnsi"/>
          <w:color w:val="000000"/>
          <w:lang w:val="es-CO"/>
        </w:rPr>
      </w:pPr>
      <w:r w:rsidRPr="00284EE3">
        <w:rPr>
          <w:rFonts w:ascii="Avenir Next" w:hAnsi="Avenir Next" w:cstheme="minorHAnsi"/>
          <w:color w:val="000000"/>
          <w:vertAlign w:val="superscript"/>
          <w:lang w:val="es-CO"/>
        </w:rPr>
        <w:t>29 “La más importante,” respondió Jesús, “es esta: 'Escucha, Israel: El Señor nuestro Dios, el Señor es uno. 30 ama al Señor tu Dios con todo tu corazón y con toda tu alma y con toda tu mente y con todas tus fuerzas.' 31 El segundo es este: 'Ama a tu prójimo como a ti mismo.' No hay mandamiento mayor que estos.</w:t>
      </w:r>
    </w:p>
    <w:p w14:paraId="2FE421CC" w14:textId="77777777" w:rsidR="00284EE3" w:rsidRDefault="00284EE3" w:rsidP="00EC3F6F">
      <w:pPr>
        <w:pBdr>
          <w:top w:val="nil"/>
          <w:left w:val="nil"/>
          <w:bottom w:val="nil"/>
          <w:right w:val="nil"/>
          <w:between w:val="nil"/>
        </w:pBdr>
        <w:shd w:val="clear" w:color="auto" w:fill="FFFFFF"/>
        <w:rPr>
          <w:rFonts w:ascii="Avenir Next" w:hAnsi="Avenir Next" w:cstheme="minorHAnsi"/>
          <w:color w:val="000000"/>
          <w:sz w:val="22"/>
          <w:szCs w:val="22"/>
          <w:lang w:val="es-CO"/>
        </w:rPr>
      </w:pPr>
    </w:p>
    <w:p w14:paraId="6F2E4561" w14:textId="487AF3B4" w:rsidR="00EC3F6F" w:rsidRPr="00EC3F6F" w:rsidRDefault="00EC3F6F" w:rsidP="00EC3F6F">
      <w:pPr>
        <w:pBdr>
          <w:top w:val="nil"/>
          <w:left w:val="nil"/>
          <w:bottom w:val="nil"/>
          <w:right w:val="nil"/>
          <w:between w:val="nil"/>
        </w:pBdr>
        <w:shd w:val="clear" w:color="auto" w:fill="FFFFFF"/>
        <w:rPr>
          <w:rFonts w:ascii="Avenir Next" w:hAnsi="Avenir Next" w:cstheme="minorHAnsi"/>
          <w:color w:val="000000"/>
          <w:sz w:val="22"/>
          <w:szCs w:val="22"/>
          <w:lang w:val="es-CO"/>
        </w:rPr>
      </w:pPr>
      <w:r w:rsidRPr="00EC3F6F">
        <w:rPr>
          <w:rFonts w:ascii="Avenir Next" w:hAnsi="Avenir Next" w:cstheme="minorHAnsi"/>
          <w:color w:val="000000"/>
          <w:sz w:val="22"/>
          <w:szCs w:val="22"/>
          <w:lang w:val="es-CO"/>
        </w:rPr>
        <w:lastRenderedPageBreak/>
        <w:t>A medida que profundizamos en estos versículos, descubriremos qué es la madurez espiritual y qué es la madurez emocional.</w:t>
      </w:r>
    </w:p>
    <w:p w14:paraId="5D288D2D" w14:textId="77777777" w:rsidR="00EC3F6F" w:rsidRPr="00EC3F6F" w:rsidRDefault="00EC3F6F" w:rsidP="00EC3F6F">
      <w:pPr>
        <w:rPr>
          <w:rFonts w:ascii="Avenir Next" w:hAnsi="Avenir Next" w:cstheme="minorHAnsi"/>
          <w:sz w:val="22"/>
          <w:szCs w:val="22"/>
          <w:lang w:val="es-CO"/>
        </w:rPr>
      </w:pPr>
    </w:p>
    <w:p w14:paraId="77BCE9C3" w14:textId="4453D7F0" w:rsidR="00EC3F6F" w:rsidRDefault="00EC3F6F" w:rsidP="00EC3F6F">
      <w:pPr>
        <w:rPr>
          <w:rFonts w:ascii="Avenir Next" w:hAnsi="Avenir Next" w:cstheme="minorHAnsi"/>
          <w:color w:val="0070C0"/>
          <w:sz w:val="28"/>
          <w:szCs w:val="28"/>
          <w:lang w:val="es-CO"/>
        </w:rPr>
      </w:pPr>
      <w:r w:rsidRPr="00EC3F6F">
        <w:rPr>
          <w:rFonts w:ascii="Avenir Next" w:hAnsi="Avenir Next" w:cstheme="minorHAnsi"/>
          <w:color w:val="0070C0"/>
          <w:sz w:val="28"/>
          <w:szCs w:val="28"/>
          <w:lang w:val="es-CO"/>
        </w:rPr>
        <w:t>El primer mandamiento es amar al Señor con todo tu corazón, alma, mente y fuerzas.</w:t>
      </w:r>
    </w:p>
    <w:p w14:paraId="4BCB74D1" w14:textId="77777777" w:rsidR="004C5CD3" w:rsidRDefault="004C5CD3" w:rsidP="00EC3F6F">
      <w:pPr>
        <w:rPr>
          <w:rFonts w:ascii="Avenir Next" w:hAnsi="Avenir Next" w:cstheme="minorHAnsi"/>
          <w:color w:val="0070C0"/>
          <w:sz w:val="28"/>
          <w:szCs w:val="28"/>
          <w:lang w:val="es-CO"/>
        </w:rPr>
      </w:pPr>
    </w:p>
    <w:p w14:paraId="74125FE2" w14:textId="72C35CC9" w:rsidR="00BB3C3D" w:rsidRPr="004C5CD3" w:rsidRDefault="004C5CD3" w:rsidP="00EC3F6F">
      <w:pPr>
        <w:rPr>
          <w:rFonts w:ascii="Avenir Next" w:hAnsi="Avenir Next" w:cstheme="minorHAnsi"/>
          <w:b/>
          <w:sz w:val="22"/>
          <w:szCs w:val="28"/>
          <w:lang w:val="es-CO"/>
        </w:rPr>
      </w:pPr>
      <w:r w:rsidRPr="004C5CD3">
        <w:rPr>
          <w:rFonts w:ascii="Avenir Next" w:hAnsi="Avenir Next" w:cstheme="minorHAnsi"/>
          <w:b/>
          <w:sz w:val="22"/>
          <w:szCs w:val="28"/>
          <w:lang w:val="es-CO"/>
        </w:rPr>
        <w:t>(Diapositiva #5)</w:t>
      </w:r>
    </w:p>
    <w:p w14:paraId="2560C5B1" w14:textId="5D84B675" w:rsidR="00EC3F6F" w:rsidRPr="00EC3F6F" w:rsidRDefault="00EC3F6F" w:rsidP="00EC3F6F">
      <w:pPr>
        <w:jc w:val="center"/>
        <w:rPr>
          <w:rFonts w:ascii="Avenir Next" w:hAnsi="Avenir Next" w:cstheme="minorHAnsi"/>
          <w:b/>
          <w:bCs/>
          <w:sz w:val="22"/>
          <w:szCs w:val="22"/>
          <w:lang w:val="es-CO"/>
        </w:rPr>
      </w:pPr>
      <w:r w:rsidRPr="00EC3F6F">
        <w:rPr>
          <w:rFonts w:ascii="Avenir Next" w:hAnsi="Avenir Next" w:cstheme="minorHAnsi"/>
          <w:b/>
          <w:bCs/>
          <w:sz w:val="22"/>
          <w:szCs w:val="22"/>
          <w:lang w:val="es-CO"/>
        </w:rPr>
        <w:t xml:space="preserve">1. AMA A DIOS CON </w:t>
      </w:r>
      <w:r w:rsidR="0007691F">
        <w:rPr>
          <w:rFonts w:ascii="Avenir Next" w:hAnsi="Avenir Next" w:cstheme="minorHAnsi"/>
          <w:b/>
          <w:bCs/>
          <w:sz w:val="22"/>
          <w:szCs w:val="22"/>
          <w:lang w:val="es-CO"/>
        </w:rPr>
        <w:t>TODO TU CORAZÓN</w:t>
      </w:r>
    </w:p>
    <w:p w14:paraId="022FAD9A" w14:textId="77777777" w:rsidR="0007691F" w:rsidRDefault="0007691F" w:rsidP="00EC3F6F">
      <w:pPr>
        <w:rPr>
          <w:rFonts w:ascii="Avenir Next" w:hAnsi="Avenir Next" w:cstheme="minorHAnsi"/>
          <w:sz w:val="22"/>
          <w:szCs w:val="22"/>
          <w:lang w:val="es-CO"/>
        </w:rPr>
      </w:pPr>
    </w:p>
    <w:p w14:paraId="7A238BBD" w14:textId="4E91CC67" w:rsidR="0007691F" w:rsidRDefault="0007691F" w:rsidP="00EC3F6F">
      <w:pPr>
        <w:rPr>
          <w:rFonts w:ascii="Avenir Next" w:hAnsi="Avenir Next" w:cstheme="minorHAnsi"/>
          <w:sz w:val="22"/>
          <w:szCs w:val="22"/>
          <w:lang w:val="es-CO"/>
        </w:rPr>
      </w:pPr>
      <w:r w:rsidRPr="0007691F">
        <w:rPr>
          <w:rFonts w:ascii="Avenir Next" w:hAnsi="Avenir Next" w:cstheme="minorHAnsi"/>
          <w:sz w:val="22"/>
          <w:szCs w:val="22"/>
          <w:lang w:val="es-CO"/>
        </w:rPr>
        <w:t>Jesús cita Deuteronomio 6:4, 5 cuando responde al escriba (Marcos 12:30). Esta parte del gran mandamiento nos insta a amar a Dios con todo nuestro corazón. Esto significa amarlo intensamente en todo momento y bajo cualquier circunstancia, buena o mala. También significa prevenir conscientemente cualquier cosa que nos separe de Él.</w:t>
      </w:r>
    </w:p>
    <w:p w14:paraId="5CA02222" w14:textId="77777777" w:rsidR="00DE19E6" w:rsidRDefault="00DE19E6" w:rsidP="00EC3F6F">
      <w:pPr>
        <w:rPr>
          <w:rFonts w:ascii="Avenir Next" w:hAnsi="Avenir Next" w:cstheme="minorHAnsi"/>
          <w:sz w:val="22"/>
          <w:szCs w:val="22"/>
          <w:lang w:val="es-CO"/>
        </w:rPr>
      </w:pPr>
    </w:p>
    <w:p w14:paraId="4A5B6F72" w14:textId="7B8873D6" w:rsidR="0007691F" w:rsidRDefault="0007691F" w:rsidP="00EC3F6F">
      <w:pPr>
        <w:rPr>
          <w:rFonts w:ascii="Avenir Next" w:hAnsi="Avenir Next" w:cstheme="minorHAnsi"/>
          <w:sz w:val="22"/>
          <w:szCs w:val="22"/>
          <w:lang w:val="es-CO"/>
        </w:rPr>
      </w:pPr>
      <w:r w:rsidRPr="0007691F">
        <w:rPr>
          <w:rFonts w:ascii="Avenir Next" w:hAnsi="Avenir Next" w:cstheme="minorHAnsi"/>
          <w:sz w:val="22"/>
          <w:szCs w:val="22"/>
          <w:lang w:val="es-CO"/>
        </w:rPr>
        <w:t>Elena de White dice que amar a Dios con todo nuestro corazón es no permitir que nada en la tierra quite nuestro afecto por Dios.</w:t>
      </w:r>
    </w:p>
    <w:p w14:paraId="72E83337" w14:textId="4612BD0D" w:rsidR="0007691F" w:rsidRDefault="0007691F" w:rsidP="0007691F">
      <w:pPr>
        <w:ind w:left="720"/>
        <w:rPr>
          <w:rFonts w:ascii="Avenir Next" w:hAnsi="Avenir Next" w:cstheme="minorHAnsi"/>
          <w:sz w:val="22"/>
          <w:szCs w:val="22"/>
          <w:lang w:val="es-CO"/>
        </w:rPr>
      </w:pPr>
      <w:r w:rsidRPr="0007691F">
        <w:rPr>
          <w:rFonts w:ascii="Avenir Next" w:hAnsi="Avenir Next" w:cstheme="minorHAnsi"/>
          <w:sz w:val="22"/>
          <w:szCs w:val="22"/>
          <w:lang w:val="es-CO"/>
        </w:rPr>
        <w:t>“Vi que todo lo que divide los afectos, o quita del corazón el amor supremo a Dios, o impide la confianza ilimitada y la entera confianza en Él, asume el carácter y toma la forma de un ídolo…. No se permite ninguna separación de nuestros afectos de Dios. Nada es para dividir nuestro supremo amor por Él o nuestro deleite en Él. Tu voluntad, deseos, planes, anhelos y placeres deben estar todos en sujeción”</w:t>
      </w:r>
      <w:r>
        <w:rPr>
          <w:rFonts w:ascii="Avenir Next" w:hAnsi="Avenir Next" w:cstheme="minorHAnsi"/>
          <w:sz w:val="22"/>
          <w:szCs w:val="22"/>
          <w:lang w:val="es-CO"/>
        </w:rPr>
        <w:t>.</w:t>
      </w:r>
      <w:r>
        <w:rPr>
          <w:rStyle w:val="FootnoteReference"/>
          <w:rFonts w:ascii="Avenir Next" w:hAnsi="Avenir Next" w:cstheme="minorHAnsi"/>
          <w:sz w:val="22"/>
          <w:szCs w:val="22"/>
          <w:lang w:val="es-CO"/>
        </w:rPr>
        <w:footnoteReference w:id="7"/>
      </w:r>
    </w:p>
    <w:p w14:paraId="5101BCCA" w14:textId="77777777" w:rsidR="0007691F" w:rsidRDefault="0007691F" w:rsidP="00EC3F6F">
      <w:pPr>
        <w:rPr>
          <w:rFonts w:ascii="Avenir Next" w:hAnsi="Avenir Next" w:cstheme="minorHAnsi"/>
          <w:sz w:val="22"/>
          <w:szCs w:val="22"/>
          <w:lang w:val="es-CO"/>
        </w:rPr>
      </w:pPr>
    </w:p>
    <w:p w14:paraId="502D83CF" w14:textId="48294831" w:rsidR="004C5CD3" w:rsidRPr="004C5CD3" w:rsidRDefault="004C5CD3" w:rsidP="00EC3F6F">
      <w:pPr>
        <w:rPr>
          <w:rFonts w:ascii="Avenir Next" w:hAnsi="Avenir Next" w:cstheme="minorHAnsi"/>
          <w:b/>
          <w:sz w:val="22"/>
          <w:szCs w:val="22"/>
          <w:lang w:val="es-CO"/>
        </w:rPr>
      </w:pPr>
      <w:r w:rsidRPr="004C5CD3">
        <w:rPr>
          <w:rFonts w:ascii="Avenir Next" w:hAnsi="Avenir Next" w:cstheme="minorHAnsi"/>
          <w:b/>
          <w:sz w:val="22"/>
          <w:szCs w:val="22"/>
          <w:lang w:val="es-CO"/>
        </w:rPr>
        <w:t>(Diapositiva #6)</w:t>
      </w:r>
    </w:p>
    <w:p w14:paraId="30CF5510" w14:textId="7435859D" w:rsidR="0007691F" w:rsidRDefault="003669FA" w:rsidP="00DE19E6">
      <w:pPr>
        <w:jc w:val="center"/>
        <w:rPr>
          <w:rFonts w:ascii="Avenir Next" w:hAnsi="Avenir Next" w:cstheme="minorHAnsi"/>
          <w:b/>
          <w:sz w:val="22"/>
          <w:szCs w:val="22"/>
          <w:lang w:val="es-CO"/>
        </w:rPr>
      </w:pPr>
      <w:r w:rsidRPr="003669FA">
        <w:rPr>
          <w:rFonts w:ascii="Avenir Next" w:hAnsi="Avenir Next" w:cstheme="minorHAnsi"/>
          <w:b/>
          <w:sz w:val="22"/>
          <w:szCs w:val="22"/>
          <w:lang w:val="es-CO"/>
        </w:rPr>
        <w:t>2. AMA A DIOS CON TODA TU ALMA</w:t>
      </w:r>
    </w:p>
    <w:p w14:paraId="5EBC9641" w14:textId="2B60417A" w:rsidR="003669FA" w:rsidRPr="00EC3F6F" w:rsidRDefault="003669FA" w:rsidP="003669FA">
      <w:pPr>
        <w:rPr>
          <w:rFonts w:ascii="Avenir Next" w:hAnsi="Avenir Next" w:cstheme="minorHAnsi"/>
          <w:sz w:val="22"/>
          <w:szCs w:val="22"/>
          <w:lang w:val="es-CO"/>
        </w:rPr>
      </w:pPr>
      <w:r w:rsidRPr="00EC3F6F">
        <w:rPr>
          <w:rFonts w:ascii="Avenir Next" w:hAnsi="Avenir Next" w:cstheme="minorHAnsi"/>
          <w:sz w:val="22"/>
          <w:szCs w:val="22"/>
          <w:lang w:val="es-CO"/>
        </w:rPr>
        <w:t>Esta parte del gran mandamiento nos recuerda amar a nuestro Padre celestial con toda nuestra alma. Albert Barnes escribe que amar al Señor con toda el alma “significa estar dispuesto a entregarle la vida y dedicarla toda a su servicio; vivir para él, y estar dispuesto a morir por su mandato.”</w:t>
      </w:r>
      <w:r>
        <w:rPr>
          <w:rStyle w:val="FootnoteReference"/>
          <w:rFonts w:ascii="Avenir Next" w:hAnsi="Avenir Next" w:cstheme="minorHAnsi"/>
          <w:sz w:val="22"/>
          <w:szCs w:val="22"/>
          <w:lang w:val="es-CO"/>
        </w:rPr>
        <w:footnoteReference w:id="8"/>
      </w:r>
    </w:p>
    <w:p w14:paraId="55F11944" w14:textId="77777777" w:rsidR="003669FA" w:rsidRPr="00EC3F6F" w:rsidRDefault="003669FA" w:rsidP="003669FA">
      <w:pPr>
        <w:shd w:val="clear" w:color="auto" w:fill="FFFFFF"/>
        <w:textAlignment w:val="baseline"/>
        <w:rPr>
          <w:rFonts w:ascii="Avenir Next" w:eastAsia="Times New Roman" w:hAnsi="Avenir Next" w:cstheme="minorHAnsi"/>
          <w:color w:val="191919"/>
          <w:sz w:val="22"/>
          <w:szCs w:val="22"/>
          <w:lang w:val="es-CO"/>
        </w:rPr>
      </w:pPr>
    </w:p>
    <w:p w14:paraId="07C7B000" w14:textId="4E382B4B" w:rsidR="003669FA" w:rsidRPr="00EC3F6F" w:rsidRDefault="003669FA" w:rsidP="003669FA">
      <w:pPr>
        <w:contextualSpacing/>
        <w:rPr>
          <w:rFonts w:ascii="Avenir Next" w:hAnsi="Avenir Next" w:cstheme="minorHAnsi"/>
          <w:sz w:val="22"/>
          <w:szCs w:val="22"/>
          <w:lang w:val="es-CO"/>
        </w:rPr>
      </w:pPr>
      <w:r w:rsidRPr="00EC3F6F">
        <w:rPr>
          <w:rFonts w:ascii="Avenir Next" w:hAnsi="Avenir Next" w:cstheme="minorHAnsi"/>
          <w:sz w:val="22"/>
          <w:szCs w:val="22"/>
          <w:lang w:val="es-CO"/>
        </w:rPr>
        <w:t>David lo dice así: “Como el ciervo brama por las corrientes de las aguas, así clama por ti, Dios mío, el alma mía. Mi alma tiene sed de Dios, del Dios vivo. ¿Cuándo puedo ir a encontrarme con Dios?” (Salmo 42:1, 2). Entonces, amar a Dios con toda nuestra alma es amarlo con todo lo que somos, encontrar nuestro interior inclinado hacia Él, buscarlo y mantenerlo en el centro de nuestra vida.</w:t>
      </w:r>
    </w:p>
    <w:p w14:paraId="5276AD7A" w14:textId="77777777" w:rsidR="003669FA" w:rsidRDefault="003669FA" w:rsidP="00EC3F6F">
      <w:pPr>
        <w:rPr>
          <w:rFonts w:ascii="Avenir Next" w:hAnsi="Avenir Next" w:cstheme="minorHAnsi"/>
          <w:sz w:val="22"/>
          <w:szCs w:val="22"/>
          <w:lang w:val="es-CO"/>
        </w:rPr>
      </w:pPr>
    </w:p>
    <w:p w14:paraId="4EB74452" w14:textId="4CBACC6E" w:rsidR="004C5CD3" w:rsidRPr="004C5CD3" w:rsidRDefault="004C5CD3" w:rsidP="00EC3F6F">
      <w:pPr>
        <w:rPr>
          <w:rFonts w:ascii="Avenir Next" w:hAnsi="Avenir Next" w:cstheme="minorHAnsi"/>
          <w:b/>
          <w:sz w:val="22"/>
          <w:szCs w:val="22"/>
          <w:lang w:val="es-CO"/>
        </w:rPr>
      </w:pPr>
      <w:r w:rsidRPr="004C5CD3">
        <w:rPr>
          <w:rFonts w:ascii="Avenir Next" w:hAnsi="Avenir Next" w:cstheme="minorHAnsi"/>
          <w:b/>
          <w:sz w:val="22"/>
          <w:szCs w:val="22"/>
          <w:lang w:val="es-CO"/>
        </w:rPr>
        <w:t>(D</w:t>
      </w:r>
      <w:r>
        <w:rPr>
          <w:rFonts w:ascii="Avenir Next" w:hAnsi="Avenir Next" w:cstheme="minorHAnsi"/>
          <w:b/>
          <w:sz w:val="22"/>
          <w:szCs w:val="22"/>
          <w:lang w:val="es-CO"/>
        </w:rPr>
        <w:t>iapositiva #7</w:t>
      </w:r>
      <w:r w:rsidRPr="004C5CD3">
        <w:rPr>
          <w:rFonts w:ascii="Avenir Next" w:hAnsi="Avenir Next" w:cstheme="minorHAnsi"/>
          <w:b/>
          <w:sz w:val="22"/>
          <w:szCs w:val="22"/>
          <w:lang w:val="es-CO"/>
        </w:rPr>
        <w:t>)</w:t>
      </w:r>
    </w:p>
    <w:p w14:paraId="75025754" w14:textId="4CD1392B" w:rsidR="00EC3F6F" w:rsidRPr="00EC3F6F" w:rsidRDefault="003669FA" w:rsidP="00EC3F6F">
      <w:pPr>
        <w:jc w:val="center"/>
        <w:rPr>
          <w:rFonts w:ascii="Avenir Next" w:hAnsi="Avenir Next" w:cstheme="minorHAnsi"/>
          <w:sz w:val="22"/>
          <w:szCs w:val="22"/>
          <w:lang w:val="es-CO"/>
        </w:rPr>
      </w:pPr>
      <w:r>
        <w:rPr>
          <w:rFonts w:ascii="Avenir Next" w:hAnsi="Avenir Next" w:cstheme="minorHAnsi"/>
          <w:b/>
          <w:sz w:val="22"/>
          <w:szCs w:val="22"/>
          <w:lang w:val="es-CO"/>
        </w:rPr>
        <w:t>3</w:t>
      </w:r>
      <w:r w:rsidR="00EC3F6F" w:rsidRPr="003669FA">
        <w:rPr>
          <w:rFonts w:ascii="Avenir Next" w:hAnsi="Avenir Next" w:cstheme="minorHAnsi"/>
          <w:b/>
          <w:bCs/>
          <w:sz w:val="22"/>
          <w:szCs w:val="22"/>
          <w:lang w:val="es-CO"/>
        </w:rPr>
        <w:t>.</w:t>
      </w:r>
      <w:r w:rsidR="00EC3F6F" w:rsidRPr="00EC3F6F">
        <w:rPr>
          <w:rFonts w:ascii="Avenir Next" w:hAnsi="Avenir Next" w:cstheme="minorHAnsi"/>
          <w:b/>
          <w:bCs/>
          <w:sz w:val="22"/>
          <w:szCs w:val="22"/>
          <w:lang w:val="es-CO"/>
        </w:rPr>
        <w:t xml:space="preserve"> AMA A DIOS CON TODA TU MENTE</w:t>
      </w:r>
    </w:p>
    <w:p w14:paraId="75DD3AEE" w14:textId="77777777" w:rsidR="00EC3F6F" w:rsidRPr="00EC3F6F" w:rsidRDefault="00EC3F6F" w:rsidP="00EC3F6F">
      <w:pPr>
        <w:rPr>
          <w:rFonts w:ascii="Avenir Next" w:hAnsi="Avenir Next" w:cstheme="minorHAnsi"/>
          <w:sz w:val="22"/>
          <w:szCs w:val="22"/>
          <w:lang w:val="es-CO"/>
        </w:rPr>
      </w:pPr>
      <w:r w:rsidRPr="00EC3F6F">
        <w:rPr>
          <w:rFonts w:ascii="Avenir Next" w:hAnsi="Avenir Next" w:cstheme="minorHAnsi"/>
          <w:sz w:val="22"/>
          <w:szCs w:val="22"/>
          <w:lang w:val="es-CO"/>
        </w:rPr>
        <w:t xml:space="preserve">Esta parte del gran mandamiento nos muestra la importancia de mantener nuestra mente sujeta a Dios. Esto comienza con el lugar al que dirigimos nuestros pensamientos. Pablo nos </w:t>
      </w:r>
      <w:r w:rsidRPr="00EC3F6F">
        <w:rPr>
          <w:rFonts w:ascii="Avenir Next" w:hAnsi="Avenir Next" w:cstheme="minorHAnsi"/>
          <w:sz w:val="22"/>
          <w:szCs w:val="22"/>
          <w:lang w:val="es-CO"/>
        </w:rPr>
        <w:lastRenderedPageBreak/>
        <w:t>anima a pensar en cosas que son verdaderas, nobles, justas, puras, amables, buenas, virtuosas y dignas de alabanza (Filipenses 4:8); y ser transformados por la renovación de nuestra mente para que podamos probar la voluntad de Dios (Romanos 12:2).</w:t>
      </w:r>
    </w:p>
    <w:p w14:paraId="004956AE" w14:textId="77777777" w:rsidR="00BB3C3D" w:rsidRDefault="00BB3C3D" w:rsidP="00EC3F6F">
      <w:pPr>
        <w:rPr>
          <w:rFonts w:ascii="Avenir Next" w:hAnsi="Avenir Next" w:cstheme="minorHAnsi"/>
          <w:sz w:val="22"/>
          <w:szCs w:val="22"/>
          <w:lang w:val="es-CO"/>
        </w:rPr>
      </w:pPr>
    </w:p>
    <w:p w14:paraId="53F2DA3F" w14:textId="1A4A4F5A" w:rsidR="004C5CD3" w:rsidRPr="004C5CD3" w:rsidRDefault="004C5CD3" w:rsidP="004C5CD3">
      <w:pPr>
        <w:rPr>
          <w:rFonts w:ascii="Avenir Next" w:hAnsi="Avenir Next" w:cstheme="minorHAnsi"/>
          <w:b/>
          <w:sz w:val="22"/>
          <w:szCs w:val="22"/>
          <w:lang w:val="es-CO"/>
        </w:rPr>
      </w:pPr>
      <w:r w:rsidRPr="004C5CD3">
        <w:rPr>
          <w:rFonts w:ascii="Avenir Next" w:hAnsi="Avenir Next" w:cstheme="minorHAnsi"/>
          <w:b/>
          <w:sz w:val="22"/>
          <w:szCs w:val="22"/>
          <w:lang w:val="es-CO"/>
        </w:rPr>
        <w:t>(D</w:t>
      </w:r>
      <w:r>
        <w:rPr>
          <w:rFonts w:ascii="Avenir Next" w:hAnsi="Avenir Next" w:cstheme="minorHAnsi"/>
          <w:b/>
          <w:sz w:val="22"/>
          <w:szCs w:val="22"/>
          <w:lang w:val="es-CO"/>
        </w:rPr>
        <w:t>iapositiva #8</w:t>
      </w:r>
      <w:r w:rsidRPr="004C5CD3">
        <w:rPr>
          <w:rFonts w:ascii="Avenir Next" w:hAnsi="Avenir Next" w:cstheme="minorHAnsi"/>
          <w:b/>
          <w:sz w:val="22"/>
          <w:szCs w:val="22"/>
          <w:lang w:val="es-CO"/>
        </w:rPr>
        <w:t>)</w:t>
      </w:r>
    </w:p>
    <w:p w14:paraId="433A9406" w14:textId="77777777" w:rsidR="00BB3C3D" w:rsidRPr="00EC3F6F" w:rsidRDefault="00BB3C3D" w:rsidP="00EC3F6F">
      <w:pPr>
        <w:rPr>
          <w:rFonts w:ascii="Avenir Next" w:hAnsi="Avenir Next" w:cstheme="minorHAnsi"/>
          <w:sz w:val="22"/>
          <w:szCs w:val="22"/>
          <w:lang w:val="es-CO"/>
        </w:rPr>
      </w:pPr>
    </w:p>
    <w:p w14:paraId="5A580EB6" w14:textId="76A8B606" w:rsidR="00EC3F6F" w:rsidRPr="00EC3F6F" w:rsidRDefault="003669FA" w:rsidP="00EC3F6F">
      <w:pPr>
        <w:jc w:val="center"/>
        <w:rPr>
          <w:rFonts w:ascii="Avenir Next" w:hAnsi="Avenir Next" w:cstheme="minorHAnsi"/>
          <w:b/>
          <w:bCs/>
          <w:sz w:val="22"/>
          <w:szCs w:val="22"/>
          <w:lang w:val="es-CO"/>
        </w:rPr>
      </w:pPr>
      <w:r>
        <w:rPr>
          <w:rFonts w:ascii="Avenir Next" w:hAnsi="Avenir Next" w:cstheme="minorHAnsi"/>
          <w:b/>
          <w:bCs/>
          <w:sz w:val="22"/>
          <w:szCs w:val="22"/>
          <w:lang w:val="es-CO"/>
        </w:rPr>
        <w:t>4</w:t>
      </w:r>
      <w:r w:rsidR="00EC3F6F" w:rsidRPr="00EC3F6F">
        <w:rPr>
          <w:rFonts w:ascii="Avenir Next" w:hAnsi="Avenir Next" w:cstheme="minorHAnsi"/>
          <w:b/>
          <w:bCs/>
          <w:sz w:val="22"/>
          <w:szCs w:val="22"/>
          <w:lang w:val="es-CO"/>
        </w:rPr>
        <w:t>. AMA A DIOS CON TODAS TU</w:t>
      </w:r>
      <w:r w:rsidR="008838F3">
        <w:rPr>
          <w:rFonts w:ascii="Avenir Next" w:hAnsi="Avenir Next" w:cstheme="minorHAnsi"/>
          <w:b/>
          <w:bCs/>
          <w:sz w:val="22"/>
          <w:szCs w:val="22"/>
          <w:lang w:val="es-CO"/>
        </w:rPr>
        <w:t>S</w:t>
      </w:r>
      <w:r w:rsidR="00EC3F6F" w:rsidRPr="00EC3F6F">
        <w:rPr>
          <w:rFonts w:ascii="Avenir Next" w:hAnsi="Avenir Next" w:cstheme="minorHAnsi"/>
          <w:b/>
          <w:bCs/>
          <w:sz w:val="22"/>
          <w:szCs w:val="22"/>
          <w:lang w:val="es-CO"/>
        </w:rPr>
        <w:t xml:space="preserve"> FUERZA</w:t>
      </w:r>
      <w:r w:rsidR="008838F3">
        <w:rPr>
          <w:rFonts w:ascii="Avenir Next" w:hAnsi="Avenir Next" w:cstheme="minorHAnsi"/>
          <w:b/>
          <w:bCs/>
          <w:sz w:val="22"/>
          <w:szCs w:val="22"/>
          <w:lang w:val="es-CO"/>
        </w:rPr>
        <w:t>S</w:t>
      </w:r>
    </w:p>
    <w:p w14:paraId="7F3930C8" w14:textId="77777777" w:rsidR="00EC3F6F" w:rsidRPr="00EC3F6F" w:rsidRDefault="00EC3F6F" w:rsidP="00EC3F6F">
      <w:pPr>
        <w:rPr>
          <w:rFonts w:ascii="Avenir Next" w:hAnsi="Avenir Next" w:cstheme="minorHAnsi"/>
          <w:sz w:val="22"/>
          <w:szCs w:val="22"/>
          <w:lang w:val="es-CO"/>
        </w:rPr>
      </w:pPr>
      <w:r w:rsidRPr="00EC3F6F">
        <w:rPr>
          <w:rFonts w:ascii="Avenir Next" w:hAnsi="Avenir Next" w:cstheme="minorHAnsi"/>
          <w:sz w:val="22"/>
          <w:szCs w:val="22"/>
          <w:lang w:val="es-CO"/>
        </w:rPr>
        <w:t>Esta parte del gran mandamiento nos anima a amar a Dios con todas nuestras fuerzas. La fuerza se refiere al aspecto físico del amor y es el “cómo” de mostrarle a Dios que lo amamos. “Con todas nuestras fuerzas” es presentar todo nuestro ser, cuerpo y acción, como un sacrificio vivo y santo al Dios que amamos (Romanos 12:1). Es hablar cuando vemos injusticia. Es cuidar a los heridos física y espiritualmente. Es hacer lo correcto, aunque nadie nos vea. Es actuar con rectitud incluso cuando no vemos ninguna recompensa al hacerlo, incluso cuando somos perseguidos por esos actos de rectitud. Si nuestra motivación y deseo interior es amar a Dios, nuestras acciones (la fuerza de nuestro cuerpo) lo demostrarán.</w:t>
      </w:r>
    </w:p>
    <w:p w14:paraId="50117299" w14:textId="77777777" w:rsidR="00EC3F6F" w:rsidRPr="00EC3F6F" w:rsidRDefault="00EC3F6F" w:rsidP="00EC3F6F">
      <w:pPr>
        <w:rPr>
          <w:rFonts w:ascii="Avenir Next" w:hAnsi="Avenir Next" w:cstheme="minorHAnsi"/>
          <w:sz w:val="22"/>
          <w:szCs w:val="22"/>
          <w:lang w:val="es-CO"/>
        </w:rPr>
      </w:pPr>
    </w:p>
    <w:p w14:paraId="415C050E" w14:textId="3436057F" w:rsidR="008838F3" w:rsidRPr="008838F3" w:rsidRDefault="008838F3" w:rsidP="00EC3F6F">
      <w:pPr>
        <w:rPr>
          <w:rFonts w:ascii="Avenir Next" w:hAnsi="Avenir Next" w:cstheme="minorHAnsi"/>
          <w:b/>
          <w:sz w:val="22"/>
          <w:szCs w:val="22"/>
          <w:lang w:val="es-CO"/>
        </w:rPr>
      </w:pPr>
      <w:r w:rsidRPr="008838F3">
        <w:rPr>
          <w:rFonts w:ascii="Avenir Next" w:hAnsi="Avenir Next" w:cstheme="minorHAnsi"/>
          <w:b/>
          <w:sz w:val="22"/>
          <w:szCs w:val="22"/>
          <w:lang w:val="es-CO"/>
        </w:rPr>
        <w:t>(</w:t>
      </w:r>
      <w:proofErr w:type="spellStart"/>
      <w:r w:rsidRPr="008838F3">
        <w:rPr>
          <w:rFonts w:ascii="Avenir Next" w:hAnsi="Avenir Next" w:cstheme="minorHAnsi"/>
          <w:b/>
          <w:sz w:val="22"/>
          <w:szCs w:val="22"/>
          <w:lang w:val="es-CO"/>
        </w:rPr>
        <w:t>D</w:t>
      </w:r>
      <w:r w:rsidR="00C90AC4">
        <w:rPr>
          <w:rFonts w:ascii="Avenir Next" w:hAnsi="Avenir Next" w:cstheme="minorHAnsi"/>
          <w:b/>
          <w:sz w:val="22"/>
          <w:szCs w:val="22"/>
          <w:lang w:val="es-CO"/>
        </w:rPr>
        <w:t>iapositiva</w:t>
      </w:r>
      <w:r w:rsidRPr="008838F3">
        <w:rPr>
          <w:rFonts w:ascii="Avenir Next" w:hAnsi="Avenir Next" w:cstheme="minorHAnsi"/>
          <w:b/>
          <w:sz w:val="22"/>
          <w:szCs w:val="22"/>
          <w:lang w:val="es-CO"/>
        </w:rPr>
        <w:t xml:space="preserve"> #9)</w:t>
      </w:r>
    </w:p>
    <w:p w14:paraId="486640DB" w14:textId="77777777" w:rsidR="00EC3F6F" w:rsidRPr="00EC3F6F" w:rsidRDefault="00EC3F6F" w:rsidP="00EC3F6F">
      <w:pPr>
        <w:rPr>
          <w:rFonts w:ascii="Avenir Next" w:hAnsi="Avenir Next" w:cstheme="minorHAnsi"/>
          <w:sz w:val="22"/>
          <w:szCs w:val="22"/>
          <w:lang w:val="es-CO"/>
        </w:rPr>
      </w:pPr>
      <w:r w:rsidRPr="00EC3F6F">
        <w:rPr>
          <w:rFonts w:ascii="Avenir Next" w:hAnsi="Avenir Next" w:cstheme="minorHAnsi"/>
          <w:sz w:val="22"/>
          <w:szCs w:val="22"/>
          <w:lang w:val="es-CO"/>
        </w:rPr>
        <w:t>En re</w:t>
      </w:r>
      <w:proofErr w:type="spellEnd"/>
      <w:r w:rsidRPr="00EC3F6F">
        <w:rPr>
          <w:rFonts w:ascii="Avenir Next" w:hAnsi="Avenir Next" w:cstheme="minorHAnsi"/>
          <w:sz w:val="22"/>
          <w:szCs w:val="22"/>
          <w:lang w:val="es-CO"/>
        </w:rPr>
        <w:t>sumen, la forma en que Jesús presenta el primer mandamiento nos enseña cómo ser espiritualmente maduros. El amor que tenemos por Dios se verá a través de nuestra relación con Él y con cada parte de nuestro ser.</w:t>
      </w:r>
    </w:p>
    <w:p w14:paraId="15D2F345" w14:textId="77777777" w:rsidR="00EC3F6F" w:rsidRPr="00EC3F6F" w:rsidRDefault="00EC3F6F" w:rsidP="00EC3F6F">
      <w:pPr>
        <w:rPr>
          <w:rFonts w:ascii="Avenir Next" w:hAnsi="Avenir Next" w:cstheme="minorHAnsi"/>
          <w:sz w:val="22"/>
          <w:szCs w:val="22"/>
          <w:lang w:val="es-CO"/>
        </w:rPr>
      </w:pPr>
    </w:p>
    <w:p w14:paraId="25E810D6" w14:textId="3DE8BC49" w:rsidR="008838F3" w:rsidRPr="008838F3" w:rsidRDefault="008838F3" w:rsidP="00EC3F6F">
      <w:pPr>
        <w:rPr>
          <w:rFonts w:ascii="Avenir Next" w:hAnsi="Avenir Next" w:cstheme="minorHAnsi"/>
          <w:b/>
          <w:sz w:val="22"/>
          <w:szCs w:val="28"/>
          <w:lang w:val="es-CO"/>
        </w:rPr>
      </w:pPr>
      <w:r w:rsidRPr="008838F3">
        <w:rPr>
          <w:rFonts w:ascii="Avenir Next" w:hAnsi="Avenir Next" w:cstheme="minorHAnsi"/>
          <w:b/>
          <w:sz w:val="22"/>
          <w:szCs w:val="28"/>
          <w:lang w:val="es-CO"/>
        </w:rPr>
        <w:t>(D</w:t>
      </w:r>
      <w:r w:rsidR="00C90AC4">
        <w:rPr>
          <w:rFonts w:ascii="Avenir Next" w:hAnsi="Avenir Next" w:cstheme="minorHAnsi"/>
          <w:b/>
          <w:sz w:val="22"/>
          <w:szCs w:val="28"/>
          <w:lang w:val="es-CO"/>
        </w:rPr>
        <w:t>iapositiva</w:t>
      </w:r>
      <w:r w:rsidRPr="008838F3">
        <w:rPr>
          <w:rFonts w:ascii="Avenir Next" w:hAnsi="Avenir Next" w:cstheme="minorHAnsi"/>
          <w:b/>
          <w:sz w:val="22"/>
          <w:szCs w:val="28"/>
          <w:lang w:val="es-CO"/>
        </w:rPr>
        <w:t xml:space="preserve"> #10)</w:t>
      </w:r>
      <w:proofErr w:type="spellStart"/>
    </w:p>
    <w:p w14:paraId="58CB4C25" w14:textId="52DAB357" w:rsidR="00EC3F6F" w:rsidRPr="00EC3F6F" w:rsidRDefault="00EC3F6F" w:rsidP="00EC3F6F">
      <w:pPr>
        <w:rPr>
          <w:rFonts w:ascii="Avenir Next" w:hAnsi="Avenir Next" w:cstheme="minorHAnsi"/>
          <w:color w:val="0070C0"/>
          <w:sz w:val="28"/>
          <w:szCs w:val="28"/>
          <w:lang w:val="es-CO"/>
        </w:rPr>
      </w:pPr>
      <w:r w:rsidRPr="00EC3F6F">
        <w:rPr>
          <w:rFonts w:ascii="Avenir Next" w:hAnsi="Avenir Next" w:cstheme="minorHAnsi"/>
          <w:color w:val="0070C0"/>
          <w:sz w:val="28"/>
          <w:szCs w:val="28"/>
          <w:lang w:val="es-CO"/>
        </w:rPr>
        <w:t xml:space="preserve">El </w:t>
      </w:r>
      <w:proofErr w:type="spellEnd"/>
      <w:r w:rsidRPr="00EC3F6F">
        <w:rPr>
          <w:rFonts w:ascii="Avenir Next" w:hAnsi="Avenir Next" w:cstheme="minorHAnsi"/>
          <w:color w:val="0070C0"/>
          <w:sz w:val="28"/>
          <w:szCs w:val="28"/>
          <w:lang w:val="es-CO"/>
        </w:rPr>
        <w:t>segundo mandamiento es amar a tu prójimo como a ti mismo.</w:t>
      </w:r>
    </w:p>
    <w:p w14:paraId="0A351C7C" w14:textId="77777777" w:rsidR="00EC3F6F" w:rsidRPr="00EC3F6F" w:rsidRDefault="00EC3F6F" w:rsidP="00EC3F6F">
      <w:pPr>
        <w:rPr>
          <w:rFonts w:ascii="Avenir Next" w:hAnsi="Avenir Next" w:cstheme="minorHAnsi"/>
          <w:sz w:val="22"/>
          <w:szCs w:val="22"/>
          <w:lang w:val="es-CO"/>
        </w:rPr>
      </w:pPr>
    </w:p>
    <w:p w14:paraId="329269E2" w14:textId="0039C5D4" w:rsidR="00EC3F6F" w:rsidRPr="00EC3F6F" w:rsidRDefault="007E1465" w:rsidP="00EC3F6F">
      <w:pPr>
        <w:shd w:val="clear" w:color="auto" w:fill="FFFFFF"/>
        <w:jc w:val="center"/>
        <w:rPr>
          <w:rFonts w:ascii="Avenir Next" w:eastAsia="Times New Roman" w:hAnsi="Avenir Next" w:cstheme="minorHAnsi"/>
          <w:b/>
          <w:bCs/>
          <w:color w:val="212225"/>
          <w:sz w:val="22"/>
          <w:szCs w:val="22"/>
          <w:lang w:val="es-CO"/>
        </w:rPr>
      </w:pPr>
      <w:r>
        <w:rPr>
          <w:rFonts w:ascii="Avenir Next" w:eastAsia="Times New Roman" w:hAnsi="Avenir Next" w:cstheme="minorHAnsi"/>
          <w:b/>
          <w:bCs/>
          <w:color w:val="212225"/>
          <w:sz w:val="22"/>
          <w:szCs w:val="22"/>
          <w:lang w:val="es-CO"/>
        </w:rPr>
        <w:t>1. Á</w:t>
      </w:r>
      <w:r w:rsidR="00EC3F6F" w:rsidRPr="00EC3F6F">
        <w:rPr>
          <w:rFonts w:ascii="Avenir Next" w:eastAsia="Times New Roman" w:hAnsi="Avenir Next" w:cstheme="minorHAnsi"/>
          <w:b/>
          <w:bCs/>
          <w:color w:val="212225"/>
          <w:sz w:val="22"/>
          <w:szCs w:val="22"/>
          <w:lang w:val="es-CO"/>
        </w:rPr>
        <w:t>MATE A TI MISMO</w:t>
      </w:r>
    </w:p>
    <w:p w14:paraId="35F4DCB7" w14:textId="77777777" w:rsidR="00EC3F6F" w:rsidRPr="00EC3F6F" w:rsidRDefault="00EC3F6F" w:rsidP="00EC3F6F">
      <w:pPr>
        <w:shd w:val="clear" w:color="auto" w:fill="FFFFFF"/>
        <w:rPr>
          <w:rFonts w:ascii="Avenir Next" w:eastAsia="Times New Roman" w:hAnsi="Avenir Next" w:cstheme="minorHAnsi"/>
          <w:color w:val="212225"/>
          <w:sz w:val="22"/>
          <w:szCs w:val="22"/>
          <w:lang w:val="es-CO"/>
        </w:rPr>
      </w:pPr>
      <w:r w:rsidRPr="00EC3F6F">
        <w:rPr>
          <w:rFonts w:ascii="Avenir Next" w:eastAsia="Times New Roman" w:hAnsi="Avenir Next" w:cstheme="minorHAnsi"/>
          <w:color w:val="212225"/>
          <w:sz w:val="22"/>
          <w:szCs w:val="22"/>
          <w:lang w:val="es-CO"/>
        </w:rPr>
        <w:t>Jesús cita Levítico 19:18 cuando continúa hablando al escriba (Marcos 12:31). Sorprendentemente, Él dice que el segundo mandamiento es como el primero. ¿Qué quiere decir? La clave está en la última frase, “como a ti mismo”, que veremos primero.</w:t>
      </w:r>
    </w:p>
    <w:p w14:paraId="0DC43B9D" w14:textId="77777777" w:rsidR="00EC3F6F" w:rsidRPr="00EC3F6F" w:rsidRDefault="00EC3F6F" w:rsidP="00EC3F6F">
      <w:pPr>
        <w:shd w:val="clear" w:color="auto" w:fill="FFFFFF"/>
        <w:rPr>
          <w:rFonts w:ascii="Avenir Next" w:eastAsia="Times New Roman" w:hAnsi="Avenir Next" w:cstheme="minorHAnsi"/>
          <w:color w:val="212225"/>
          <w:sz w:val="22"/>
          <w:szCs w:val="22"/>
          <w:lang w:val="es-CO"/>
        </w:rPr>
      </w:pPr>
    </w:p>
    <w:p w14:paraId="3C2FB56D" w14:textId="77777777" w:rsidR="00EC3F6F" w:rsidRPr="00EC3F6F" w:rsidRDefault="00EC3F6F" w:rsidP="00EC3F6F">
      <w:pPr>
        <w:shd w:val="clear" w:color="auto" w:fill="FFFFFF"/>
        <w:rPr>
          <w:rFonts w:ascii="Avenir Next" w:eastAsia="Times New Roman" w:hAnsi="Avenir Next" w:cstheme="minorHAnsi"/>
          <w:color w:val="212225"/>
          <w:sz w:val="22"/>
          <w:szCs w:val="22"/>
          <w:lang w:val="es-CO"/>
        </w:rPr>
      </w:pPr>
      <w:r w:rsidRPr="00EC3F6F">
        <w:rPr>
          <w:rFonts w:ascii="Avenir Next" w:eastAsia="Times New Roman" w:hAnsi="Avenir Next" w:cstheme="minorHAnsi"/>
          <w:color w:val="212225"/>
          <w:sz w:val="22"/>
          <w:szCs w:val="22"/>
          <w:lang w:val="es-CO"/>
        </w:rPr>
        <w:t>La conciencia de ti mismo y tu relación con Dios están íntimamente relacionadas. Alguien dijo una vez: “¡Solo puedes amar a Dios y a tu prójimo tanto como te aceptas y te amas a ti mismo!” Si vamos a obedecer el segundo mandamiento, debemos comprender la importancia de amarnos a nosotros mismos, reconocer nuestro valor, desarrollar nuestra madurez emocional y cultivar una relación cercana con Dios.</w:t>
      </w:r>
    </w:p>
    <w:p w14:paraId="0D4FE3B4" w14:textId="77777777" w:rsidR="00EC3F6F" w:rsidRPr="00EC3F6F" w:rsidRDefault="00EC3F6F" w:rsidP="00EC3F6F">
      <w:pPr>
        <w:shd w:val="clear" w:color="auto" w:fill="FFFFFF"/>
        <w:rPr>
          <w:rFonts w:ascii="Avenir Next" w:eastAsia="Times New Roman" w:hAnsi="Avenir Next" w:cstheme="minorHAnsi"/>
          <w:color w:val="212225"/>
          <w:sz w:val="22"/>
          <w:szCs w:val="22"/>
          <w:lang w:val="es-CO"/>
        </w:rPr>
      </w:pPr>
    </w:p>
    <w:p w14:paraId="16E80A01" w14:textId="1AD4AD39" w:rsidR="008838F3" w:rsidRDefault="008838F3" w:rsidP="00EC3F6F">
      <w:pPr>
        <w:shd w:val="clear" w:color="auto" w:fill="FFFFFF"/>
        <w:rPr>
          <w:rFonts w:ascii="Avenir Next" w:eastAsia="Times New Roman" w:hAnsi="Avenir Next" w:cstheme="minorHAnsi"/>
          <w:b/>
          <w:bCs/>
          <w:color w:val="212225"/>
          <w:sz w:val="22"/>
          <w:szCs w:val="22"/>
          <w:lang w:val="es-CO"/>
        </w:rPr>
      </w:pPr>
      <w:r>
        <w:rPr>
          <w:rFonts w:ascii="Avenir Next" w:eastAsia="Times New Roman" w:hAnsi="Avenir Next" w:cstheme="minorHAnsi"/>
          <w:b/>
          <w:bCs/>
          <w:color w:val="212225"/>
          <w:sz w:val="22"/>
          <w:szCs w:val="22"/>
          <w:lang w:val="es-CO"/>
        </w:rPr>
        <w:t>(D</w:t>
      </w:r>
      <w:r w:rsidR="00C90AC4">
        <w:rPr>
          <w:rFonts w:ascii="Avenir Next" w:eastAsia="Times New Roman" w:hAnsi="Avenir Next" w:cstheme="minorHAnsi"/>
          <w:b/>
          <w:bCs/>
          <w:color w:val="212225"/>
          <w:sz w:val="22"/>
          <w:szCs w:val="22"/>
          <w:lang w:val="es-CO"/>
        </w:rPr>
        <w:t>iapositiva</w:t>
      </w:r>
      <w:r>
        <w:rPr>
          <w:rFonts w:ascii="Avenir Next" w:eastAsia="Times New Roman" w:hAnsi="Avenir Next" w:cstheme="minorHAnsi"/>
          <w:b/>
          <w:bCs/>
          <w:color w:val="212225"/>
          <w:sz w:val="22"/>
          <w:szCs w:val="22"/>
          <w:lang w:val="es-CO"/>
        </w:rPr>
        <w:t xml:space="preserve"> #11)</w:t>
      </w:r>
    </w:p>
    <w:p w14:paraId="1BB91516" w14:textId="77777777" w:rsidR="008838F3" w:rsidRDefault="008838F3" w:rsidP="00EC3F6F">
      <w:pPr>
        <w:shd w:val="clear" w:color="auto" w:fill="FFFFFF"/>
        <w:rPr>
          <w:rFonts w:ascii="Avenir Next" w:eastAsia="Times New Roman" w:hAnsi="Avenir Next" w:cstheme="minorHAnsi"/>
          <w:b/>
          <w:bCs/>
          <w:color w:val="212225"/>
          <w:sz w:val="22"/>
          <w:szCs w:val="22"/>
          <w:lang w:val="es-CO"/>
        </w:rPr>
      </w:pPr>
    </w:p>
    <w:p w14:paraId="3D42B952" w14:textId="77777777" w:rsidR="008838F3" w:rsidRDefault="00EC3F6F" w:rsidP="008838F3">
      <w:pPr>
        <w:shd w:val="clear" w:color="auto" w:fill="FFFFFF"/>
        <w:rPr>
          <w:lang w:val="es-CO"/>
        </w:rPr>
      </w:pPr>
      <w:r w:rsidRPr="00EC3F6F">
        <w:rPr>
          <w:rFonts w:ascii="Avenir Next" w:eastAsia="Times New Roman" w:hAnsi="Avenir Next" w:cstheme="minorHAnsi"/>
          <w:b/>
          <w:bCs/>
          <w:color w:val="212225"/>
          <w:sz w:val="22"/>
          <w:szCs w:val="22"/>
          <w:lang w:val="es-CO"/>
        </w:rPr>
        <w:t>CINCO ELEMENTOS NECESARIOS PARA AMARTE A TI MISMO</w:t>
      </w:r>
      <w:r w:rsidR="008838F3">
        <w:rPr>
          <w:rFonts w:ascii="Avenir Next" w:eastAsia="Times New Roman" w:hAnsi="Avenir Next" w:cstheme="minorHAnsi"/>
          <w:b/>
          <w:bCs/>
          <w:color w:val="212225"/>
          <w:sz w:val="22"/>
          <w:szCs w:val="22"/>
          <w:lang w:val="es-CO"/>
        </w:rPr>
        <w:t>:</w:t>
      </w:r>
      <w:r w:rsidR="008838F3" w:rsidRPr="008838F3">
        <w:rPr>
          <w:lang w:val="es-CO"/>
        </w:rPr>
        <w:t xml:space="preserve"> </w:t>
      </w:r>
    </w:p>
    <w:p w14:paraId="4CBD0DC1" w14:textId="7D667F97" w:rsidR="008838F3" w:rsidRPr="008838F3" w:rsidRDefault="008838F3" w:rsidP="008838F3">
      <w:pPr>
        <w:shd w:val="clear" w:color="auto" w:fill="FFFFFF"/>
        <w:rPr>
          <w:rFonts w:ascii="Avenir Next" w:eastAsia="Times New Roman" w:hAnsi="Avenir Next" w:cstheme="minorHAnsi"/>
          <w:bCs/>
          <w:color w:val="212225"/>
          <w:sz w:val="22"/>
          <w:szCs w:val="22"/>
          <w:lang w:val="es-CO"/>
        </w:rPr>
      </w:pPr>
      <w:r w:rsidRPr="008838F3">
        <w:rPr>
          <w:lang w:val="es-CO"/>
        </w:rPr>
        <w:t xml:space="preserve">1. </w:t>
      </w:r>
      <w:r w:rsidRPr="008838F3">
        <w:rPr>
          <w:rFonts w:ascii="Avenir Next" w:eastAsia="Times New Roman" w:hAnsi="Avenir Next" w:cstheme="minorHAnsi"/>
          <w:bCs/>
          <w:color w:val="212225"/>
          <w:sz w:val="22"/>
          <w:szCs w:val="22"/>
          <w:lang w:val="es-CO"/>
        </w:rPr>
        <w:t>Ámate a ti mismo</w:t>
      </w:r>
    </w:p>
    <w:p w14:paraId="0BC57A76" w14:textId="7C630291" w:rsidR="008838F3" w:rsidRPr="008838F3" w:rsidRDefault="008838F3" w:rsidP="008838F3">
      <w:pPr>
        <w:shd w:val="clear" w:color="auto" w:fill="FFFFFF"/>
        <w:rPr>
          <w:rFonts w:ascii="Avenir Next" w:eastAsia="Times New Roman" w:hAnsi="Avenir Next" w:cstheme="minorHAnsi"/>
          <w:bCs/>
          <w:color w:val="212225"/>
          <w:sz w:val="22"/>
          <w:szCs w:val="22"/>
          <w:lang w:val="es-CO"/>
        </w:rPr>
      </w:pPr>
      <w:r w:rsidRPr="008838F3">
        <w:rPr>
          <w:rFonts w:ascii="Avenir Next" w:eastAsia="Times New Roman" w:hAnsi="Avenir Next" w:cstheme="minorHAnsi"/>
          <w:bCs/>
          <w:color w:val="212225"/>
          <w:sz w:val="22"/>
          <w:szCs w:val="22"/>
          <w:lang w:val="es-CO"/>
        </w:rPr>
        <w:t>2. Reconoce tu falso yo</w:t>
      </w:r>
    </w:p>
    <w:p w14:paraId="31F7B013" w14:textId="6039BB11" w:rsidR="008838F3" w:rsidRPr="008838F3" w:rsidRDefault="008838F3" w:rsidP="008838F3">
      <w:pPr>
        <w:shd w:val="clear" w:color="auto" w:fill="FFFFFF"/>
        <w:rPr>
          <w:rFonts w:ascii="Avenir Next" w:eastAsia="Times New Roman" w:hAnsi="Avenir Next" w:cstheme="minorHAnsi"/>
          <w:bCs/>
          <w:color w:val="212225"/>
          <w:sz w:val="22"/>
          <w:szCs w:val="22"/>
          <w:lang w:val="es-CO"/>
        </w:rPr>
      </w:pPr>
      <w:r w:rsidRPr="008838F3">
        <w:rPr>
          <w:rFonts w:ascii="Avenir Next" w:eastAsia="Times New Roman" w:hAnsi="Avenir Next" w:cstheme="minorHAnsi"/>
          <w:bCs/>
          <w:color w:val="212225"/>
          <w:sz w:val="22"/>
          <w:szCs w:val="22"/>
          <w:lang w:val="es-CO"/>
        </w:rPr>
        <w:t>3. Deshazte de tu falso yo</w:t>
      </w:r>
    </w:p>
    <w:p w14:paraId="062A8D04" w14:textId="21CA54B8" w:rsidR="008838F3" w:rsidRPr="008838F3" w:rsidRDefault="008838F3" w:rsidP="008838F3">
      <w:pPr>
        <w:shd w:val="clear" w:color="auto" w:fill="FFFFFF"/>
        <w:rPr>
          <w:rFonts w:ascii="Avenir Next" w:eastAsia="Times New Roman" w:hAnsi="Avenir Next" w:cstheme="minorHAnsi"/>
          <w:bCs/>
          <w:color w:val="212225"/>
          <w:sz w:val="22"/>
          <w:szCs w:val="22"/>
          <w:lang w:val="es-CO"/>
        </w:rPr>
      </w:pPr>
      <w:r w:rsidRPr="008838F3">
        <w:rPr>
          <w:rFonts w:ascii="Avenir Next" w:eastAsia="Times New Roman" w:hAnsi="Avenir Next" w:cstheme="minorHAnsi"/>
          <w:bCs/>
          <w:color w:val="212225"/>
          <w:sz w:val="22"/>
          <w:szCs w:val="22"/>
          <w:lang w:val="es-CO"/>
        </w:rPr>
        <w:t xml:space="preserve">4. Vive tu verdadero yo </w:t>
      </w:r>
    </w:p>
    <w:p w14:paraId="4CDF2058" w14:textId="6A20CCA4" w:rsidR="00EC3F6F" w:rsidRPr="008838F3" w:rsidRDefault="008838F3" w:rsidP="008838F3">
      <w:pPr>
        <w:shd w:val="clear" w:color="auto" w:fill="FFFFFF"/>
        <w:rPr>
          <w:rFonts w:ascii="Avenir Next" w:eastAsia="Times New Roman" w:hAnsi="Avenir Next" w:cstheme="minorHAnsi"/>
          <w:bCs/>
          <w:color w:val="212225"/>
          <w:sz w:val="22"/>
          <w:szCs w:val="22"/>
          <w:lang w:val="es-CO"/>
        </w:rPr>
      </w:pPr>
      <w:r w:rsidRPr="008838F3">
        <w:rPr>
          <w:rFonts w:ascii="Avenir Next" w:eastAsia="Times New Roman" w:hAnsi="Avenir Next" w:cstheme="minorHAnsi"/>
          <w:bCs/>
          <w:color w:val="212225"/>
          <w:sz w:val="22"/>
          <w:szCs w:val="22"/>
          <w:lang w:val="es-CO"/>
        </w:rPr>
        <w:lastRenderedPageBreak/>
        <w:t>5. Vivir emocionalmente saludable</w:t>
      </w:r>
    </w:p>
    <w:p w14:paraId="266AAD82" w14:textId="77777777" w:rsidR="008838F3" w:rsidRPr="00EC3F6F" w:rsidRDefault="008838F3" w:rsidP="00EC3F6F">
      <w:pPr>
        <w:shd w:val="clear" w:color="auto" w:fill="FFFFFF"/>
        <w:rPr>
          <w:rFonts w:ascii="Avenir Next" w:eastAsia="Times New Roman" w:hAnsi="Avenir Next" w:cstheme="minorHAnsi"/>
          <w:b/>
          <w:bCs/>
          <w:color w:val="212225"/>
          <w:sz w:val="22"/>
          <w:szCs w:val="22"/>
          <w:lang w:val="es-CO"/>
        </w:rPr>
      </w:pPr>
    </w:p>
    <w:p w14:paraId="26E8B367" w14:textId="7F830D16" w:rsidR="00EC3F6F" w:rsidRPr="00EC3F6F" w:rsidRDefault="008838F3" w:rsidP="00EC3F6F">
      <w:pPr>
        <w:shd w:val="clear" w:color="auto" w:fill="FFFFFF"/>
        <w:rPr>
          <w:rFonts w:ascii="Avenir Next" w:eastAsia="Times New Roman" w:hAnsi="Avenir Next" w:cstheme="minorHAnsi"/>
          <w:b/>
          <w:bCs/>
          <w:color w:val="212225"/>
          <w:sz w:val="22"/>
          <w:szCs w:val="22"/>
          <w:lang w:val="es-CO"/>
        </w:rPr>
      </w:pPr>
      <w:r>
        <w:rPr>
          <w:rFonts w:ascii="Avenir Next" w:eastAsia="Times New Roman" w:hAnsi="Avenir Next" w:cstheme="minorHAnsi"/>
          <w:b/>
          <w:bCs/>
          <w:color w:val="212225"/>
          <w:sz w:val="22"/>
          <w:szCs w:val="22"/>
          <w:lang w:val="es-CO"/>
        </w:rPr>
        <w:t>(D</w:t>
      </w:r>
      <w:r w:rsidR="00C90AC4">
        <w:rPr>
          <w:rFonts w:ascii="Avenir Next" w:eastAsia="Times New Roman" w:hAnsi="Avenir Next" w:cstheme="minorHAnsi"/>
          <w:b/>
          <w:bCs/>
          <w:color w:val="212225"/>
          <w:sz w:val="22"/>
          <w:szCs w:val="22"/>
          <w:lang w:val="es-CO"/>
        </w:rPr>
        <w:t>iapositiva</w:t>
      </w:r>
      <w:r>
        <w:rPr>
          <w:rFonts w:ascii="Avenir Next" w:eastAsia="Times New Roman" w:hAnsi="Avenir Next" w:cstheme="minorHAnsi"/>
          <w:b/>
          <w:bCs/>
          <w:color w:val="212225"/>
          <w:sz w:val="22"/>
          <w:szCs w:val="22"/>
          <w:lang w:val="es-CO"/>
        </w:rPr>
        <w:t xml:space="preserve"> #12)</w:t>
      </w:r>
      <w:proofErr w:type="spellStart"/>
    </w:p>
    <w:p w14:paraId="48372B51" w14:textId="77777777" w:rsidR="00EC3F6F" w:rsidRPr="00EC3F6F" w:rsidRDefault="00EC3F6F" w:rsidP="00EC3F6F">
      <w:pPr>
        <w:rPr>
          <w:rFonts w:ascii="Avenir Next" w:hAnsi="Avenir Next" w:cstheme="minorHAnsi"/>
          <w:b/>
          <w:bCs/>
          <w:color w:val="0F1111"/>
          <w:sz w:val="22"/>
          <w:szCs w:val="22"/>
          <w:lang w:val="es-CO"/>
        </w:rPr>
      </w:pPr>
      <w:r w:rsidRPr="00EC3F6F">
        <w:rPr>
          <w:rFonts w:ascii="Avenir Next" w:hAnsi="Avenir Next" w:cstheme="minorHAnsi"/>
          <w:b/>
          <w:bCs/>
          <w:color w:val="0F1111"/>
          <w:sz w:val="22"/>
          <w:szCs w:val="22"/>
          <w:lang w:val="es-CO"/>
        </w:rPr>
        <w:t>1.</w:t>
      </w:r>
      <w:proofErr w:type="spellEnd"/>
      <w:r w:rsidRPr="00EC3F6F">
        <w:rPr>
          <w:rFonts w:ascii="Avenir Next" w:hAnsi="Avenir Next" w:cstheme="minorHAnsi"/>
          <w:b/>
          <w:bCs/>
          <w:color w:val="0F1111"/>
          <w:sz w:val="22"/>
          <w:szCs w:val="22"/>
          <w:lang w:val="es-CO"/>
        </w:rPr>
        <w:t xml:space="preserve"> Ámate a ti mismo</w:t>
      </w:r>
    </w:p>
    <w:p w14:paraId="0785A569" w14:textId="77777777" w:rsidR="00EC3F6F" w:rsidRPr="00EC3F6F" w:rsidRDefault="00EC3F6F" w:rsidP="00EC3F6F">
      <w:pPr>
        <w:rPr>
          <w:rFonts w:ascii="Avenir Next" w:hAnsi="Avenir Next" w:cstheme="minorHAnsi"/>
          <w:color w:val="0F1111"/>
          <w:sz w:val="22"/>
          <w:szCs w:val="22"/>
          <w:lang w:val="es-CO"/>
        </w:rPr>
      </w:pPr>
      <w:r w:rsidRPr="00EC3F6F">
        <w:rPr>
          <w:rFonts w:ascii="Avenir Next" w:hAnsi="Avenir Next" w:cstheme="minorHAnsi"/>
          <w:color w:val="0F1111"/>
          <w:sz w:val="22"/>
          <w:szCs w:val="22"/>
          <w:lang w:val="es-CO"/>
        </w:rPr>
        <w:t>Es vital amarnos a nosotros mismos para poder amar plenamente a los demás. Desafortunadamente, muchos cristianos piensan que amarse a uno mismo es un pecado, un acto egoísta. Pero Jesús mismo nos manda a amar a nuestro prójimo como a nosotros mismos. Pablo instruye a los esposos a amar a sus esposas como a sus propios cuerpos (Efesios 5:28). Para amar a los demás, debemos ser capaces de amarnos a nosotros mismos tal como somos, seres únicos creados por Dios. Él quiere que celebremos nuestra singularidad.</w:t>
      </w:r>
    </w:p>
    <w:p w14:paraId="2D275E99" w14:textId="77777777" w:rsidR="00EC3F6F" w:rsidRPr="00EC3F6F" w:rsidRDefault="00EC3F6F" w:rsidP="00EC3F6F">
      <w:pPr>
        <w:rPr>
          <w:rFonts w:ascii="Avenir Next" w:hAnsi="Avenir Next" w:cstheme="minorHAnsi"/>
          <w:color w:val="0F1111"/>
          <w:sz w:val="22"/>
          <w:szCs w:val="22"/>
          <w:lang w:val="es-CO"/>
        </w:rPr>
      </w:pPr>
    </w:p>
    <w:p w14:paraId="5A64E8ED" w14:textId="77777777" w:rsidR="00EC3F6F" w:rsidRPr="00EC3F6F" w:rsidRDefault="00EC3F6F" w:rsidP="00EC3F6F">
      <w:pPr>
        <w:rPr>
          <w:rFonts w:ascii="Avenir Next" w:hAnsi="Avenir Next" w:cstheme="minorHAnsi"/>
          <w:color w:val="0F1111"/>
          <w:sz w:val="22"/>
          <w:szCs w:val="22"/>
          <w:lang w:val="es-CO"/>
        </w:rPr>
      </w:pPr>
      <w:r w:rsidRPr="00EC3F6F">
        <w:rPr>
          <w:rFonts w:ascii="Avenir Next" w:hAnsi="Avenir Next" w:cstheme="minorHAnsi"/>
          <w:color w:val="0F1111"/>
          <w:sz w:val="22"/>
          <w:szCs w:val="22"/>
          <w:lang w:val="es-CO"/>
        </w:rPr>
        <w:t>Es difícil para nosotros amar a Dios con todo nuestro corazón, alma, mente y fuerzas si no entendemos y reconocemos cuánto nos valora. Él quiere sinceramente que entendamos que valemos todo para Él. Si no nos consideramos seres maravillosos creados por Dios para Su beneplácito, no reconoceremos la profundidad del amor de Dios por nosotros.</w:t>
      </w:r>
    </w:p>
    <w:p w14:paraId="6C48A1AA" w14:textId="77777777" w:rsidR="00EC3F6F" w:rsidRPr="00EC3F6F" w:rsidRDefault="00EC3F6F" w:rsidP="00EC3F6F">
      <w:pPr>
        <w:rPr>
          <w:rFonts w:ascii="Avenir Next" w:hAnsi="Avenir Next" w:cstheme="minorHAnsi"/>
          <w:color w:val="0F1111"/>
          <w:sz w:val="22"/>
          <w:szCs w:val="22"/>
          <w:lang w:val="es-CO"/>
        </w:rPr>
      </w:pPr>
    </w:p>
    <w:p w14:paraId="396EE13B" w14:textId="2E5A9395" w:rsidR="00EC3F6F" w:rsidRPr="00EC3F6F" w:rsidRDefault="00EC3F6F" w:rsidP="00EC3F6F">
      <w:pPr>
        <w:rPr>
          <w:rFonts w:ascii="Avenir Next" w:hAnsi="Avenir Next" w:cstheme="minorHAnsi"/>
          <w:color w:val="0F1111"/>
          <w:sz w:val="22"/>
          <w:szCs w:val="22"/>
          <w:lang w:val="es-CO"/>
        </w:rPr>
      </w:pPr>
      <w:r w:rsidRPr="00EC3F6F">
        <w:rPr>
          <w:rFonts w:ascii="Avenir Next" w:hAnsi="Avenir Next" w:cstheme="minorHAnsi"/>
          <w:color w:val="0F1111"/>
          <w:sz w:val="22"/>
          <w:szCs w:val="22"/>
          <w:lang w:val="es-CO"/>
        </w:rPr>
        <w:t xml:space="preserve">Si no podemos reconocer nuestro propio valor a los ojos de Dios, es difícil reconocer el gran valor de los demás. Sin embargo, estamos llamados a considerar a los demás como más importantes que nosotros mismos (Filipenses 2:3) ya darnos por nuestros hermanos y hermanas (1 Juan 3:16). </w:t>
      </w:r>
      <w:proofErr w:type="spellStart"/>
      <w:r w:rsidRPr="00EC3F6F">
        <w:rPr>
          <w:rFonts w:ascii="Avenir Next" w:hAnsi="Avenir Next" w:cstheme="minorHAnsi"/>
          <w:color w:val="0F1111"/>
          <w:sz w:val="22"/>
          <w:szCs w:val="22"/>
          <w:lang w:val="es-CO"/>
        </w:rPr>
        <w:t>Scazzero</w:t>
      </w:r>
      <w:proofErr w:type="spellEnd"/>
      <w:r w:rsidRPr="00EC3F6F">
        <w:rPr>
          <w:rFonts w:ascii="Avenir Next" w:hAnsi="Avenir Next" w:cstheme="minorHAnsi"/>
          <w:color w:val="0F1111"/>
          <w:sz w:val="22"/>
          <w:szCs w:val="22"/>
          <w:lang w:val="es-CO"/>
        </w:rPr>
        <w:t xml:space="preserve"> nos recuerda que "debemos ser conscientes de que necesitamos un 'yo' para </w:t>
      </w:r>
      <w:r w:rsidR="007E1465">
        <w:rPr>
          <w:rFonts w:ascii="Avenir Next" w:hAnsi="Avenir Next" w:cstheme="minorHAnsi"/>
          <w:color w:val="0F1111"/>
          <w:sz w:val="22"/>
          <w:szCs w:val="22"/>
          <w:lang w:val="es-CO"/>
        </w:rPr>
        <w:t>para recostarnos".</w:t>
      </w:r>
      <w:r w:rsidR="007E1465">
        <w:rPr>
          <w:rStyle w:val="FootnoteReference"/>
          <w:rFonts w:ascii="Avenir Next" w:hAnsi="Avenir Next" w:cstheme="minorHAnsi"/>
          <w:color w:val="0F1111"/>
          <w:sz w:val="22"/>
          <w:szCs w:val="22"/>
          <w:lang w:val="es-CO"/>
        </w:rPr>
        <w:footnoteReference w:id="9"/>
      </w:r>
      <w:r w:rsidR="007E1465">
        <w:rPr>
          <w:rFonts w:ascii="Avenir Next" w:hAnsi="Avenir Next" w:cstheme="minorHAnsi"/>
          <w:color w:val="0F1111"/>
          <w:sz w:val="22"/>
          <w:szCs w:val="22"/>
          <w:lang w:val="es-CO"/>
        </w:rPr>
        <w:t xml:space="preserve">  </w:t>
      </w:r>
      <w:r w:rsidRPr="00EC3F6F">
        <w:rPr>
          <w:rFonts w:ascii="Avenir Next" w:hAnsi="Avenir Next" w:cstheme="minorHAnsi"/>
          <w:color w:val="0F1111"/>
          <w:sz w:val="22"/>
          <w:szCs w:val="22"/>
          <w:lang w:val="es-CO"/>
        </w:rPr>
        <w:t>Tenemos que cuidar de ese yo. Esto no es un acto egoísta. Se trata de ser buenos administradores de la vida que se nos ha dado. De esta manera seremos capaces de cuidar a los demás y amarlos tanto como a nosotros mismos.</w:t>
      </w:r>
    </w:p>
    <w:p w14:paraId="6DC3729E" w14:textId="77777777" w:rsidR="00EC3F6F" w:rsidRDefault="00EC3F6F" w:rsidP="00EC3F6F">
      <w:pPr>
        <w:rPr>
          <w:rFonts w:ascii="Avenir Next" w:hAnsi="Avenir Next" w:cstheme="minorHAnsi"/>
          <w:color w:val="0F1111"/>
          <w:sz w:val="22"/>
          <w:szCs w:val="22"/>
          <w:lang w:val="es-CO"/>
        </w:rPr>
      </w:pPr>
    </w:p>
    <w:p w14:paraId="46A6C3DE" w14:textId="7506ED4E" w:rsidR="008838F3" w:rsidRPr="008838F3" w:rsidRDefault="008838F3" w:rsidP="00EC3F6F">
      <w:pPr>
        <w:rPr>
          <w:rFonts w:ascii="Avenir Next" w:hAnsi="Avenir Next" w:cstheme="minorHAnsi"/>
          <w:b/>
          <w:color w:val="0F1111"/>
          <w:sz w:val="22"/>
          <w:szCs w:val="22"/>
          <w:lang w:val="es-CO"/>
        </w:rPr>
      </w:pPr>
      <w:r w:rsidRPr="008838F3">
        <w:rPr>
          <w:rFonts w:ascii="Avenir Next" w:hAnsi="Avenir Next" w:cstheme="minorHAnsi"/>
          <w:b/>
          <w:color w:val="0F1111"/>
          <w:sz w:val="22"/>
          <w:szCs w:val="22"/>
          <w:lang w:val="es-CO"/>
        </w:rPr>
        <w:t>(D</w:t>
      </w:r>
      <w:r w:rsidR="00C90AC4">
        <w:rPr>
          <w:rFonts w:ascii="Avenir Next" w:hAnsi="Avenir Next" w:cstheme="minorHAnsi"/>
          <w:b/>
          <w:color w:val="0F1111"/>
          <w:sz w:val="22"/>
          <w:szCs w:val="22"/>
          <w:lang w:val="es-CO"/>
        </w:rPr>
        <w:t>iapositiva</w:t>
      </w:r>
      <w:r w:rsidRPr="008838F3">
        <w:rPr>
          <w:rFonts w:ascii="Avenir Next" w:hAnsi="Avenir Next" w:cstheme="minorHAnsi"/>
          <w:b/>
          <w:color w:val="0F1111"/>
          <w:sz w:val="22"/>
          <w:szCs w:val="22"/>
          <w:lang w:val="es-CO"/>
        </w:rPr>
        <w:t xml:space="preserve"> </w:t>
      </w:r>
      <w:r>
        <w:rPr>
          <w:rFonts w:ascii="Avenir Next" w:hAnsi="Avenir Next" w:cstheme="minorHAnsi"/>
          <w:b/>
          <w:color w:val="0F1111"/>
          <w:sz w:val="22"/>
          <w:szCs w:val="22"/>
          <w:lang w:val="es-CO"/>
        </w:rPr>
        <w:t>#13</w:t>
      </w:r>
      <w:r w:rsidRPr="008838F3">
        <w:rPr>
          <w:rFonts w:ascii="Avenir Next" w:hAnsi="Avenir Next" w:cstheme="minorHAnsi"/>
          <w:b/>
          <w:color w:val="0F1111"/>
          <w:sz w:val="22"/>
          <w:szCs w:val="22"/>
          <w:lang w:val="es-CO"/>
        </w:rPr>
        <w:t>)</w:t>
      </w:r>
      <w:proofErr w:type="spellStart"/>
    </w:p>
    <w:p w14:paraId="7E10FD99" w14:textId="77777777" w:rsidR="00EC3F6F" w:rsidRPr="00EC3F6F" w:rsidRDefault="00EC3F6F" w:rsidP="00EC3F6F">
      <w:pPr>
        <w:rPr>
          <w:rFonts w:ascii="Avenir Next" w:hAnsi="Avenir Next" w:cstheme="minorHAnsi"/>
          <w:b/>
          <w:bCs/>
          <w:color w:val="0F1111"/>
          <w:sz w:val="22"/>
          <w:szCs w:val="22"/>
          <w:lang w:val="es-CO"/>
        </w:rPr>
      </w:pPr>
      <w:r w:rsidRPr="00EC3F6F">
        <w:rPr>
          <w:rFonts w:ascii="Avenir Next" w:hAnsi="Avenir Next" w:cstheme="minorHAnsi"/>
          <w:b/>
          <w:bCs/>
          <w:color w:val="0F1111"/>
          <w:sz w:val="22"/>
          <w:szCs w:val="22"/>
          <w:lang w:val="es-CO"/>
        </w:rPr>
        <w:t>2</w:t>
      </w:r>
      <w:proofErr w:type="spellEnd"/>
      <w:r w:rsidRPr="00EC3F6F">
        <w:rPr>
          <w:rFonts w:ascii="Avenir Next" w:hAnsi="Avenir Next" w:cstheme="minorHAnsi"/>
          <w:b/>
          <w:bCs/>
          <w:color w:val="0F1111"/>
          <w:sz w:val="22"/>
          <w:szCs w:val="22"/>
          <w:lang w:val="es-CO"/>
        </w:rPr>
        <w:t>. Reconoce tu falso yo</w:t>
      </w:r>
    </w:p>
    <w:p w14:paraId="6CDDCD7E" w14:textId="77777777" w:rsidR="00EC3F6F" w:rsidRPr="00EC3F6F" w:rsidRDefault="00EC3F6F" w:rsidP="00EC3F6F">
      <w:pPr>
        <w:rPr>
          <w:rFonts w:ascii="Avenir Next" w:hAnsi="Avenir Next" w:cstheme="minorHAnsi"/>
          <w:color w:val="0F1111"/>
          <w:sz w:val="22"/>
          <w:szCs w:val="22"/>
          <w:lang w:val="es-CO"/>
        </w:rPr>
      </w:pPr>
      <w:r w:rsidRPr="00EC3F6F">
        <w:rPr>
          <w:rFonts w:ascii="Avenir Next" w:hAnsi="Avenir Next" w:cstheme="minorHAnsi"/>
          <w:color w:val="0F1111"/>
          <w:sz w:val="22"/>
          <w:szCs w:val="22"/>
          <w:lang w:val="es-CO"/>
        </w:rPr>
        <w:t>Las personas pueden esforzarse por vivir de acuerdo con su yo auténtico, pero al mismo tiempo pueden luchar con la necesidad de usar su yo falso para complacer a los demás y llevarse bien o para obtener lo que necesitan para sobrevivir.</w:t>
      </w:r>
    </w:p>
    <w:p w14:paraId="14213ECE" w14:textId="77777777" w:rsidR="00EC3F6F" w:rsidRPr="00EC3F6F" w:rsidRDefault="00EC3F6F" w:rsidP="00EC3F6F">
      <w:pPr>
        <w:rPr>
          <w:rFonts w:ascii="Avenir Next" w:hAnsi="Avenir Next" w:cstheme="minorHAnsi"/>
          <w:color w:val="0F1111"/>
          <w:sz w:val="22"/>
          <w:szCs w:val="22"/>
          <w:lang w:val="es-CO"/>
        </w:rPr>
      </w:pPr>
    </w:p>
    <w:p w14:paraId="5A732B31" w14:textId="03CBF711" w:rsidR="00EC3F6F" w:rsidRPr="00EC3F6F" w:rsidRDefault="00EC3F6F" w:rsidP="00EC3F6F">
      <w:pPr>
        <w:rPr>
          <w:rFonts w:ascii="Avenir Next" w:hAnsi="Avenir Next" w:cstheme="minorHAnsi"/>
          <w:color w:val="0F1111"/>
          <w:sz w:val="22"/>
          <w:szCs w:val="22"/>
          <w:lang w:val="es-CO"/>
        </w:rPr>
      </w:pPr>
      <w:r w:rsidRPr="00EC3F6F">
        <w:rPr>
          <w:rFonts w:ascii="Avenir Next" w:hAnsi="Avenir Next" w:cstheme="minorHAnsi"/>
          <w:color w:val="0F1111"/>
          <w:sz w:val="22"/>
          <w:szCs w:val="22"/>
          <w:lang w:val="es-CO"/>
        </w:rPr>
        <w:t>El esquema de desarrollo de Donald Winnicott se refiere al falso yo como “ciertos tipos de personalidades falsas que se desarrollan como resultado de fallas ambientales tempranas y repetidas, con el resultado de que el verdadero potencial del yo no se realiza, sino que se oculta. Esta idea se presenta completamente en 'La teoría de la relación padre-hijo' (Winnicott, 1965c)". Winnicott explica que este proceso delirante de auto creación comienza temprano en nuestra infancia.</w:t>
      </w:r>
      <w:r w:rsidR="007E1465">
        <w:rPr>
          <w:rStyle w:val="FootnoteReference"/>
          <w:rFonts w:ascii="Avenir Next" w:hAnsi="Avenir Next" w:cstheme="minorHAnsi"/>
          <w:color w:val="0F1111"/>
          <w:sz w:val="22"/>
          <w:szCs w:val="22"/>
          <w:lang w:val="es-CO"/>
        </w:rPr>
        <w:footnoteReference w:id="10"/>
      </w:r>
    </w:p>
    <w:p w14:paraId="0F4CE626" w14:textId="77777777" w:rsidR="00EC3F6F" w:rsidRPr="00EC3F6F" w:rsidRDefault="00EC3F6F" w:rsidP="00EC3F6F">
      <w:pPr>
        <w:rPr>
          <w:rFonts w:ascii="Avenir Next" w:hAnsi="Avenir Next" w:cstheme="minorHAnsi"/>
          <w:color w:val="0F1111"/>
          <w:sz w:val="22"/>
          <w:szCs w:val="22"/>
          <w:lang w:val="es-CO"/>
        </w:rPr>
      </w:pPr>
    </w:p>
    <w:p w14:paraId="1425F023" w14:textId="77777777" w:rsidR="00EC3F6F" w:rsidRPr="00EC3F6F" w:rsidRDefault="00EC3F6F" w:rsidP="00EC3F6F">
      <w:pPr>
        <w:rPr>
          <w:rFonts w:ascii="Avenir Next" w:hAnsi="Avenir Next" w:cstheme="minorHAnsi"/>
          <w:color w:val="0F1111"/>
          <w:sz w:val="22"/>
          <w:szCs w:val="22"/>
          <w:lang w:val="es-CO"/>
        </w:rPr>
      </w:pPr>
      <w:r w:rsidRPr="00EC3F6F">
        <w:rPr>
          <w:rFonts w:ascii="Avenir Next" w:hAnsi="Avenir Next" w:cstheme="minorHAnsi"/>
          <w:color w:val="0F1111"/>
          <w:sz w:val="22"/>
          <w:szCs w:val="22"/>
          <w:lang w:val="es-CO"/>
        </w:rPr>
        <w:lastRenderedPageBreak/>
        <w:t>Los niños a menudo necesitan responder de manera anormal para cumplir con las demandas de sus padres, sintiendo que deben conformarse para ser amados y tolerados. Esta actitud continúa en sus relaciones con los sistemas educativos, carreras y prácticas religiosas.</w:t>
      </w:r>
    </w:p>
    <w:p w14:paraId="0E7A2843" w14:textId="77777777" w:rsidR="00EC3F6F" w:rsidRPr="00EC3F6F" w:rsidRDefault="00EC3F6F" w:rsidP="00EC3F6F">
      <w:pPr>
        <w:rPr>
          <w:rFonts w:ascii="Avenir Next" w:hAnsi="Avenir Next" w:cstheme="minorHAnsi"/>
          <w:color w:val="0F1111"/>
          <w:sz w:val="22"/>
          <w:szCs w:val="22"/>
          <w:lang w:val="es-CO"/>
        </w:rPr>
      </w:pPr>
    </w:p>
    <w:p w14:paraId="7F6758FE" w14:textId="20D108F2" w:rsidR="00EC3F6F" w:rsidRPr="00EC3F6F" w:rsidRDefault="00EC3F6F" w:rsidP="00EC3F6F">
      <w:pPr>
        <w:rPr>
          <w:rFonts w:ascii="Avenir Next" w:hAnsi="Avenir Next" w:cstheme="minorHAnsi"/>
          <w:color w:val="0F1111"/>
          <w:sz w:val="22"/>
          <w:szCs w:val="22"/>
          <w:lang w:val="es-CO"/>
        </w:rPr>
      </w:pPr>
      <w:r w:rsidRPr="00EC3F6F">
        <w:rPr>
          <w:rFonts w:ascii="Avenir Next" w:hAnsi="Avenir Next" w:cstheme="minorHAnsi"/>
          <w:color w:val="0F1111"/>
          <w:sz w:val="22"/>
          <w:szCs w:val="22"/>
          <w:lang w:val="es-CO"/>
        </w:rPr>
        <w:t>Hasta cierto punto, todos cultivamos un falso yo, pero muchos de nosotros no somos conscientes de ello.</w:t>
      </w:r>
      <w:r w:rsidR="0035486C">
        <w:rPr>
          <w:rStyle w:val="FootnoteReference"/>
          <w:rFonts w:ascii="Avenir Next" w:hAnsi="Avenir Next" w:cstheme="minorHAnsi"/>
          <w:color w:val="0F1111"/>
          <w:sz w:val="22"/>
          <w:szCs w:val="22"/>
          <w:lang w:val="es-CO"/>
        </w:rPr>
        <w:footnoteReference w:id="11"/>
      </w:r>
      <w:r w:rsidRPr="00EC3F6F">
        <w:rPr>
          <w:rFonts w:ascii="Avenir Next" w:hAnsi="Avenir Next" w:cstheme="minorHAnsi"/>
          <w:color w:val="0F1111"/>
          <w:sz w:val="22"/>
          <w:szCs w:val="22"/>
          <w:lang w:val="es-CO"/>
        </w:rPr>
        <w:t xml:space="preserve"> Es natural para nosotros ajustarnos a las expectativas de las personas que nos rodean, pero podemos comenzar a usar una máscara, no solo para los demás, para Dios y para nosotros mismos.</w:t>
      </w:r>
    </w:p>
    <w:p w14:paraId="3ACE137E" w14:textId="77777777" w:rsidR="00EC3F6F" w:rsidRDefault="00EC3F6F" w:rsidP="00EC3F6F">
      <w:pPr>
        <w:rPr>
          <w:rFonts w:ascii="Avenir Next" w:hAnsi="Avenir Next" w:cstheme="minorHAnsi"/>
          <w:b/>
          <w:bCs/>
          <w:color w:val="0F1111"/>
          <w:sz w:val="22"/>
          <w:szCs w:val="22"/>
          <w:lang w:val="es-CO"/>
        </w:rPr>
      </w:pPr>
    </w:p>
    <w:p w14:paraId="506FA00A" w14:textId="593086D4" w:rsidR="008838F3" w:rsidRPr="00EC3F6F" w:rsidRDefault="008838F3" w:rsidP="00EC3F6F">
      <w:pPr>
        <w:rPr>
          <w:rFonts w:ascii="Avenir Next" w:hAnsi="Avenir Next" w:cstheme="minorHAnsi"/>
          <w:b/>
          <w:bCs/>
          <w:color w:val="0F1111"/>
          <w:sz w:val="22"/>
          <w:szCs w:val="22"/>
          <w:lang w:val="es-CO"/>
        </w:rPr>
      </w:pPr>
      <w:r>
        <w:rPr>
          <w:rFonts w:ascii="Avenir Next" w:hAnsi="Avenir Next" w:cstheme="minorHAnsi"/>
          <w:b/>
          <w:bCs/>
          <w:color w:val="0F1111"/>
          <w:sz w:val="22"/>
          <w:szCs w:val="22"/>
          <w:lang w:val="es-CO"/>
        </w:rPr>
        <w:t>(D</w:t>
      </w:r>
      <w:r w:rsidR="00C90AC4">
        <w:rPr>
          <w:rFonts w:ascii="Avenir Next" w:hAnsi="Avenir Next" w:cstheme="minorHAnsi"/>
          <w:b/>
          <w:bCs/>
          <w:color w:val="0F1111"/>
          <w:sz w:val="22"/>
          <w:szCs w:val="22"/>
          <w:lang w:val="es-CO"/>
        </w:rPr>
        <w:t>iapositiva</w:t>
      </w:r>
      <w:r>
        <w:rPr>
          <w:rFonts w:ascii="Avenir Next" w:hAnsi="Avenir Next" w:cstheme="minorHAnsi"/>
          <w:b/>
          <w:bCs/>
          <w:color w:val="0F1111"/>
          <w:sz w:val="22"/>
          <w:szCs w:val="22"/>
          <w:lang w:val="es-CO"/>
        </w:rPr>
        <w:t xml:space="preserve"> #14)</w:t>
      </w:r>
      <w:proofErr w:type="spellStart"/>
    </w:p>
    <w:p w14:paraId="0ECE8F22" w14:textId="77777777" w:rsidR="00EC3F6F" w:rsidRPr="00EC3F6F" w:rsidRDefault="00EC3F6F" w:rsidP="00EC3F6F">
      <w:pPr>
        <w:rPr>
          <w:rFonts w:ascii="Avenir Next" w:hAnsi="Avenir Next" w:cstheme="minorHAnsi"/>
          <w:b/>
          <w:bCs/>
          <w:color w:val="0F1111"/>
          <w:sz w:val="22"/>
          <w:szCs w:val="22"/>
          <w:lang w:val="es-CO"/>
        </w:rPr>
      </w:pPr>
      <w:r w:rsidRPr="00EC3F6F">
        <w:rPr>
          <w:rFonts w:ascii="Avenir Next" w:hAnsi="Avenir Next" w:cstheme="minorHAnsi"/>
          <w:b/>
          <w:bCs/>
          <w:color w:val="0F1111"/>
          <w:sz w:val="22"/>
          <w:szCs w:val="22"/>
          <w:lang w:val="es-CO"/>
        </w:rPr>
        <w:t>3</w:t>
      </w:r>
      <w:proofErr w:type="spellEnd"/>
      <w:r w:rsidRPr="00EC3F6F">
        <w:rPr>
          <w:rFonts w:ascii="Avenir Next" w:hAnsi="Avenir Next" w:cstheme="minorHAnsi"/>
          <w:b/>
          <w:bCs/>
          <w:color w:val="0F1111"/>
          <w:sz w:val="22"/>
          <w:szCs w:val="22"/>
          <w:lang w:val="es-CO"/>
        </w:rPr>
        <w:t>. Deshazte de tu falso yo</w:t>
      </w:r>
    </w:p>
    <w:p w14:paraId="2555D455" w14:textId="28B928CF" w:rsidR="00EC3F6F" w:rsidRPr="00EC3F6F" w:rsidRDefault="00EC3F6F" w:rsidP="00EC3F6F">
      <w:pPr>
        <w:rPr>
          <w:rFonts w:ascii="Avenir Next" w:hAnsi="Avenir Next" w:cstheme="minorHAnsi"/>
          <w:color w:val="0F1111"/>
          <w:sz w:val="22"/>
          <w:szCs w:val="22"/>
          <w:lang w:val="es-CO"/>
        </w:rPr>
      </w:pPr>
      <w:r w:rsidRPr="00EC3F6F">
        <w:rPr>
          <w:rFonts w:ascii="Avenir Next" w:hAnsi="Avenir Next" w:cstheme="minorHAnsi"/>
          <w:color w:val="0F1111"/>
          <w:sz w:val="22"/>
          <w:szCs w:val="22"/>
          <w:lang w:val="es-CO"/>
        </w:rPr>
        <w:t xml:space="preserve">Permitir que Dios tome el control sobre nosotros puede ayudarnos a deshacernos de los falsos egoísmos. Robert Mulholland dice en su libro, </w:t>
      </w:r>
      <w:r w:rsidRPr="00EC3F6F">
        <w:rPr>
          <w:rFonts w:ascii="Avenir Next" w:hAnsi="Avenir Next" w:cstheme="minorHAnsi"/>
          <w:i/>
          <w:iCs/>
          <w:color w:val="0F1111"/>
          <w:sz w:val="22"/>
          <w:szCs w:val="22"/>
          <w:lang w:val="es-CO"/>
        </w:rPr>
        <w:t>El viaje más profundo: la espiritualidad de descubrir tu verdadero yo</w:t>
      </w:r>
      <w:r w:rsidRPr="00EC3F6F">
        <w:rPr>
          <w:rFonts w:ascii="Avenir Next" w:hAnsi="Avenir Next" w:cstheme="minorHAnsi"/>
          <w:color w:val="0F1111"/>
          <w:sz w:val="22"/>
          <w:szCs w:val="22"/>
          <w:lang w:val="es-CO"/>
        </w:rPr>
        <w:t xml:space="preserve"> “La tentación de asumir el papel de Dios en nuestra vida es la esencia del falso yo. El falso yo es un yo que de alguna manera está jugando a ser dios en su vida y en su mundo”.</w:t>
      </w:r>
      <w:r w:rsidR="003D76D1">
        <w:rPr>
          <w:rStyle w:val="FootnoteReference"/>
          <w:rFonts w:ascii="Avenir Next" w:hAnsi="Avenir Next" w:cstheme="minorHAnsi"/>
          <w:color w:val="0F1111"/>
          <w:sz w:val="22"/>
          <w:szCs w:val="22"/>
          <w:lang w:val="es-CO"/>
        </w:rPr>
        <w:footnoteReference w:id="12"/>
      </w:r>
    </w:p>
    <w:p w14:paraId="68BF9792" w14:textId="77777777" w:rsidR="00EC3F6F" w:rsidRPr="00EC3F6F" w:rsidRDefault="00EC3F6F" w:rsidP="00EC3F6F">
      <w:pPr>
        <w:rPr>
          <w:rFonts w:ascii="Avenir Next" w:hAnsi="Avenir Next" w:cstheme="minorHAnsi"/>
          <w:color w:val="0F1111"/>
          <w:sz w:val="22"/>
          <w:szCs w:val="22"/>
          <w:lang w:val="es-CO"/>
        </w:rPr>
      </w:pPr>
    </w:p>
    <w:p w14:paraId="19269BF3" w14:textId="77777777" w:rsidR="00EC3F6F" w:rsidRPr="00EC3F6F" w:rsidRDefault="00EC3F6F" w:rsidP="00EC3F6F">
      <w:pPr>
        <w:rPr>
          <w:rFonts w:ascii="Avenir Next" w:hAnsi="Avenir Next" w:cstheme="minorHAnsi"/>
          <w:color w:val="0F1111"/>
          <w:sz w:val="22"/>
          <w:szCs w:val="22"/>
          <w:lang w:val="es-CO"/>
        </w:rPr>
      </w:pPr>
      <w:r w:rsidRPr="00EC3F6F">
        <w:rPr>
          <w:rFonts w:ascii="Avenir Next" w:hAnsi="Avenir Next" w:cstheme="minorHAnsi"/>
          <w:color w:val="0F1111"/>
          <w:sz w:val="22"/>
          <w:szCs w:val="22"/>
          <w:lang w:val="es-CO"/>
        </w:rPr>
        <w:t>El falso yo también es como estar encerrado en una celda que nosotros y nuestras sociedades hemos creado. Es como si nos encerráramos personalmente para evitar la vergüenza, el dolor y la vergüenza. Alternativamente, nos convertimos en otra persona y nos amoldamos a las personas que nos rodean. Cuando nos sentimos encerrados en la celda, a veces dejamos de correr riesgos con las personas. Dejamos de amar a los demás por temor a que no nos amen. Dejamos de acudir a otros en busca de apoyo, por temor a que se nieguen a ayudarnos. Dejamos de decir lo que pensamos porque alguien ha usado nuestras palabras para herirnos o condenarnos. Nos aislamos de los demás. O bien, nuestro falso yo a veces nos empuja a decir mentiras para conseguir lo que queremos, a pretender ser alguien que no somos, a adaptarnos a las variadas situaciones en las que debemos actuar.</w:t>
      </w:r>
    </w:p>
    <w:p w14:paraId="79397FEE" w14:textId="1D642499" w:rsidR="00EC3F6F" w:rsidRPr="00EC3F6F" w:rsidRDefault="00EC3F6F" w:rsidP="00EC3F6F">
      <w:pPr>
        <w:rPr>
          <w:rFonts w:ascii="Avenir Next" w:hAnsi="Avenir Next" w:cstheme="minorHAnsi"/>
          <w:color w:val="0F1111"/>
          <w:sz w:val="22"/>
          <w:szCs w:val="22"/>
          <w:lang w:val="es-CO"/>
        </w:rPr>
      </w:pPr>
      <w:r w:rsidRPr="00EC3F6F">
        <w:rPr>
          <w:rFonts w:ascii="Avenir Next" w:hAnsi="Avenir Next" w:cstheme="minorHAnsi"/>
          <w:color w:val="0F1111"/>
          <w:sz w:val="22"/>
          <w:szCs w:val="22"/>
          <w:lang w:val="es-CO"/>
        </w:rPr>
        <w:t>Mulholland se refiere a estas actitudes desarrolladas a partir del falso yo como miedo, autoprotección, posesividad, manipulación, tendencias autodestructivas, autopromoción, autocomplacencia y la necesidad de distinguirnos de los demás.</w:t>
      </w:r>
      <w:r w:rsidR="003D76D1">
        <w:rPr>
          <w:rStyle w:val="FootnoteReference"/>
          <w:rFonts w:ascii="Avenir Next" w:hAnsi="Avenir Next" w:cstheme="minorHAnsi"/>
          <w:color w:val="0F1111"/>
          <w:sz w:val="22"/>
          <w:szCs w:val="22"/>
          <w:lang w:val="es-CO"/>
        </w:rPr>
        <w:footnoteReference w:id="13"/>
      </w:r>
    </w:p>
    <w:p w14:paraId="2DEDD8AE" w14:textId="77777777" w:rsidR="00EC3F6F" w:rsidRPr="00EC3F6F" w:rsidRDefault="00EC3F6F" w:rsidP="00EC3F6F">
      <w:pPr>
        <w:rPr>
          <w:rFonts w:ascii="Avenir Next" w:hAnsi="Avenir Next" w:cstheme="minorHAnsi"/>
          <w:color w:val="0F1111"/>
          <w:sz w:val="22"/>
          <w:szCs w:val="22"/>
          <w:lang w:val="es-CO"/>
        </w:rPr>
      </w:pPr>
    </w:p>
    <w:p w14:paraId="189E5192" w14:textId="77777777" w:rsidR="00EC3F6F" w:rsidRPr="00EC3F6F" w:rsidRDefault="00EC3F6F" w:rsidP="00EC3F6F">
      <w:pPr>
        <w:rPr>
          <w:rFonts w:ascii="Avenir Next" w:hAnsi="Avenir Next" w:cstheme="minorHAnsi"/>
          <w:color w:val="0F1111"/>
          <w:sz w:val="22"/>
          <w:szCs w:val="22"/>
          <w:lang w:val="es-CO"/>
        </w:rPr>
      </w:pPr>
      <w:r w:rsidRPr="00EC3F6F">
        <w:rPr>
          <w:rFonts w:ascii="Avenir Next" w:hAnsi="Avenir Next" w:cstheme="minorHAnsi"/>
          <w:color w:val="0F1111"/>
          <w:sz w:val="22"/>
          <w:szCs w:val="22"/>
          <w:lang w:val="es-CO"/>
        </w:rPr>
        <w:t>Estas actitudes se convierten en malos rasgos de carácter, pero pueden desaparecer si las llevamos a Jesús. La Biblia dice en 1 Juan 1:9 “Si confesamos nuestros pecados, él es fiel y justo para perdonar nuestros pecados y limpiarnos de toda maldad”. Mulholland comenta sobre este versículo:</w:t>
      </w:r>
    </w:p>
    <w:p w14:paraId="0CAC1706" w14:textId="1FD725F6" w:rsidR="00EC3F6F" w:rsidRPr="00EC3F6F" w:rsidRDefault="00EC3F6F" w:rsidP="00EC3F6F">
      <w:pPr>
        <w:ind w:left="720"/>
        <w:rPr>
          <w:rFonts w:ascii="Avenir Next" w:hAnsi="Avenir Next" w:cstheme="minorHAnsi"/>
          <w:color w:val="0F1111"/>
          <w:sz w:val="22"/>
          <w:szCs w:val="22"/>
          <w:lang w:val="es-CO"/>
        </w:rPr>
      </w:pPr>
      <w:r w:rsidRPr="00EC3F6F">
        <w:rPr>
          <w:rFonts w:ascii="Avenir Next" w:hAnsi="Avenir Next" w:cstheme="minorHAnsi"/>
          <w:color w:val="0F1111"/>
          <w:sz w:val="22"/>
          <w:szCs w:val="22"/>
          <w:lang w:val="es-CO"/>
        </w:rPr>
        <w:t xml:space="preserve">El propósito de Dios para nosotros no fue simplemente perdonar los pecados, sino transformar nuestro falso ser: limpiar toda su injusticia, hacernos justos, restaurarnos a </w:t>
      </w:r>
      <w:r w:rsidRPr="00EC3F6F">
        <w:rPr>
          <w:rFonts w:ascii="Avenir Next" w:hAnsi="Avenir Next" w:cstheme="minorHAnsi"/>
          <w:color w:val="0F1111"/>
          <w:sz w:val="22"/>
          <w:szCs w:val="22"/>
          <w:lang w:val="es-CO"/>
        </w:rPr>
        <w:lastRenderedPageBreak/>
        <w:t>nuestro verdadero ser en una relación amorosa con Dios y ser como Cristo en el mundo. … Es solo cuando estamos en una relación cercana con Dios que descubriremos nuestro verdadero yo, encontraremos nuestra propia identidad, encontraremos un mayor amor por los demás y seremos transformados.</w:t>
      </w:r>
      <w:r w:rsidR="00171E78">
        <w:rPr>
          <w:rStyle w:val="FootnoteReference"/>
          <w:rFonts w:ascii="Avenir Next" w:hAnsi="Avenir Next" w:cstheme="minorHAnsi"/>
          <w:color w:val="0F1111"/>
          <w:sz w:val="22"/>
          <w:szCs w:val="22"/>
          <w:lang w:val="es-CO"/>
        </w:rPr>
        <w:footnoteReference w:id="14"/>
      </w:r>
    </w:p>
    <w:p w14:paraId="40FBF182" w14:textId="77777777" w:rsidR="00EC3F6F" w:rsidRPr="00EC3F6F" w:rsidRDefault="00EC3F6F" w:rsidP="00EC3F6F">
      <w:pPr>
        <w:ind w:left="720"/>
        <w:rPr>
          <w:rFonts w:ascii="Avenir Next" w:hAnsi="Avenir Next" w:cstheme="minorHAnsi"/>
          <w:color w:val="0F1111"/>
          <w:sz w:val="22"/>
          <w:szCs w:val="22"/>
          <w:lang w:val="es-CO"/>
        </w:rPr>
      </w:pPr>
    </w:p>
    <w:p w14:paraId="1C6CE823" w14:textId="7292A68D" w:rsidR="00EC3F6F" w:rsidRPr="00EC3F6F" w:rsidRDefault="00EC3F6F" w:rsidP="00EC3F6F">
      <w:pPr>
        <w:rPr>
          <w:rFonts w:ascii="Avenir Next" w:hAnsi="Avenir Next" w:cstheme="minorHAnsi"/>
          <w:color w:val="0F1111"/>
          <w:sz w:val="22"/>
          <w:szCs w:val="22"/>
          <w:lang w:val="es-CO"/>
        </w:rPr>
      </w:pPr>
      <w:r w:rsidRPr="00EC3F6F">
        <w:rPr>
          <w:rFonts w:ascii="Avenir Next" w:hAnsi="Avenir Next" w:cstheme="minorHAnsi"/>
          <w:color w:val="0F1111"/>
          <w:sz w:val="22"/>
          <w:szCs w:val="22"/>
          <w:lang w:val="es-CO"/>
        </w:rPr>
        <w:t>También agrega que “somos creados para experimentar nuestra verdadera vida, nuestra identidad genuina, nuestro significado más profundo, nuestro propósito más completo, nuestro valor supremo en una unión íntima y amorosa con Dios en el centro de nuestro ser”.</w:t>
      </w:r>
      <w:r w:rsidR="00171E78">
        <w:rPr>
          <w:rStyle w:val="FootnoteReference"/>
          <w:rFonts w:ascii="Avenir Next" w:hAnsi="Avenir Next" w:cstheme="minorHAnsi"/>
          <w:color w:val="0F1111"/>
          <w:sz w:val="22"/>
          <w:szCs w:val="22"/>
          <w:lang w:val="es-CO"/>
        </w:rPr>
        <w:footnoteReference w:id="15"/>
      </w:r>
      <w:r w:rsidR="00171E78">
        <w:rPr>
          <w:rFonts w:ascii="Avenir Next" w:hAnsi="Avenir Next" w:cstheme="minorHAnsi"/>
          <w:color w:val="0F1111"/>
          <w:sz w:val="22"/>
          <w:szCs w:val="22"/>
          <w:lang w:val="es-CO"/>
        </w:rPr>
        <w:t xml:space="preserve"> </w:t>
      </w:r>
      <w:r w:rsidRPr="00EC3F6F">
        <w:rPr>
          <w:rFonts w:ascii="Avenir Next" w:hAnsi="Avenir Next" w:cstheme="minorHAnsi"/>
          <w:color w:val="0F1111"/>
          <w:sz w:val="22"/>
          <w:szCs w:val="22"/>
          <w:lang w:val="es-CO"/>
        </w:rPr>
        <w:t xml:space="preserve"> Necesitamos vivir constantemente en la presencia de Dios para vivir una vida genuina.</w:t>
      </w:r>
    </w:p>
    <w:p w14:paraId="19124D60" w14:textId="77777777" w:rsidR="00EC3F6F" w:rsidRPr="00EC3F6F" w:rsidRDefault="00EC3F6F" w:rsidP="00EC3F6F">
      <w:pPr>
        <w:rPr>
          <w:rFonts w:ascii="Avenir Next" w:hAnsi="Avenir Next" w:cstheme="minorHAnsi"/>
          <w:color w:val="0F1111"/>
          <w:sz w:val="22"/>
          <w:szCs w:val="22"/>
          <w:lang w:val="es-CO"/>
        </w:rPr>
      </w:pPr>
    </w:p>
    <w:p w14:paraId="6E2F1A5D" w14:textId="513864CB" w:rsidR="00EC3F6F" w:rsidRPr="00EC3F6F" w:rsidRDefault="00EC3F6F" w:rsidP="00EC3F6F">
      <w:pPr>
        <w:rPr>
          <w:rFonts w:ascii="Avenir Next" w:hAnsi="Avenir Next" w:cstheme="minorHAnsi"/>
          <w:color w:val="0F1111"/>
          <w:sz w:val="22"/>
          <w:szCs w:val="22"/>
          <w:lang w:val="es-CO"/>
        </w:rPr>
      </w:pPr>
      <w:r w:rsidRPr="00EC3F6F">
        <w:rPr>
          <w:rFonts w:ascii="Avenir Next" w:hAnsi="Avenir Next" w:cstheme="minorHAnsi"/>
          <w:color w:val="0F1111"/>
          <w:sz w:val="22"/>
          <w:szCs w:val="22"/>
          <w:lang w:val="es-CO"/>
        </w:rPr>
        <w:t xml:space="preserve">Pablo escribe a la iglesia apostólica en Colosas: “Vuestra vida ahora está escondida con Cristo en Dios” (Colosenses 3:3). Así como la vida de Jesús estuvo escondida en Dios cuando estuvo en la tierra, Pablo indica que nuestras vidas están escondidas en Jesús. Esto no significa esconder nuestro yo auténtico de Dios y de los demás ni crear un yo falso. “Nos convertimos en seres autónomos, autorreferenciales, que hemos abandonado el centro de nuestra verdadera identidad en Dios. Nos </w:t>
      </w:r>
      <w:proofErr w:type="spellStart"/>
      <w:r w:rsidRPr="00EC3F6F">
        <w:rPr>
          <w:rFonts w:ascii="Avenir Next" w:hAnsi="Avenir Next" w:cstheme="minorHAnsi"/>
          <w:color w:val="0F1111"/>
          <w:sz w:val="22"/>
          <w:szCs w:val="22"/>
          <w:lang w:val="es-CO"/>
        </w:rPr>
        <w:t>objetivizamos</w:t>
      </w:r>
      <w:proofErr w:type="spellEnd"/>
      <w:r w:rsidRPr="00EC3F6F">
        <w:rPr>
          <w:rFonts w:ascii="Avenir Next" w:hAnsi="Avenir Next" w:cstheme="minorHAnsi"/>
          <w:color w:val="0F1111"/>
          <w:sz w:val="22"/>
          <w:szCs w:val="22"/>
          <w:lang w:val="es-CO"/>
        </w:rPr>
        <w:t xml:space="preserve"> o nos identificamos aparte de Dios”.</w:t>
      </w:r>
      <w:r w:rsidR="00171E78">
        <w:rPr>
          <w:rFonts w:ascii="Avenir Next" w:hAnsi="Avenir Next" w:cstheme="minorHAnsi"/>
          <w:color w:val="0F1111"/>
          <w:sz w:val="22"/>
          <w:szCs w:val="22"/>
          <w:lang w:val="es-CO"/>
        </w:rPr>
        <w:t xml:space="preserve"> </w:t>
      </w:r>
      <w:r w:rsidR="00171E78">
        <w:rPr>
          <w:rStyle w:val="FootnoteReference"/>
          <w:rFonts w:ascii="Avenir Next" w:hAnsi="Avenir Next" w:cstheme="minorHAnsi"/>
          <w:color w:val="0F1111"/>
          <w:sz w:val="22"/>
          <w:szCs w:val="22"/>
          <w:lang w:val="es-CO"/>
        </w:rPr>
        <w:footnoteReference w:id="16"/>
      </w:r>
    </w:p>
    <w:p w14:paraId="00D2C74B" w14:textId="77777777" w:rsidR="008838F3" w:rsidRDefault="008838F3" w:rsidP="00EC3F6F">
      <w:pPr>
        <w:rPr>
          <w:rFonts w:ascii="Avenir Next" w:hAnsi="Avenir Next" w:cstheme="minorHAnsi"/>
          <w:b/>
          <w:bCs/>
          <w:color w:val="0F1111"/>
          <w:sz w:val="22"/>
          <w:szCs w:val="22"/>
          <w:lang w:val="es-CO"/>
        </w:rPr>
      </w:pPr>
    </w:p>
    <w:p w14:paraId="6E45492E" w14:textId="40DBA047" w:rsidR="008838F3" w:rsidRPr="008838F3" w:rsidRDefault="008838F3" w:rsidP="008838F3">
      <w:pPr>
        <w:rPr>
          <w:rFonts w:ascii="Avenir Next" w:hAnsi="Avenir Next" w:cstheme="minorHAnsi"/>
          <w:b/>
          <w:color w:val="0F1111"/>
          <w:sz w:val="22"/>
          <w:szCs w:val="22"/>
          <w:lang w:val="es-CO"/>
        </w:rPr>
      </w:pPr>
      <w:r w:rsidRPr="008838F3">
        <w:rPr>
          <w:rFonts w:ascii="Avenir Next" w:hAnsi="Avenir Next" w:cstheme="minorHAnsi"/>
          <w:b/>
          <w:color w:val="0F1111"/>
          <w:sz w:val="22"/>
          <w:szCs w:val="22"/>
          <w:lang w:val="es-CO"/>
        </w:rPr>
        <w:t>(D</w:t>
      </w:r>
      <w:r w:rsidR="0015633D">
        <w:rPr>
          <w:rFonts w:ascii="Avenir Next" w:hAnsi="Avenir Next" w:cstheme="minorHAnsi"/>
          <w:b/>
          <w:color w:val="0F1111"/>
          <w:sz w:val="22"/>
          <w:szCs w:val="22"/>
          <w:lang w:val="es-CO"/>
        </w:rPr>
        <w:t>iapositiva</w:t>
      </w:r>
      <w:r w:rsidRPr="008838F3">
        <w:rPr>
          <w:rFonts w:ascii="Avenir Next" w:hAnsi="Avenir Next" w:cstheme="minorHAnsi"/>
          <w:b/>
          <w:color w:val="0F1111"/>
          <w:sz w:val="22"/>
          <w:szCs w:val="22"/>
          <w:lang w:val="es-CO"/>
        </w:rPr>
        <w:t xml:space="preserve"> </w:t>
      </w:r>
      <w:r>
        <w:rPr>
          <w:rFonts w:ascii="Avenir Next" w:hAnsi="Avenir Next" w:cstheme="minorHAnsi"/>
          <w:b/>
          <w:color w:val="0F1111"/>
          <w:sz w:val="22"/>
          <w:szCs w:val="22"/>
          <w:lang w:val="es-CO"/>
        </w:rPr>
        <w:t>#15</w:t>
      </w:r>
      <w:r w:rsidRPr="008838F3">
        <w:rPr>
          <w:rFonts w:ascii="Avenir Next" w:hAnsi="Avenir Next" w:cstheme="minorHAnsi"/>
          <w:b/>
          <w:color w:val="0F1111"/>
          <w:sz w:val="22"/>
          <w:szCs w:val="22"/>
          <w:lang w:val="es-CO"/>
        </w:rPr>
        <w:t>)</w:t>
      </w:r>
    </w:p>
    <w:p w14:paraId="1FB1DA8B" w14:textId="77777777" w:rsidR="00EC3F6F" w:rsidRPr="00EC3F6F" w:rsidRDefault="00EC3F6F" w:rsidP="00EC3F6F">
      <w:pPr>
        <w:rPr>
          <w:rFonts w:ascii="Avenir Next" w:hAnsi="Avenir Next" w:cstheme="minorHAnsi"/>
          <w:b/>
          <w:bCs/>
          <w:color w:val="0F1111"/>
          <w:sz w:val="22"/>
          <w:szCs w:val="22"/>
          <w:lang w:val="es-CO"/>
        </w:rPr>
      </w:pPr>
      <w:r w:rsidRPr="00EC3F6F">
        <w:rPr>
          <w:rFonts w:ascii="Avenir Next" w:hAnsi="Avenir Next" w:cstheme="minorHAnsi"/>
          <w:b/>
          <w:bCs/>
          <w:color w:val="0F1111"/>
          <w:sz w:val="22"/>
          <w:szCs w:val="22"/>
          <w:lang w:val="es-CO"/>
        </w:rPr>
        <w:t>4. Vive tu verdadero yo</w:t>
      </w:r>
    </w:p>
    <w:p w14:paraId="0519C60A" w14:textId="77777777" w:rsidR="00EC3F6F" w:rsidRPr="00EC3F6F" w:rsidRDefault="00EC3F6F" w:rsidP="00EC3F6F">
      <w:pPr>
        <w:rPr>
          <w:rFonts w:ascii="Avenir Next" w:hAnsi="Avenir Next" w:cstheme="minorHAnsi"/>
          <w:color w:val="0F1111"/>
          <w:sz w:val="22"/>
          <w:szCs w:val="22"/>
          <w:lang w:val="es-CO"/>
        </w:rPr>
      </w:pPr>
      <w:r w:rsidRPr="00EC3F6F">
        <w:rPr>
          <w:rFonts w:ascii="Avenir Next" w:hAnsi="Avenir Next" w:cstheme="minorHAnsi"/>
          <w:color w:val="0F1111"/>
          <w:sz w:val="22"/>
          <w:szCs w:val="22"/>
          <w:lang w:val="es-CO"/>
        </w:rPr>
        <w:t>Es solo cuando tenemos esta relación cercana con Jesús que podemos vivir nuestro verdadero yo. Recuerde, Dios nos ha creado y moldeado internamente con una personalidad única, pensamientos y sueños únicos, temperamentos únicos, dones y talentos espirituales, y con nuestros propios sentimientos y deseos únicos. Estas cosas constituyen el yo auténtico. Estamos hechos maravillosamente por un Dios amoroso. Si nos acercamos a Él todos los días, Él nos ayudará a vivir una vida floreciente usando todo nuestro potencial. Sin embargo, más a menudo de lo que nos gustaría admitir, no celebramos nuestra singularidad como lo hizo David cuando declaró que estaba maravillosamente hecho. Tenemos inseguridades y, con demasiada frecuencia, nos enfocamos en nuestros defectos e imperfecciones en lugar de en nuestro hermoso ser auténtico.</w:t>
      </w:r>
    </w:p>
    <w:p w14:paraId="48CF224F" w14:textId="77777777" w:rsidR="00EC3F6F" w:rsidRDefault="00EC3F6F" w:rsidP="00EC3F6F">
      <w:pPr>
        <w:rPr>
          <w:rFonts w:ascii="Avenir Next" w:hAnsi="Avenir Next" w:cstheme="minorHAnsi"/>
          <w:color w:val="0F1111"/>
          <w:sz w:val="22"/>
          <w:szCs w:val="22"/>
          <w:lang w:val="es-CO"/>
        </w:rPr>
      </w:pPr>
    </w:p>
    <w:p w14:paraId="17B3F0A1" w14:textId="2C7E6F7B" w:rsidR="008838F3" w:rsidRPr="008838F3" w:rsidRDefault="008838F3" w:rsidP="008838F3">
      <w:pPr>
        <w:rPr>
          <w:rFonts w:ascii="Avenir Next" w:hAnsi="Avenir Next" w:cstheme="minorHAnsi"/>
          <w:b/>
          <w:color w:val="0F1111"/>
          <w:sz w:val="22"/>
          <w:szCs w:val="22"/>
          <w:lang w:val="es-CO"/>
        </w:rPr>
      </w:pPr>
      <w:r w:rsidRPr="008838F3">
        <w:rPr>
          <w:rFonts w:ascii="Avenir Next" w:hAnsi="Avenir Next" w:cstheme="minorHAnsi"/>
          <w:b/>
          <w:color w:val="0F1111"/>
          <w:sz w:val="22"/>
          <w:szCs w:val="22"/>
          <w:lang w:val="es-CO"/>
        </w:rPr>
        <w:t>(D</w:t>
      </w:r>
      <w:r w:rsidR="00C90AC4">
        <w:rPr>
          <w:rFonts w:ascii="Avenir Next" w:hAnsi="Avenir Next" w:cstheme="minorHAnsi"/>
          <w:b/>
          <w:color w:val="0F1111"/>
          <w:sz w:val="22"/>
          <w:szCs w:val="22"/>
          <w:lang w:val="es-CO"/>
        </w:rPr>
        <w:t>iapositiva</w:t>
      </w:r>
      <w:r w:rsidRPr="008838F3">
        <w:rPr>
          <w:rFonts w:ascii="Avenir Next" w:hAnsi="Avenir Next" w:cstheme="minorHAnsi"/>
          <w:b/>
          <w:color w:val="0F1111"/>
          <w:sz w:val="22"/>
          <w:szCs w:val="22"/>
          <w:lang w:val="es-CO"/>
        </w:rPr>
        <w:t xml:space="preserve"> </w:t>
      </w:r>
      <w:r w:rsidR="007F127E">
        <w:rPr>
          <w:rFonts w:ascii="Avenir Next" w:hAnsi="Avenir Next" w:cstheme="minorHAnsi"/>
          <w:b/>
          <w:color w:val="0F1111"/>
          <w:sz w:val="22"/>
          <w:szCs w:val="22"/>
          <w:lang w:val="es-CO"/>
        </w:rPr>
        <w:t>#16</w:t>
      </w:r>
      <w:r w:rsidRPr="008838F3">
        <w:rPr>
          <w:rFonts w:ascii="Avenir Next" w:hAnsi="Avenir Next" w:cstheme="minorHAnsi"/>
          <w:b/>
          <w:color w:val="0F1111"/>
          <w:sz w:val="22"/>
          <w:szCs w:val="22"/>
          <w:lang w:val="es-CO"/>
        </w:rPr>
        <w:t>)</w:t>
      </w:r>
      <w:proofErr w:type="spellStart"/>
    </w:p>
    <w:p w14:paraId="4D63FEC6" w14:textId="77777777" w:rsidR="00EC3F6F" w:rsidRPr="00EC3F6F" w:rsidRDefault="00EC3F6F" w:rsidP="00EC3F6F">
      <w:pPr>
        <w:rPr>
          <w:rFonts w:ascii="Avenir Next" w:hAnsi="Avenir Next" w:cstheme="minorHAnsi"/>
          <w:color w:val="0F1111"/>
          <w:sz w:val="22"/>
          <w:szCs w:val="22"/>
          <w:lang w:val="es-CO"/>
        </w:rPr>
      </w:pPr>
      <w:r w:rsidRPr="00BB3C3D">
        <w:rPr>
          <w:rFonts w:ascii="Avenir Next" w:hAnsi="Avenir Next" w:cstheme="minorHAnsi"/>
          <w:b/>
          <w:bCs/>
          <w:color w:val="0F1111"/>
          <w:sz w:val="22"/>
          <w:szCs w:val="22"/>
          <w:lang w:val="es-CO"/>
        </w:rPr>
        <w:t>5.</w:t>
      </w:r>
      <w:proofErr w:type="spellEnd"/>
      <w:r w:rsidRPr="00EC3F6F">
        <w:rPr>
          <w:rFonts w:ascii="Avenir Next" w:hAnsi="Avenir Next" w:cstheme="minorHAnsi"/>
          <w:b/>
          <w:bCs/>
          <w:color w:val="0F1111"/>
          <w:sz w:val="22"/>
          <w:szCs w:val="22"/>
          <w:lang w:val="es-CO"/>
        </w:rPr>
        <w:t xml:space="preserve"> Vive emocionalmente sano</w:t>
      </w:r>
    </w:p>
    <w:p w14:paraId="1031D61D" w14:textId="77777777" w:rsidR="00EC3F6F" w:rsidRPr="00EC3F6F" w:rsidRDefault="00EC3F6F" w:rsidP="00EC3F6F">
      <w:pPr>
        <w:rPr>
          <w:rFonts w:ascii="Avenir Next" w:hAnsi="Avenir Next" w:cstheme="minorHAnsi"/>
          <w:color w:val="0F1111"/>
          <w:sz w:val="22"/>
          <w:szCs w:val="22"/>
          <w:lang w:val="es-CO"/>
        </w:rPr>
      </w:pPr>
      <w:r w:rsidRPr="00EC3F6F">
        <w:rPr>
          <w:rFonts w:ascii="Avenir Next" w:hAnsi="Avenir Next" w:cstheme="minorHAnsi"/>
          <w:color w:val="0F1111"/>
          <w:sz w:val="22"/>
          <w:szCs w:val="22"/>
          <w:lang w:val="es-CO"/>
        </w:rPr>
        <w:t>Nuestro pasado está más conectado con nuestro presente de lo que nos damos cuenta. La mayoría de nosotros hemos experimentado traumas que nos han dejado un bagaje emocional que no nos permite vivir libremente. Es posible que evitemos lidiar con la tristeza, la ira, el dolor o el miedo, e incluso los pequeños eventos pueden desencadenar estas emociones y abrir heridas pasadas. Podemos encontrarnos viviendo emocionalmente poco saludables.</w:t>
      </w:r>
    </w:p>
    <w:p w14:paraId="62EFC464" w14:textId="77777777" w:rsidR="00EC3F6F" w:rsidRPr="00EC3F6F" w:rsidRDefault="00EC3F6F" w:rsidP="00EC3F6F">
      <w:pPr>
        <w:rPr>
          <w:rFonts w:ascii="Avenir Next" w:hAnsi="Avenir Next" w:cstheme="minorHAnsi"/>
          <w:color w:val="0F1111"/>
          <w:sz w:val="22"/>
          <w:szCs w:val="22"/>
          <w:lang w:val="es-CO"/>
        </w:rPr>
      </w:pPr>
    </w:p>
    <w:p w14:paraId="234E1077" w14:textId="6C0D9719" w:rsidR="00EC3F6F" w:rsidRPr="00EC3F6F" w:rsidRDefault="00EC3F6F" w:rsidP="00EC3F6F">
      <w:pPr>
        <w:rPr>
          <w:rFonts w:ascii="Avenir Next" w:hAnsi="Avenir Next" w:cstheme="minorHAnsi"/>
          <w:color w:val="0F1111"/>
          <w:sz w:val="22"/>
          <w:szCs w:val="22"/>
          <w:lang w:val="es-CO"/>
        </w:rPr>
      </w:pPr>
      <w:r w:rsidRPr="00EC3F6F">
        <w:rPr>
          <w:rFonts w:ascii="Avenir Next" w:hAnsi="Avenir Next" w:cstheme="minorHAnsi"/>
          <w:color w:val="0F1111"/>
          <w:sz w:val="22"/>
          <w:szCs w:val="22"/>
          <w:lang w:val="es-CO"/>
        </w:rPr>
        <w:t>Es entonces cuando recordamos las palabras de Pablo: “Es para la libertad que Cristo nos ha hecho libres. Estad, pues, firmes, y no os dejéis otra vez agobiar por el yugo de la servidumbre” (Gálatas 5:1). El Espíritu Santo ha sid</w:t>
      </w:r>
      <w:r w:rsidR="008C4847">
        <w:rPr>
          <w:rFonts w:ascii="Avenir Next" w:hAnsi="Avenir Next" w:cstheme="minorHAnsi"/>
          <w:color w:val="0F1111"/>
          <w:sz w:val="22"/>
          <w:szCs w:val="22"/>
          <w:lang w:val="es-CO"/>
        </w:rPr>
        <w:t>o enviado para capacitarnos y</w:t>
      </w:r>
      <w:r w:rsidRPr="00EC3F6F">
        <w:rPr>
          <w:rFonts w:ascii="Avenir Next" w:hAnsi="Avenir Next" w:cstheme="minorHAnsi"/>
          <w:color w:val="0F1111"/>
          <w:sz w:val="22"/>
          <w:szCs w:val="22"/>
          <w:lang w:val="es-CO"/>
        </w:rPr>
        <w:t xml:space="preserve"> liberarnos de nuestras cargas.</w:t>
      </w:r>
    </w:p>
    <w:p w14:paraId="04DA5A6F" w14:textId="77777777" w:rsidR="00EC3F6F" w:rsidRPr="00EC3F6F" w:rsidRDefault="00EC3F6F" w:rsidP="00EC3F6F">
      <w:pPr>
        <w:rPr>
          <w:rFonts w:ascii="Avenir Next" w:hAnsi="Avenir Next" w:cstheme="minorHAnsi"/>
          <w:color w:val="0F1111"/>
          <w:sz w:val="22"/>
          <w:szCs w:val="22"/>
          <w:lang w:val="es-CO"/>
        </w:rPr>
      </w:pPr>
    </w:p>
    <w:p w14:paraId="47CC0673" w14:textId="77777777" w:rsidR="00EC3F6F" w:rsidRPr="00EC3F6F" w:rsidRDefault="00EC3F6F" w:rsidP="00EC3F6F">
      <w:pPr>
        <w:rPr>
          <w:rFonts w:ascii="Avenir Next" w:hAnsi="Avenir Next" w:cstheme="minorHAnsi"/>
          <w:color w:val="0F1111"/>
          <w:sz w:val="22"/>
          <w:szCs w:val="22"/>
          <w:lang w:val="es-CO"/>
        </w:rPr>
      </w:pPr>
      <w:r w:rsidRPr="00EC3F6F">
        <w:rPr>
          <w:rFonts w:ascii="Avenir Next" w:hAnsi="Avenir Next" w:cstheme="minorHAnsi"/>
          <w:color w:val="0F1111"/>
          <w:sz w:val="22"/>
          <w:szCs w:val="22"/>
          <w:lang w:val="es-CO"/>
        </w:rPr>
        <w:t>Tened siempre presente que fuisteis creados con amor y alegría por un Dios gozoso que os ama. Fuiste creado para ser amoroso y alegre, para ser capaz de dar y recibir amor, y para ejercitar tu humanidad y los dones únicos que Dios te dio sin temor al rechazo.</w:t>
      </w:r>
    </w:p>
    <w:p w14:paraId="79205778" w14:textId="77777777" w:rsidR="00EC3F6F" w:rsidRPr="00EC3F6F" w:rsidRDefault="00EC3F6F" w:rsidP="00EC3F6F">
      <w:pPr>
        <w:ind w:left="720"/>
        <w:rPr>
          <w:rFonts w:ascii="Avenir Next" w:hAnsi="Avenir Next" w:cstheme="minorHAnsi"/>
          <w:color w:val="0F1111"/>
          <w:sz w:val="22"/>
          <w:szCs w:val="22"/>
          <w:lang w:val="es-CO"/>
        </w:rPr>
      </w:pPr>
    </w:p>
    <w:p w14:paraId="068447AF" w14:textId="06E6B464" w:rsidR="007F127E" w:rsidRDefault="007F127E" w:rsidP="007F127E">
      <w:pPr>
        <w:rPr>
          <w:rFonts w:ascii="Avenir Next" w:hAnsi="Avenir Next" w:cstheme="minorHAnsi"/>
          <w:b/>
          <w:bCs/>
          <w:color w:val="0F1111"/>
          <w:sz w:val="18"/>
          <w:szCs w:val="18"/>
          <w:lang w:val="es-CO"/>
        </w:rPr>
      </w:pPr>
      <w:r>
        <w:rPr>
          <w:rFonts w:ascii="Avenir Next" w:hAnsi="Avenir Next" w:cstheme="minorHAnsi"/>
          <w:b/>
          <w:bCs/>
          <w:color w:val="0F1111"/>
          <w:sz w:val="18"/>
          <w:szCs w:val="18"/>
          <w:lang w:val="es-CO"/>
        </w:rPr>
        <w:t>(D</w:t>
      </w:r>
      <w:r w:rsidR="0015633D">
        <w:rPr>
          <w:rFonts w:ascii="Avenir Next" w:hAnsi="Avenir Next" w:cstheme="minorHAnsi"/>
          <w:b/>
          <w:bCs/>
          <w:color w:val="0F1111"/>
          <w:sz w:val="18"/>
          <w:szCs w:val="18"/>
          <w:lang w:val="es-CO"/>
        </w:rPr>
        <w:t>iapositiva</w:t>
      </w:r>
      <w:r>
        <w:rPr>
          <w:rFonts w:ascii="Avenir Next" w:hAnsi="Avenir Next" w:cstheme="minorHAnsi"/>
          <w:b/>
          <w:bCs/>
          <w:color w:val="0F1111"/>
          <w:sz w:val="18"/>
          <w:szCs w:val="18"/>
          <w:lang w:val="es-CO"/>
        </w:rPr>
        <w:t xml:space="preserve"> #17)</w:t>
      </w:r>
    </w:p>
    <w:p w14:paraId="13ED4070" w14:textId="77777777" w:rsidR="007F127E" w:rsidRDefault="00EC3F6F" w:rsidP="007F127E">
      <w:pPr>
        <w:rPr>
          <w:rFonts w:ascii="Avenir Next" w:hAnsi="Avenir Next" w:cstheme="minorHAnsi"/>
          <w:b/>
          <w:bCs/>
          <w:color w:val="0F1111"/>
          <w:sz w:val="18"/>
          <w:szCs w:val="18"/>
          <w:lang w:val="es-CO"/>
        </w:rPr>
      </w:pPr>
      <w:r w:rsidRPr="00EC3F6F">
        <w:rPr>
          <w:rFonts w:ascii="Avenir Next" w:hAnsi="Avenir Next" w:cstheme="minorHAnsi"/>
          <w:b/>
          <w:bCs/>
          <w:color w:val="0F1111"/>
          <w:sz w:val="18"/>
          <w:szCs w:val="18"/>
          <w:lang w:val="es-CO"/>
        </w:rPr>
        <w:t>SEIS FACTORES QUE CONTRIBUYEN A VIVIR EMOCIONALMENTE SANO</w:t>
      </w:r>
      <w:r w:rsidR="007F127E">
        <w:rPr>
          <w:rFonts w:ascii="Avenir Next" w:hAnsi="Avenir Next" w:cstheme="minorHAnsi"/>
          <w:b/>
          <w:bCs/>
          <w:color w:val="0F1111"/>
          <w:sz w:val="18"/>
          <w:szCs w:val="18"/>
          <w:lang w:val="es-CO"/>
        </w:rPr>
        <w:t xml:space="preserve">: </w:t>
      </w:r>
    </w:p>
    <w:p w14:paraId="4C319015" w14:textId="512EF104" w:rsidR="007F127E" w:rsidRPr="007F127E" w:rsidRDefault="007F127E" w:rsidP="007F127E">
      <w:pPr>
        <w:pStyle w:val="ListParagraph"/>
        <w:numPr>
          <w:ilvl w:val="0"/>
          <w:numId w:val="45"/>
        </w:numPr>
        <w:rPr>
          <w:rFonts w:ascii="Avenir Next" w:hAnsi="Avenir Next" w:cstheme="minorHAnsi"/>
          <w:bCs/>
          <w:color w:val="0F1111"/>
          <w:sz w:val="18"/>
          <w:szCs w:val="18"/>
          <w:lang w:val="es-CO"/>
        </w:rPr>
      </w:pPr>
      <w:r w:rsidRPr="007F127E">
        <w:rPr>
          <w:rFonts w:ascii="Avenir Next" w:hAnsi="Avenir Next" w:cstheme="minorHAnsi"/>
          <w:bCs/>
          <w:color w:val="0F1111"/>
          <w:sz w:val="18"/>
          <w:szCs w:val="18"/>
          <w:lang w:val="es-CO"/>
        </w:rPr>
        <w:t xml:space="preserve">Escucha la voz de Dios en el silencio; pasa tiempo y espera en el Señor. </w:t>
      </w:r>
    </w:p>
    <w:p w14:paraId="24714534" w14:textId="77777777" w:rsidR="007F127E" w:rsidRPr="007F127E" w:rsidRDefault="007F127E" w:rsidP="007F127E">
      <w:pPr>
        <w:pStyle w:val="ListParagraph"/>
        <w:numPr>
          <w:ilvl w:val="0"/>
          <w:numId w:val="45"/>
        </w:numPr>
        <w:rPr>
          <w:rFonts w:ascii="Avenir Next" w:hAnsi="Avenir Next" w:cstheme="minorHAnsi"/>
          <w:bCs/>
          <w:color w:val="0F1111"/>
          <w:sz w:val="18"/>
          <w:szCs w:val="18"/>
          <w:lang w:val="es-CO"/>
        </w:rPr>
      </w:pPr>
      <w:r w:rsidRPr="007F127E">
        <w:rPr>
          <w:rFonts w:ascii="Avenir Next" w:hAnsi="Avenir Next" w:cstheme="minorHAnsi"/>
          <w:bCs/>
          <w:color w:val="0F1111"/>
          <w:sz w:val="18"/>
          <w:szCs w:val="18"/>
          <w:lang w:val="es-CO"/>
        </w:rPr>
        <w:t xml:space="preserve">Crea conciencia de y gestiona tus emociones. </w:t>
      </w:r>
    </w:p>
    <w:p w14:paraId="61212ABA" w14:textId="77777777" w:rsidR="007F127E" w:rsidRPr="007F127E" w:rsidRDefault="007F127E" w:rsidP="007F127E">
      <w:pPr>
        <w:pStyle w:val="ListParagraph"/>
        <w:numPr>
          <w:ilvl w:val="0"/>
          <w:numId w:val="45"/>
        </w:numPr>
        <w:rPr>
          <w:rFonts w:ascii="Avenir Next" w:hAnsi="Avenir Next" w:cstheme="minorHAnsi"/>
          <w:bCs/>
          <w:color w:val="0F1111"/>
          <w:sz w:val="18"/>
          <w:szCs w:val="18"/>
          <w:lang w:val="es-CO"/>
        </w:rPr>
      </w:pPr>
      <w:r w:rsidRPr="007F127E">
        <w:rPr>
          <w:rFonts w:ascii="Avenir Next" w:hAnsi="Avenir Next" w:cstheme="minorHAnsi"/>
          <w:bCs/>
          <w:color w:val="0F1111"/>
          <w:sz w:val="18"/>
          <w:szCs w:val="18"/>
          <w:lang w:val="es-CO"/>
        </w:rPr>
        <w:t>Desarrolla la inteligencia emocional (EQ).</w:t>
      </w:r>
    </w:p>
    <w:p w14:paraId="1FBB00D1" w14:textId="77777777" w:rsidR="007F127E" w:rsidRPr="007F127E" w:rsidRDefault="007F127E" w:rsidP="007F127E">
      <w:pPr>
        <w:pStyle w:val="ListParagraph"/>
        <w:numPr>
          <w:ilvl w:val="0"/>
          <w:numId w:val="45"/>
        </w:numPr>
        <w:rPr>
          <w:rFonts w:ascii="Avenir Next" w:hAnsi="Avenir Next" w:cstheme="minorHAnsi"/>
          <w:bCs/>
          <w:color w:val="0F1111"/>
          <w:sz w:val="18"/>
          <w:szCs w:val="18"/>
          <w:lang w:val="es-CO"/>
        </w:rPr>
      </w:pPr>
      <w:r w:rsidRPr="007F127E">
        <w:rPr>
          <w:rFonts w:ascii="Avenir Next" w:hAnsi="Avenir Next" w:cstheme="minorHAnsi"/>
          <w:bCs/>
          <w:color w:val="0F1111"/>
          <w:sz w:val="18"/>
          <w:szCs w:val="18"/>
          <w:lang w:val="es-CO"/>
        </w:rPr>
        <w:t xml:space="preserve"> Vive una vida transformada.</w:t>
      </w:r>
    </w:p>
    <w:p w14:paraId="3E2BF96A" w14:textId="77777777" w:rsidR="007F127E" w:rsidRPr="007F127E" w:rsidRDefault="007F127E" w:rsidP="007F127E">
      <w:pPr>
        <w:pStyle w:val="ListParagraph"/>
        <w:numPr>
          <w:ilvl w:val="0"/>
          <w:numId w:val="45"/>
        </w:numPr>
        <w:rPr>
          <w:rFonts w:ascii="Avenir Next" w:hAnsi="Avenir Next" w:cstheme="minorHAnsi"/>
          <w:bCs/>
          <w:color w:val="0F1111"/>
          <w:sz w:val="18"/>
          <w:szCs w:val="18"/>
          <w:lang w:val="es-CO"/>
        </w:rPr>
      </w:pPr>
      <w:r w:rsidRPr="007F127E">
        <w:rPr>
          <w:rFonts w:ascii="Avenir Next" w:hAnsi="Avenir Next" w:cstheme="minorHAnsi"/>
          <w:bCs/>
          <w:color w:val="0F1111"/>
          <w:sz w:val="18"/>
          <w:szCs w:val="18"/>
          <w:lang w:val="es-CO"/>
        </w:rPr>
        <w:t xml:space="preserve"> Perdónate. Ten compasión y reconoce tus limitaciones.</w:t>
      </w:r>
    </w:p>
    <w:p w14:paraId="68C893CC" w14:textId="7C4BE45A" w:rsidR="00EC3F6F" w:rsidRPr="007F127E" w:rsidRDefault="007F127E" w:rsidP="007F127E">
      <w:pPr>
        <w:pStyle w:val="ListParagraph"/>
        <w:numPr>
          <w:ilvl w:val="0"/>
          <w:numId w:val="45"/>
        </w:numPr>
        <w:rPr>
          <w:rFonts w:ascii="Avenir Next" w:hAnsi="Avenir Next" w:cstheme="minorHAnsi"/>
          <w:bCs/>
          <w:color w:val="0F1111"/>
          <w:sz w:val="18"/>
          <w:szCs w:val="18"/>
          <w:lang w:val="es-CO"/>
        </w:rPr>
      </w:pPr>
      <w:r w:rsidRPr="007F127E">
        <w:rPr>
          <w:rFonts w:ascii="Avenir Next" w:hAnsi="Avenir Next" w:cstheme="minorHAnsi"/>
          <w:bCs/>
          <w:color w:val="0F1111"/>
          <w:sz w:val="18"/>
          <w:szCs w:val="18"/>
          <w:lang w:val="es-CO"/>
        </w:rPr>
        <w:t xml:space="preserve"> Ore por ánimo.</w:t>
      </w:r>
    </w:p>
    <w:p w14:paraId="71DAE707" w14:textId="77777777" w:rsidR="00EC3F6F" w:rsidRPr="007F127E" w:rsidRDefault="00EC3F6F" w:rsidP="00EC3F6F">
      <w:pPr>
        <w:rPr>
          <w:rFonts w:ascii="Avenir Next" w:hAnsi="Avenir Next" w:cstheme="minorHAnsi"/>
          <w:color w:val="0F1111"/>
          <w:sz w:val="22"/>
          <w:szCs w:val="22"/>
          <w:lang w:val="es-CO"/>
        </w:rPr>
      </w:pPr>
    </w:p>
    <w:p w14:paraId="75DDE349" w14:textId="77777777" w:rsidR="00EC3F6F" w:rsidRPr="008C4847" w:rsidRDefault="00EC3F6F" w:rsidP="00EC3F6F">
      <w:pPr>
        <w:rPr>
          <w:rFonts w:ascii="Avenir Next" w:hAnsi="Avenir Next" w:cstheme="minorHAnsi"/>
          <w:color w:val="0F1111"/>
          <w:sz w:val="22"/>
          <w:szCs w:val="22"/>
          <w:u w:val="single"/>
          <w:lang w:val="es-CO"/>
        </w:rPr>
      </w:pPr>
      <w:r w:rsidRPr="00EC3F6F">
        <w:rPr>
          <w:rFonts w:ascii="Avenir Next" w:hAnsi="Avenir Next" w:cstheme="minorHAnsi"/>
          <w:color w:val="0F1111"/>
          <w:sz w:val="22"/>
          <w:szCs w:val="22"/>
          <w:lang w:val="es-CO"/>
        </w:rPr>
        <w:t>1</w:t>
      </w:r>
      <w:r w:rsidRPr="00284EE3">
        <w:rPr>
          <w:rFonts w:ascii="Avenir Next" w:hAnsi="Avenir Next" w:cstheme="minorHAnsi"/>
          <w:color w:val="0F1111"/>
          <w:sz w:val="22"/>
          <w:szCs w:val="22"/>
          <w:lang w:val="es-CO"/>
        </w:rPr>
        <w:t xml:space="preserve">) </w:t>
      </w:r>
      <w:r w:rsidRPr="008C4847">
        <w:rPr>
          <w:rFonts w:ascii="Avenir Next" w:hAnsi="Avenir Next" w:cstheme="minorHAnsi"/>
          <w:bCs/>
          <w:color w:val="0F1111"/>
          <w:sz w:val="22"/>
          <w:szCs w:val="22"/>
          <w:u w:val="single"/>
          <w:lang w:val="es-CO"/>
        </w:rPr>
        <w:t>Escucha tu interior en silencio; espera en el Señor.</w:t>
      </w:r>
    </w:p>
    <w:p w14:paraId="5C656F83" w14:textId="49801EBD" w:rsidR="00EC3F6F" w:rsidRPr="00EC3F6F" w:rsidRDefault="00EC3F6F" w:rsidP="00EC3F6F">
      <w:pPr>
        <w:rPr>
          <w:rFonts w:ascii="Avenir Next" w:hAnsi="Avenir Next" w:cstheme="minorHAnsi"/>
          <w:color w:val="0F1111"/>
          <w:sz w:val="22"/>
          <w:szCs w:val="22"/>
          <w:lang w:val="es-CO"/>
        </w:rPr>
      </w:pPr>
      <w:r w:rsidRPr="00EC3F6F">
        <w:rPr>
          <w:rFonts w:ascii="Avenir Next" w:hAnsi="Avenir Next" w:cstheme="minorHAnsi"/>
          <w:color w:val="0F1111"/>
          <w:sz w:val="22"/>
          <w:szCs w:val="22"/>
          <w:lang w:val="es-CO"/>
        </w:rPr>
        <w:t xml:space="preserve">Muchas distracciones en este mundo nos impiden escuchar nuestros sentimientos, gustos y disgustos. Parker Palmer analiza en su libro A </w:t>
      </w:r>
      <w:proofErr w:type="spellStart"/>
      <w:r w:rsidRPr="00EC3F6F">
        <w:rPr>
          <w:rFonts w:ascii="Avenir Next" w:hAnsi="Avenir Next" w:cstheme="minorHAnsi"/>
          <w:color w:val="0F1111"/>
          <w:sz w:val="22"/>
          <w:szCs w:val="22"/>
          <w:lang w:val="es-CO"/>
        </w:rPr>
        <w:t>Hidden</w:t>
      </w:r>
      <w:proofErr w:type="spellEnd"/>
      <w:r w:rsidRPr="00EC3F6F">
        <w:rPr>
          <w:rFonts w:ascii="Avenir Next" w:hAnsi="Avenir Next" w:cstheme="minorHAnsi"/>
          <w:color w:val="0F1111"/>
          <w:sz w:val="22"/>
          <w:szCs w:val="22"/>
          <w:lang w:val="es-CO"/>
        </w:rPr>
        <w:t xml:space="preserve"> </w:t>
      </w:r>
      <w:proofErr w:type="spellStart"/>
      <w:r w:rsidRPr="00EC3F6F">
        <w:rPr>
          <w:rFonts w:ascii="Avenir Next" w:hAnsi="Avenir Next" w:cstheme="minorHAnsi"/>
          <w:color w:val="0F1111"/>
          <w:sz w:val="22"/>
          <w:szCs w:val="22"/>
          <w:lang w:val="es-CO"/>
        </w:rPr>
        <w:t>Wholeness</w:t>
      </w:r>
      <w:proofErr w:type="spellEnd"/>
      <w:r w:rsidRPr="00EC3F6F">
        <w:rPr>
          <w:rFonts w:ascii="Avenir Next" w:hAnsi="Avenir Next" w:cstheme="minorHAnsi"/>
          <w:color w:val="0F1111"/>
          <w:sz w:val="22"/>
          <w:szCs w:val="22"/>
          <w:lang w:val="es-CO"/>
        </w:rPr>
        <w:t xml:space="preserve"> cómo siempre tenemos personas que quieren arreglarnos, salvarnos, aconsejarnos y enderezarnos para convertirnos en lo que les gustaría que fuéramos.</w:t>
      </w:r>
      <w:r w:rsidR="008C4847">
        <w:rPr>
          <w:rFonts w:ascii="Avenir Next" w:hAnsi="Avenir Next" w:cstheme="minorHAnsi"/>
          <w:color w:val="0F1111"/>
          <w:sz w:val="22"/>
          <w:szCs w:val="22"/>
          <w:lang w:val="es-CO"/>
        </w:rPr>
        <w:t xml:space="preserve"> </w:t>
      </w:r>
      <w:r w:rsidR="008C4847">
        <w:rPr>
          <w:rStyle w:val="FootnoteReference"/>
          <w:rFonts w:ascii="Avenir Next" w:hAnsi="Avenir Next" w:cstheme="minorHAnsi"/>
          <w:color w:val="0F1111"/>
          <w:sz w:val="22"/>
          <w:szCs w:val="22"/>
          <w:lang w:val="es-CO"/>
        </w:rPr>
        <w:footnoteReference w:id="17"/>
      </w:r>
    </w:p>
    <w:p w14:paraId="3A73E881" w14:textId="77777777" w:rsidR="00EC3F6F" w:rsidRPr="00EC3F6F" w:rsidRDefault="00EC3F6F" w:rsidP="00EC3F6F">
      <w:pPr>
        <w:rPr>
          <w:rFonts w:ascii="Avenir Next" w:hAnsi="Avenir Next" w:cstheme="minorHAnsi"/>
          <w:color w:val="0F1111"/>
          <w:sz w:val="22"/>
          <w:szCs w:val="22"/>
          <w:lang w:val="es-CO"/>
        </w:rPr>
      </w:pPr>
    </w:p>
    <w:p w14:paraId="0BAB76A2" w14:textId="77777777" w:rsidR="00EC3F6F" w:rsidRPr="00EC3F6F" w:rsidRDefault="00EC3F6F" w:rsidP="00EC3F6F">
      <w:pPr>
        <w:rPr>
          <w:rFonts w:ascii="Avenir Next" w:hAnsi="Avenir Next" w:cstheme="minorHAnsi"/>
          <w:color w:val="0F1111"/>
          <w:sz w:val="22"/>
          <w:szCs w:val="22"/>
          <w:lang w:val="es-CO"/>
        </w:rPr>
      </w:pPr>
      <w:r w:rsidRPr="00EC3F6F">
        <w:rPr>
          <w:rFonts w:ascii="Avenir Next" w:hAnsi="Avenir Next" w:cstheme="minorHAnsi"/>
          <w:color w:val="0F1111"/>
          <w:sz w:val="22"/>
          <w:szCs w:val="22"/>
          <w:lang w:val="es-CO"/>
        </w:rPr>
        <w:t>Cada día cuando te levantes, pon tu vida en las manos de Cristo y pídele que te ayude a ser tu verdadero yo, a escuchar su voz guiándote y a no ser influenciado negativamente por tu entorno. Oren y escúchenlo en silencio. David escribe: “Alma mía, espera en silencio sólo en Dios, porque de él es mi esperanza. El solo es mi roca y mi salvación, Mi baluarte; No seré sacudido (Salmo 62: 5, 6, NVI).</w:t>
      </w:r>
    </w:p>
    <w:p w14:paraId="4BF2C931" w14:textId="77777777" w:rsidR="00EC3F6F" w:rsidRPr="00EC3F6F" w:rsidRDefault="00EC3F6F" w:rsidP="00EC3F6F">
      <w:pPr>
        <w:rPr>
          <w:rFonts w:ascii="Avenir Next" w:hAnsi="Avenir Next" w:cstheme="minorHAnsi"/>
          <w:color w:val="0F1111"/>
          <w:sz w:val="22"/>
          <w:szCs w:val="22"/>
          <w:lang w:val="es-CO"/>
        </w:rPr>
      </w:pPr>
    </w:p>
    <w:p w14:paraId="3C1D3A50" w14:textId="606A8F91" w:rsidR="00EC3F6F" w:rsidRPr="00EC3F6F" w:rsidRDefault="00EC3F6F" w:rsidP="00EC3F6F">
      <w:pPr>
        <w:rPr>
          <w:rFonts w:ascii="Avenir Next" w:hAnsi="Avenir Next" w:cstheme="minorHAnsi"/>
          <w:color w:val="0F1111"/>
          <w:sz w:val="22"/>
          <w:szCs w:val="22"/>
          <w:lang w:val="es-CO"/>
        </w:rPr>
      </w:pPr>
      <w:r w:rsidRPr="00EC3F6F">
        <w:rPr>
          <w:rFonts w:ascii="Avenir Next" w:hAnsi="Avenir Next" w:cstheme="minorHAnsi"/>
          <w:color w:val="0F1111"/>
          <w:sz w:val="22"/>
          <w:szCs w:val="22"/>
          <w:lang w:val="es-CO"/>
        </w:rPr>
        <w:t xml:space="preserve">A veces es difícil encontrar este momento de silencio porque hay innumerables demandas que exigen tu atención, el ritmo frenético de la vida, el bombardeo de comerciales, televisión, radio, redes sociales, etc. Peter </w:t>
      </w:r>
      <w:proofErr w:type="spellStart"/>
      <w:r w:rsidRPr="00EC3F6F">
        <w:rPr>
          <w:rFonts w:ascii="Avenir Next" w:hAnsi="Avenir Next" w:cstheme="minorHAnsi"/>
          <w:color w:val="0F1111"/>
          <w:sz w:val="22"/>
          <w:szCs w:val="22"/>
          <w:lang w:val="es-CO"/>
        </w:rPr>
        <w:t>Scazzero</w:t>
      </w:r>
      <w:proofErr w:type="spellEnd"/>
      <w:r w:rsidRPr="00EC3F6F">
        <w:rPr>
          <w:rFonts w:ascii="Avenir Next" w:hAnsi="Avenir Next" w:cstheme="minorHAnsi"/>
          <w:color w:val="0F1111"/>
          <w:sz w:val="22"/>
          <w:szCs w:val="22"/>
          <w:lang w:val="es-CO"/>
        </w:rPr>
        <w:t xml:space="preserve"> explica que el silencio y la soledad son difíciles de encontrar, pero son “esenciales para trabajar nuestra verdadera identidad y estar emocionalmente sanos, como Dios quiere”.</w:t>
      </w:r>
      <w:r w:rsidR="008C4847">
        <w:rPr>
          <w:rStyle w:val="FootnoteReference"/>
          <w:rFonts w:ascii="Avenir Next" w:hAnsi="Avenir Next" w:cstheme="minorHAnsi"/>
          <w:color w:val="0F1111"/>
          <w:sz w:val="22"/>
          <w:szCs w:val="22"/>
          <w:lang w:val="es-CO"/>
        </w:rPr>
        <w:footnoteReference w:id="18"/>
      </w:r>
      <w:r w:rsidRPr="00EC3F6F">
        <w:rPr>
          <w:rFonts w:ascii="Avenir Next" w:hAnsi="Avenir Next" w:cstheme="minorHAnsi"/>
          <w:color w:val="0F1111"/>
          <w:sz w:val="22"/>
          <w:szCs w:val="22"/>
          <w:lang w:val="es-CO"/>
        </w:rPr>
        <w:t xml:space="preserve"> Pasar más tiempo con Dios intencionalmente a diario es necesario para una vida centrada en Cristo.</w:t>
      </w:r>
    </w:p>
    <w:p w14:paraId="4852DCEA" w14:textId="77777777" w:rsidR="00EC3F6F" w:rsidRPr="00EC3F6F" w:rsidRDefault="00EC3F6F" w:rsidP="00EC3F6F">
      <w:pPr>
        <w:pBdr>
          <w:top w:val="nil"/>
          <w:left w:val="nil"/>
          <w:bottom w:val="nil"/>
          <w:right w:val="nil"/>
          <w:between w:val="nil"/>
        </w:pBdr>
        <w:rPr>
          <w:rFonts w:ascii="Avenir Next" w:hAnsi="Avenir Next" w:cstheme="minorHAnsi"/>
          <w:b/>
          <w:bCs/>
          <w:color w:val="0F1111"/>
          <w:sz w:val="22"/>
          <w:szCs w:val="22"/>
          <w:highlight w:val="white"/>
          <w:lang w:val="es-CO"/>
        </w:rPr>
      </w:pPr>
    </w:p>
    <w:p w14:paraId="2DF1CC49" w14:textId="77777777" w:rsidR="00EC3F6F" w:rsidRPr="008C4847" w:rsidRDefault="00EC3F6F" w:rsidP="00EC3F6F">
      <w:pPr>
        <w:rPr>
          <w:rFonts w:ascii="Avenir Next" w:hAnsi="Avenir Next" w:cstheme="minorHAnsi"/>
          <w:bCs/>
          <w:color w:val="313131"/>
          <w:sz w:val="22"/>
          <w:szCs w:val="22"/>
          <w:u w:val="single"/>
          <w:lang w:val="es-CO"/>
        </w:rPr>
      </w:pPr>
      <w:r w:rsidRPr="008C4847">
        <w:rPr>
          <w:rFonts w:ascii="Avenir Next" w:hAnsi="Avenir Next" w:cstheme="minorHAnsi"/>
          <w:bCs/>
          <w:color w:val="313131"/>
          <w:sz w:val="22"/>
          <w:szCs w:val="22"/>
          <w:lang w:val="es-CO"/>
        </w:rPr>
        <w:t xml:space="preserve">2) </w:t>
      </w:r>
      <w:r w:rsidRPr="008C4847">
        <w:rPr>
          <w:rFonts w:ascii="Avenir Next" w:hAnsi="Avenir Next" w:cstheme="minorHAnsi"/>
          <w:bCs/>
          <w:color w:val="313131"/>
          <w:sz w:val="22"/>
          <w:szCs w:val="22"/>
          <w:u w:val="single"/>
          <w:lang w:val="es-CO"/>
        </w:rPr>
        <w:t>Sé consciente y gestiona tus emociones.</w:t>
      </w:r>
    </w:p>
    <w:p w14:paraId="3036C6BD" w14:textId="34794258" w:rsidR="00EC3F6F" w:rsidRPr="00EC3F6F" w:rsidRDefault="00EC3F6F" w:rsidP="00EC3F6F">
      <w:pPr>
        <w:rPr>
          <w:rFonts w:ascii="Avenir Next" w:hAnsi="Avenir Next" w:cstheme="minorHAnsi"/>
          <w:color w:val="313131"/>
          <w:sz w:val="22"/>
          <w:szCs w:val="22"/>
          <w:lang w:val="es-CO"/>
        </w:rPr>
      </w:pPr>
      <w:r w:rsidRPr="00EC3F6F">
        <w:rPr>
          <w:rFonts w:ascii="Avenir Next" w:hAnsi="Avenir Next" w:cstheme="minorHAnsi"/>
          <w:color w:val="313131"/>
          <w:sz w:val="22"/>
          <w:szCs w:val="22"/>
          <w:lang w:val="es-CO"/>
        </w:rPr>
        <w:t xml:space="preserve">Para estar sano emocionalmente, necesitas manejar tus emociones y tus sentimientos. Tomar conciencia de las emociones que está experimentando es una parte importante de aprender </w:t>
      </w:r>
      <w:r w:rsidRPr="00EC3F6F">
        <w:rPr>
          <w:rFonts w:ascii="Avenir Next" w:hAnsi="Avenir Next" w:cstheme="minorHAnsi"/>
          <w:color w:val="313131"/>
          <w:sz w:val="22"/>
          <w:szCs w:val="22"/>
          <w:lang w:val="es-CO"/>
        </w:rPr>
        <w:lastRenderedPageBreak/>
        <w:t>a perdonarse y amarse a sí mismo. La investigación ha encontrado que identificar y etiquetar sus emociones puede ayudar a reducir la intensidad de sus sentimientos.</w:t>
      </w:r>
      <w:r w:rsidR="008C4847">
        <w:rPr>
          <w:rStyle w:val="FootnoteReference"/>
          <w:rFonts w:ascii="Avenir Next" w:hAnsi="Avenir Next" w:cstheme="minorHAnsi"/>
          <w:color w:val="313131"/>
          <w:sz w:val="22"/>
          <w:szCs w:val="22"/>
          <w:lang w:val="es-CO"/>
        </w:rPr>
        <w:footnoteReference w:id="19"/>
      </w:r>
      <w:r w:rsidRPr="00EC3F6F">
        <w:rPr>
          <w:rFonts w:ascii="Avenir Next" w:hAnsi="Avenir Next" w:cstheme="minorHAnsi"/>
          <w:color w:val="313131"/>
          <w:sz w:val="22"/>
          <w:szCs w:val="22"/>
          <w:lang w:val="es-CO"/>
        </w:rPr>
        <w:t xml:space="preserve"> </w:t>
      </w:r>
      <w:r w:rsidR="007E76E3">
        <w:rPr>
          <w:rFonts w:ascii="Avenir Next" w:hAnsi="Avenir Next" w:cstheme="minorHAnsi"/>
          <w:color w:val="313131"/>
          <w:sz w:val="22"/>
          <w:szCs w:val="22"/>
          <w:lang w:val="es-CO"/>
        </w:rPr>
        <w:t xml:space="preserve"> </w:t>
      </w:r>
      <w:r w:rsidRPr="00EC3F6F">
        <w:rPr>
          <w:rFonts w:ascii="Avenir Next" w:hAnsi="Avenir Next" w:cstheme="minorHAnsi"/>
          <w:color w:val="313131"/>
          <w:sz w:val="22"/>
          <w:szCs w:val="22"/>
          <w:lang w:val="es-CO"/>
        </w:rPr>
        <w:t>Esto puede ayudarte a regular mejor las emociones, incluidas las relacionadas con los sentimientos de culpa y vergüenza.</w:t>
      </w:r>
    </w:p>
    <w:p w14:paraId="40731FAB" w14:textId="77777777" w:rsidR="00EC3F6F" w:rsidRPr="00EC3F6F" w:rsidRDefault="00EC3F6F" w:rsidP="00EC3F6F">
      <w:pPr>
        <w:rPr>
          <w:rFonts w:ascii="Avenir Next" w:hAnsi="Avenir Next" w:cstheme="minorHAnsi"/>
          <w:color w:val="313131"/>
          <w:sz w:val="22"/>
          <w:szCs w:val="22"/>
          <w:lang w:val="es-CO"/>
        </w:rPr>
      </w:pPr>
    </w:p>
    <w:p w14:paraId="1B92C940" w14:textId="28DE7785" w:rsidR="00EC3F6F" w:rsidRPr="00EC3F6F" w:rsidRDefault="00EC3F6F" w:rsidP="00EC3F6F">
      <w:pPr>
        <w:rPr>
          <w:rFonts w:ascii="Avenir Next" w:hAnsi="Avenir Next" w:cstheme="minorHAnsi"/>
          <w:color w:val="313131"/>
          <w:sz w:val="22"/>
          <w:szCs w:val="22"/>
          <w:lang w:val="es-CO"/>
        </w:rPr>
      </w:pPr>
      <w:r w:rsidRPr="00EC3F6F">
        <w:rPr>
          <w:rFonts w:ascii="Avenir Next" w:hAnsi="Avenir Next" w:cstheme="minorHAnsi"/>
          <w:color w:val="313131"/>
          <w:sz w:val="22"/>
          <w:szCs w:val="22"/>
          <w:lang w:val="es-CO"/>
        </w:rPr>
        <w:t xml:space="preserve">Dan B. </w:t>
      </w:r>
      <w:proofErr w:type="spellStart"/>
      <w:r w:rsidRPr="00EC3F6F">
        <w:rPr>
          <w:rFonts w:ascii="Avenir Next" w:hAnsi="Avenir Next" w:cstheme="minorHAnsi"/>
          <w:color w:val="313131"/>
          <w:sz w:val="22"/>
          <w:szCs w:val="22"/>
          <w:lang w:val="es-CO"/>
        </w:rPr>
        <w:t>Allender</w:t>
      </w:r>
      <w:proofErr w:type="spellEnd"/>
      <w:r w:rsidRPr="00EC3F6F">
        <w:rPr>
          <w:rFonts w:ascii="Avenir Next" w:hAnsi="Avenir Next" w:cstheme="minorHAnsi"/>
          <w:color w:val="313131"/>
          <w:sz w:val="22"/>
          <w:szCs w:val="22"/>
          <w:lang w:val="es-CO"/>
        </w:rPr>
        <w:t xml:space="preserve"> y </w:t>
      </w:r>
      <w:proofErr w:type="spellStart"/>
      <w:r w:rsidRPr="00EC3F6F">
        <w:rPr>
          <w:rFonts w:ascii="Avenir Next" w:hAnsi="Avenir Next" w:cstheme="minorHAnsi"/>
          <w:color w:val="313131"/>
          <w:sz w:val="22"/>
          <w:szCs w:val="22"/>
          <w:lang w:val="es-CO"/>
        </w:rPr>
        <w:t>Tremper</w:t>
      </w:r>
      <w:proofErr w:type="spellEnd"/>
      <w:r w:rsidRPr="00EC3F6F">
        <w:rPr>
          <w:rFonts w:ascii="Avenir Next" w:hAnsi="Avenir Next" w:cstheme="minorHAnsi"/>
          <w:color w:val="313131"/>
          <w:sz w:val="22"/>
          <w:szCs w:val="22"/>
          <w:lang w:val="es-CO"/>
        </w:rPr>
        <w:t xml:space="preserve"> Longman III analizan el manejo de sus emociones en su libro, </w:t>
      </w:r>
      <w:proofErr w:type="spellStart"/>
      <w:r w:rsidRPr="00EC3F6F">
        <w:rPr>
          <w:rFonts w:ascii="Avenir Next" w:hAnsi="Avenir Next" w:cstheme="minorHAnsi"/>
          <w:color w:val="313131"/>
          <w:sz w:val="22"/>
          <w:szCs w:val="22"/>
          <w:lang w:val="es-CO"/>
        </w:rPr>
        <w:t>The</w:t>
      </w:r>
      <w:proofErr w:type="spellEnd"/>
      <w:r w:rsidRPr="00EC3F6F">
        <w:rPr>
          <w:rFonts w:ascii="Avenir Next" w:hAnsi="Avenir Next" w:cstheme="minorHAnsi"/>
          <w:color w:val="313131"/>
          <w:sz w:val="22"/>
          <w:szCs w:val="22"/>
          <w:lang w:val="es-CO"/>
        </w:rPr>
        <w:t xml:space="preserve"> </w:t>
      </w:r>
      <w:proofErr w:type="spellStart"/>
      <w:r w:rsidRPr="00EC3F6F">
        <w:rPr>
          <w:rFonts w:ascii="Avenir Next" w:hAnsi="Avenir Next" w:cstheme="minorHAnsi"/>
          <w:color w:val="313131"/>
          <w:sz w:val="22"/>
          <w:szCs w:val="22"/>
          <w:lang w:val="es-CO"/>
        </w:rPr>
        <w:t>Cry</w:t>
      </w:r>
      <w:proofErr w:type="spellEnd"/>
      <w:r w:rsidRPr="00EC3F6F">
        <w:rPr>
          <w:rFonts w:ascii="Avenir Next" w:hAnsi="Avenir Next" w:cstheme="minorHAnsi"/>
          <w:color w:val="313131"/>
          <w:sz w:val="22"/>
          <w:szCs w:val="22"/>
          <w:lang w:val="es-CO"/>
        </w:rPr>
        <w:t xml:space="preserve"> </w:t>
      </w:r>
      <w:proofErr w:type="spellStart"/>
      <w:r w:rsidRPr="00EC3F6F">
        <w:rPr>
          <w:rFonts w:ascii="Avenir Next" w:hAnsi="Avenir Next" w:cstheme="minorHAnsi"/>
          <w:color w:val="313131"/>
          <w:sz w:val="22"/>
          <w:szCs w:val="22"/>
          <w:lang w:val="es-CO"/>
        </w:rPr>
        <w:t>of</w:t>
      </w:r>
      <w:proofErr w:type="spellEnd"/>
      <w:r w:rsidRPr="00EC3F6F">
        <w:rPr>
          <w:rFonts w:ascii="Avenir Next" w:hAnsi="Avenir Next" w:cstheme="minorHAnsi"/>
          <w:color w:val="313131"/>
          <w:sz w:val="22"/>
          <w:szCs w:val="22"/>
          <w:lang w:val="es-CO"/>
        </w:rPr>
        <w:t xml:space="preserve"> </w:t>
      </w:r>
      <w:proofErr w:type="spellStart"/>
      <w:r w:rsidRPr="00EC3F6F">
        <w:rPr>
          <w:rFonts w:ascii="Avenir Next" w:hAnsi="Avenir Next" w:cstheme="minorHAnsi"/>
          <w:color w:val="313131"/>
          <w:sz w:val="22"/>
          <w:szCs w:val="22"/>
          <w:lang w:val="es-CO"/>
        </w:rPr>
        <w:t>the</w:t>
      </w:r>
      <w:proofErr w:type="spellEnd"/>
      <w:r w:rsidRPr="00EC3F6F">
        <w:rPr>
          <w:rFonts w:ascii="Avenir Next" w:hAnsi="Avenir Next" w:cstheme="minorHAnsi"/>
          <w:color w:val="313131"/>
          <w:sz w:val="22"/>
          <w:szCs w:val="22"/>
          <w:lang w:val="es-CO"/>
        </w:rPr>
        <w:t xml:space="preserve"> </w:t>
      </w:r>
      <w:proofErr w:type="spellStart"/>
      <w:r w:rsidRPr="00EC3F6F">
        <w:rPr>
          <w:rFonts w:ascii="Avenir Next" w:hAnsi="Avenir Next" w:cstheme="minorHAnsi"/>
          <w:color w:val="313131"/>
          <w:sz w:val="22"/>
          <w:szCs w:val="22"/>
          <w:lang w:val="es-CO"/>
        </w:rPr>
        <w:t>Soul</w:t>
      </w:r>
      <w:proofErr w:type="spellEnd"/>
      <w:r w:rsidR="00DE19E6">
        <w:rPr>
          <w:rFonts w:ascii="Avenir Next" w:hAnsi="Avenir Next" w:cstheme="minorHAnsi"/>
          <w:color w:val="313131"/>
          <w:sz w:val="22"/>
          <w:szCs w:val="22"/>
          <w:lang w:val="es-CO"/>
        </w:rPr>
        <w:t xml:space="preserve"> </w:t>
      </w:r>
      <w:r w:rsidR="008C4847">
        <w:rPr>
          <w:rFonts w:ascii="Avenir Next" w:hAnsi="Avenir Next" w:cstheme="minorHAnsi"/>
          <w:color w:val="313131"/>
          <w:sz w:val="22"/>
          <w:szCs w:val="22"/>
          <w:lang w:val="es-CO"/>
        </w:rPr>
        <w:t>(El Grito del Alma)</w:t>
      </w:r>
      <w:r w:rsidR="00DE19E6">
        <w:rPr>
          <w:rFonts w:ascii="Avenir Next" w:hAnsi="Avenir Next" w:cstheme="minorHAnsi"/>
          <w:color w:val="313131"/>
          <w:sz w:val="22"/>
          <w:szCs w:val="22"/>
          <w:lang w:val="es-CO"/>
        </w:rPr>
        <w:t>.</w:t>
      </w:r>
    </w:p>
    <w:p w14:paraId="693F65D4" w14:textId="2AF30336" w:rsidR="00EC3F6F" w:rsidRPr="00EC3F6F" w:rsidRDefault="00EC3F6F" w:rsidP="00DE19E6">
      <w:pPr>
        <w:ind w:left="720"/>
        <w:rPr>
          <w:rFonts w:ascii="Avenir Next" w:hAnsi="Avenir Next" w:cstheme="minorHAnsi"/>
          <w:color w:val="313131"/>
          <w:sz w:val="22"/>
          <w:szCs w:val="22"/>
          <w:lang w:val="es-CO"/>
        </w:rPr>
      </w:pPr>
      <w:r w:rsidRPr="00EC3F6F">
        <w:rPr>
          <w:rFonts w:ascii="Avenir Next" w:hAnsi="Avenir Next" w:cstheme="minorHAnsi"/>
          <w:color w:val="313131"/>
          <w:sz w:val="22"/>
          <w:szCs w:val="22"/>
          <w:lang w:val="es-CO"/>
        </w:rPr>
        <w:t>Ignorar tus emociones es volver a la realidad. Escuchar nuestras emociones nos lleva a la realidad y la realidad es donde nos encontramos con Dios. Son el grito que le da voz al corazón... Sin embargo, a menudo hacemos oídos sordos, a través de la negación emocional, la distorsión o la desconexión. Tensamos cualquier cosa perturbadora para obtener un tenue control de nuestro mundo interior. Estamos asustados y avergonzados de lo que se filtra en nuestra conciencia. Al descuidar nuestras emociones intensas, somos falsos con nosotros mismos y perdemos una maravillosa oportunidad de conocer a Dios. Olvidamos que el cambio viene a través de la honestidad brutal y la vulnerabilidad ante Dios.</w:t>
      </w:r>
      <w:r w:rsidR="007E76E3">
        <w:rPr>
          <w:rStyle w:val="FootnoteReference"/>
          <w:rFonts w:ascii="Avenir Next" w:hAnsi="Avenir Next" w:cstheme="minorHAnsi"/>
          <w:color w:val="313131"/>
          <w:sz w:val="22"/>
          <w:szCs w:val="22"/>
          <w:lang w:val="es-CO"/>
        </w:rPr>
        <w:footnoteReference w:id="20"/>
      </w:r>
    </w:p>
    <w:p w14:paraId="40325E17" w14:textId="77777777" w:rsidR="00EC3F6F" w:rsidRPr="00EC3F6F" w:rsidRDefault="00EC3F6F" w:rsidP="00EC3F6F">
      <w:pPr>
        <w:rPr>
          <w:rFonts w:ascii="Avenir Next" w:hAnsi="Avenir Next" w:cstheme="minorHAnsi"/>
          <w:color w:val="313131"/>
          <w:sz w:val="22"/>
          <w:szCs w:val="22"/>
          <w:lang w:val="es-CO"/>
        </w:rPr>
      </w:pPr>
    </w:p>
    <w:p w14:paraId="67507DA8" w14:textId="77777777" w:rsidR="00EC3F6F" w:rsidRPr="00EC3F6F" w:rsidRDefault="00EC3F6F" w:rsidP="00EC3F6F">
      <w:pPr>
        <w:rPr>
          <w:rFonts w:ascii="Avenir Next" w:hAnsi="Avenir Next" w:cstheme="minorHAnsi"/>
          <w:color w:val="313131"/>
          <w:sz w:val="22"/>
          <w:szCs w:val="22"/>
          <w:lang w:val="es-CO"/>
        </w:rPr>
      </w:pPr>
      <w:r w:rsidRPr="00EC3F6F">
        <w:rPr>
          <w:rFonts w:ascii="Avenir Next" w:hAnsi="Avenir Next" w:cstheme="minorHAnsi"/>
          <w:color w:val="313131"/>
          <w:sz w:val="22"/>
          <w:szCs w:val="22"/>
          <w:lang w:val="es-CO"/>
        </w:rPr>
        <w:t>Es bueno abrirse a Dios, contarle todos los sentimientos que tienes y pedirle que te ayude a lidiar con ellos.</w:t>
      </w:r>
    </w:p>
    <w:p w14:paraId="15F1860D" w14:textId="77777777" w:rsidR="00EC3F6F" w:rsidRPr="00EC3F6F" w:rsidRDefault="00EC3F6F" w:rsidP="00EC3F6F">
      <w:pPr>
        <w:rPr>
          <w:rFonts w:ascii="Avenir Next" w:hAnsi="Avenir Next" w:cstheme="minorHAnsi"/>
          <w:color w:val="313131"/>
          <w:sz w:val="22"/>
          <w:szCs w:val="22"/>
          <w:highlight w:val="white"/>
          <w:lang w:val="es-CO"/>
        </w:rPr>
      </w:pPr>
    </w:p>
    <w:p w14:paraId="6DB06967" w14:textId="77777777" w:rsidR="00EC3F6F" w:rsidRPr="007E76E3" w:rsidRDefault="00EC3F6F" w:rsidP="00EC3F6F">
      <w:pPr>
        <w:rPr>
          <w:rFonts w:ascii="Avenir Next" w:hAnsi="Avenir Next" w:cstheme="minorHAnsi"/>
          <w:bCs/>
          <w:color w:val="313131"/>
          <w:sz w:val="22"/>
          <w:szCs w:val="22"/>
          <w:u w:val="single"/>
          <w:lang w:val="es-CO"/>
        </w:rPr>
      </w:pPr>
      <w:r w:rsidRPr="007E76E3">
        <w:rPr>
          <w:rFonts w:ascii="Avenir Next" w:hAnsi="Avenir Next" w:cstheme="minorHAnsi"/>
          <w:bCs/>
          <w:color w:val="313131"/>
          <w:sz w:val="22"/>
          <w:szCs w:val="22"/>
          <w:lang w:val="es-CO"/>
        </w:rPr>
        <w:t xml:space="preserve">3) </w:t>
      </w:r>
      <w:r w:rsidRPr="007E76E3">
        <w:rPr>
          <w:rFonts w:ascii="Avenir Next" w:hAnsi="Avenir Next" w:cstheme="minorHAnsi"/>
          <w:bCs/>
          <w:color w:val="313131"/>
          <w:sz w:val="22"/>
          <w:szCs w:val="22"/>
          <w:u w:val="single"/>
          <w:lang w:val="es-CO"/>
        </w:rPr>
        <w:t>Desarrolla tu inteligencia emocional.</w:t>
      </w:r>
    </w:p>
    <w:p w14:paraId="23C8759A" w14:textId="1FD90BD3" w:rsidR="00EC3F6F" w:rsidRPr="00EC3F6F" w:rsidRDefault="00EC3F6F" w:rsidP="00EC3F6F">
      <w:pPr>
        <w:rPr>
          <w:rFonts w:ascii="Avenir Next" w:hAnsi="Avenir Next" w:cstheme="minorHAnsi"/>
          <w:color w:val="313131"/>
          <w:sz w:val="22"/>
          <w:szCs w:val="22"/>
          <w:lang w:val="es-CO"/>
        </w:rPr>
      </w:pPr>
      <w:r w:rsidRPr="00EC3F6F">
        <w:rPr>
          <w:rFonts w:ascii="Avenir Next" w:hAnsi="Avenir Next" w:cstheme="minorHAnsi"/>
          <w:color w:val="313131"/>
          <w:sz w:val="22"/>
          <w:szCs w:val="22"/>
          <w:lang w:val="es-CO"/>
        </w:rPr>
        <w:t>Daniel Goleman define cinco componentes de la inteligencia emocional y explica que puedes y debes desarrollarlos.</w:t>
      </w:r>
      <w:r w:rsidR="007E76E3">
        <w:rPr>
          <w:rStyle w:val="FootnoteReference"/>
          <w:rFonts w:ascii="Avenir Next" w:hAnsi="Avenir Next" w:cstheme="minorHAnsi"/>
          <w:color w:val="313131"/>
          <w:sz w:val="22"/>
          <w:szCs w:val="22"/>
          <w:lang w:val="es-CO"/>
        </w:rPr>
        <w:footnoteReference w:id="21"/>
      </w:r>
      <w:r w:rsidRPr="00EC3F6F">
        <w:rPr>
          <w:rFonts w:ascii="Avenir Next" w:hAnsi="Avenir Next" w:cstheme="minorHAnsi"/>
          <w:color w:val="313131"/>
          <w:sz w:val="22"/>
          <w:szCs w:val="22"/>
          <w:lang w:val="es-CO"/>
        </w:rPr>
        <w:t xml:space="preserve"> </w:t>
      </w:r>
    </w:p>
    <w:p w14:paraId="5C545F0C" w14:textId="77777777" w:rsidR="00EC3F6F" w:rsidRPr="00EC3F6F" w:rsidRDefault="00EC3F6F" w:rsidP="00EC3F6F">
      <w:pPr>
        <w:ind w:left="720"/>
        <w:contextualSpacing/>
        <w:rPr>
          <w:rFonts w:ascii="Avenir Next" w:hAnsi="Avenir Next" w:cstheme="minorHAnsi"/>
          <w:b/>
          <w:bCs/>
          <w:color w:val="313131"/>
          <w:sz w:val="22"/>
          <w:szCs w:val="22"/>
          <w:lang w:val="es-CO"/>
        </w:rPr>
      </w:pPr>
    </w:p>
    <w:p w14:paraId="2BCF41DA" w14:textId="77777777" w:rsidR="00EC3F6F" w:rsidRPr="00EC3F6F" w:rsidRDefault="00EC3F6F" w:rsidP="00EC3F6F">
      <w:pPr>
        <w:pBdr>
          <w:top w:val="nil"/>
          <w:left w:val="nil"/>
          <w:bottom w:val="nil"/>
          <w:right w:val="nil"/>
          <w:between w:val="nil"/>
        </w:pBdr>
        <w:rPr>
          <w:rFonts w:ascii="Avenir Next" w:hAnsi="Avenir Next" w:cstheme="minorHAnsi"/>
          <w:color w:val="313131"/>
          <w:sz w:val="22"/>
          <w:szCs w:val="22"/>
          <w:lang w:val="es-CO"/>
        </w:rPr>
      </w:pPr>
      <w:r w:rsidRPr="00EC3F6F">
        <w:rPr>
          <w:rFonts w:ascii="Avenir Next" w:hAnsi="Avenir Next" w:cstheme="minorHAnsi"/>
          <w:b/>
          <w:bCs/>
          <w:color w:val="313131"/>
          <w:sz w:val="22"/>
          <w:szCs w:val="22"/>
          <w:lang w:val="es-CO"/>
        </w:rPr>
        <w:t>• Identificar sus emociones</w:t>
      </w:r>
      <w:r w:rsidRPr="00EC3F6F">
        <w:rPr>
          <w:rFonts w:ascii="Avenir Next" w:hAnsi="Avenir Next" w:cstheme="minorHAnsi"/>
          <w:color w:val="313131"/>
          <w:sz w:val="22"/>
          <w:szCs w:val="22"/>
          <w:lang w:val="es-CO"/>
        </w:rPr>
        <w:t>. ¿Estás feliz, triste, enojado, asustado, avergonzado? Ser capaz de identificar tus sentimientos te da la capacidad de comprender tus emociones.</w:t>
      </w:r>
    </w:p>
    <w:p w14:paraId="491E10A7" w14:textId="77777777" w:rsidR="00EC3F6F" w:rsidRPr="00EC3F6F" w:rsidRDefault="00EC3F6F" w:rsidP="00EC3F6F">
      <w:pPr>
        <w:pBdr>
          <w:top w:val="nil"/>
          <w:left w:val="nil"/>
          <w:bottom w:val="nil"/>
          <w:right w:val="nil"/>
          <w:between w:val="nil"/>
        </w:pBdr>
        <w:rPr>
          <w:rFonts w:ascii="Avenir Next" w:hAnsi="Avenir Next" w:cstheme="minorHAnsi"/>
          <w:color w:val="313131"/>
          <w:sz w:val="22"/>
          <w:szCs w:val="22"/>
          <w:lang w:val="es-CO"/>
        </w:rPr>
      </w:pPr>
    </w:p>
    <w:p w14:paraId="2171A2F2" w14:textId="7FD49592" w:rsidR="00EC3F6F" w:rsidRPr="00EC3F6F" w:rsidRDefault="00EC3F6F" w:rsidP="00EC3F6F">
      <w:pPr>
        <w:pBdr>
          <w:top w:val="nil"/>
          <w:left w:val="nil"/>
          <w:bottom w:val="nil"/>
          <w:right w:val="nil"/>
          <w:between w:val="nil"/>
        </w:pBdr>
        <w:rPr>
          <w:rFonts w:ascii="Avenir Next" w:hAnsi="Avenir Next" w:cstheme="minorHAnsi"/>
          <w:color w:val="313131"/>
          <w:sz w:val="22"/>
          <w:szCs w:val="22"/>
          <w:lang w:val="es-CO"/>
        </w:rPr>
      </w:pPr>
      <w:r w:rsidRPr="00EC3F6F">
        <w:rPr>
          <w:rFonts w:ascii="Avenir Next" w:hAnsi="Avenir Next" w:cstheme="minorHAnsi"/>
          <w:color w:val="313131"/>
          <w:sz w:val="22"/>
          <w:szCs w:val="22"/>
          <w:lang w:val="es-CO"/>
        </w:rPr>
        <w:t xml:space="preserve">• </w:t>
      </w:r>
      <w:r w:rsidRPr="00EC3F6F">
        <w:rPr>
          <w:rFonts w:ascii="Avenir Next" w:hAnsi="Avenir Next" w:cstheme="minorHAnsi"/>
          <w:b/>
          <w:bCs/>
          <w:color w:val="313131"/>
          <w:sz w:val="22"/>
          <w:szCs w:val="22"/>
          <w:lang w:val="es-CO"/>
        </w:rPr>
        <w:t>Controlar sus emociones.</w:t>
      </w:r>
      <w:r w:rsidRPr="00EC3F6F">
        <w:rPr>
          <w:rFonts w:ascii="Avenir Next" w:hAnsi="Avenir Next" w:cstheme="minorHAnsi"/>
          <w:color w:val="313131"/>
          <w:sz w:val="22"/>
          <w:szCs w:val="22"/>
          <w:lang w:val="es-CO"/>
        </w:rPr>
        <w:t xml:space="preserve"> Necesitas controlar tus emociones. Elena G. de White escribió: “Si los pensamientos están equivocados, los sentimientos estarán equivocados, y los pensamientos y sentimientos combinados forman el carácter moral”.</w:t>
      </w:r>
      <w:r w:rsidR="007E76E3">
        <w:rPr>
          <w:rStyle w:val="FootnoteReference"/>
          <w:rFonts w:ascii="Avenir Next" w:hAnsi="Avenir Next" w:cstheme="minorHAnsi"/>
          <w:color w:val="313131"/>
          <w:sz w:val="22"/>
          <w:szCs w:val="22"/>
          <w:lang w:val="es-CO"/>
        </w:rPr>
        <w:footnoteReference w:id="22"/>
      </w:r>
      <w:r w:rsidRPr="00EC3F6F">
        <w:rPr>
          <w:rFonts w:ascii="Avenir Next" w:hAnsi="Avenir Next" w:cstheme="minorHAnsi"/>
          <w:color w:val="313131"/>
          <w:sz w:val="22"/>
          <w:szCs w:val="22"/>
          <w:lang w:val="es-CO"/>
        </w:rPr>
        <w:t xml:space="preserve"> También escribió: “Pocos se dan cuenta de que es un deber ejercer control sobre los pensamientos y las imaginaciones”.</w:t>
      </w:r>
      <w:r w:rsidR="00607B96">
        <w:rPr>
          <w:rStyle w:val="FootnoteReference"/>
          <w:rFonts w:ascii="Avenir Next" w:hAnsi="Avenir Next" w:cstheme="minorHAnsi"/>
          <w:color w:val="313131"/>
          <w:sz w:val="22"/>
          <w:szCs w:val="22"/>
          <w:lang w:val="es-CO"/>
        </w:rPr>
        <w:footnoteReference w:id="23"/>
      </w:r>
    </w:p>
    <w:p w14:paraId="1F84F44F" w14:textId="77777777" w:rsidR="00EC3F6F" w:rsidRPr="00EC3F6F" w:rsidRDefault="00EC3F6F" w:rsidP="00EC3F6F">
      <w:pPr>
        <w:pBdr>
          <w:top w:val="nil"/>
          <w:left w:val="nil"/>
          <w:bottom w:val="nil"/>
          <w:right w:val="nil"/>
          <w:between w:val="nil"/>
        </w:pBdr>
        <w:rPr>
          <w:rFonts w:ascii="Avenir Next" w:hAnsi="Avenir Next" w:cstheme="minorHAnsi"/>
          <w:color w:val="313131"/>
          <w:sz w:val="22"/>
          <w:szCs w:val="22"/>
          <w:lang w:val="es-CO"/>
        </w:rPr>
      </w:pPr>
    </w:p>
    <w:p w14:paraId="4A9D3EBC" w14:textId="77777777" w:rsidR="00EC3F6F" w:rsidRPr="00EC3F6F" w:rsidRDefault="00EC3F6F" w:rsidP="00EC3F6F">
      <w:pPr>
        <w:pBdr>
          <w:top w:val="nil"/>
          <w:left w:val="nil"/>
          <w:bottom w:val="nil"/>
          <w:right w:val="nil"/>
          <w:between w:val="nil"/>
        </w:pBdr>
        <w:rPr>
          <w:rFonts w:ascii="Avenir Next" w:hAnsi="Avenir Next" w:cstheme="minorHAnsi"/>
          <w:color w:val="313131"/>
          <w:sz w:val="22"/>
          <w:szCs w:val="22"/>
          <w:lang w:val="es-CO"/>
        </w:rPr>
      </w:pPr>
      <w:r w:rsidRPr="00EC3F6F">
        <w:rPr>
          <w:rFonts w:ascii="Avenir Next" w:hAnsi="Avenir Next" w:cstheme="minorHAnsi"/>
          <w:color w:val="313131"/>
          <w:sz w:val="22"/>
          <w:szCs w:val="22"/>
          <w:lang w:val="es-CO"/>
        </w:rPr>
        <w:lastRenderedPageBreak/>
        <w:t xml:space="preserve">• </w:t>
      </w:r>
      <w:r w:rsidRPr="00EC3F6F">
        <w:rPr>
          <w:rFonts w:ascii="Avenir Next" w:hAnsi="Avenir Next" w:cstheme="minorHAnsi"/>
          <w:b/>
          <w:bCs/>
          <w:color w:val="313131"/>
          <w:sz w:val="22"/>
          <w:szCs w:val="22"/>
          <w:lang w:val="es-CO"/>
        </w:rPr>
        <w:t>Conocer las emociones de los demás.</w:t>
      </w:r>
      <w:r w:rsidRPr="00EC3F6F">
        <w:rPr>
          <w:rFonts w:ascii="Avenir Next" w:hAnsi="Avenir Next" w:cstheme="minorHAnsi"/>
          <w:color w:val="313131"/>
          <w:sz w:val="22"/>
          <w:szCs w:val="22"/>
          <w:lang w:val="es-CO"/>
        </w:rPr>
        <w:t xml:space="preserve"> Para tomar conciencia de las emociones de otra persona, pregúntese cuáles podrían ser sus sentimientos y emociones. Haz que sea una prioridad comprender su comportamiento y mostrarles empatía.</w:t>
      </w:r>
    </w:p>
    <w:p w14:paraId="0D7C8971" w14:textId="77777777" w:rsidR="00EC3F6F" w:rsidRPr="00EC3F6F" w:rsidRDefault="00EC3F6F" w:rsidP="00EC3F6F">
      <w:pPr>
        <w:pBdr>
          <w:top w:val="nil"/>
          <w:left w:val="nil"/>
          <w:bottom w:val="nil"/>
          <w:right w:val="nil"/>
          <w:between w:val="nil"/>
        </w:pBdr>
        <w:rPr>
          <w:rFonts w:ascii="Avenir Next" w:hAnsi="Avenir Next" w:cstheme="minorHAnsi"/>
          <w:color w:val="313131"/>
          <w:sz w:val="22"/>
          <w:szCs w:val="22"/>
          <w:lang w:val="es-CO"/>
        </w:rPr>
      </w:pPr>
    </w:p>
    <w:p w14:paraId="7DB1710A" w14:textId="77777777" w:rsidR="00EC3F6F" w:rsidRPr="00EC3F6F" w:rsidRDefault="00EC3F6F" w:rsidP="00EC3F6F">
      <w:pPr>
        <w:pBdr>
          <w:top w:val="nil"/>
          <w:left w:val="nil"/>
          <w:bottom w:val="nil"/>
          <w:right w:val="nil"/>
          <w:between w:val="nil"/>
        </w:pBdr>
        <w:rPr>
          <w:rFonts w:ascii="Avenir Next" w:hAnsi="Avenir Next" w:cstheme="minorHAnsi"/>
          <w:color w:val="313131"/>
          <w:sz w:val="22"/>
          <w:szCs w:val="22"/>
          <w:lang w:val="es-CO"/>
        </w:rPr>
      </w:pPr>
      <w:r w:rsidRPr="00EC3F6F">
        <w:rPr>
          <w:rFonts w:ascii="Avenir Next" w:hAnsi="Avenir Next" w:cstheme="minorHAnsi"/>
          <w:color w:val="313131"/>
          <w:sz w:val="22"/>
          <w:szCs w:val="22"/>
          <w:lang w:val="es-CO"/>
        </w:rPr>
        <w:t>•</w:t>
      </w:r>
      <w:r w:rsidRPr="00EC3F6F">
        <w:rPr>
          <w:rFonts w:ascii="Avenir Next" w:hAnsi="Avenir Next" w:cstheme="minorHAnsi"/>
          <w:b/>
          <w:bCs/>
          <w:color w:val="313131"/>
          <w:sz w:val="22"/>
          <w:szCs w:val="22"/>
          <w:lang w:val="es-CO"/>
        </w:rPr>
        <w:t xml:space="preserve"> Gestión de las relaciones.</w:t>
      </w:r>
      <w:r w:rsidRPr="00EC3F6F">
        <w:rPr>
          <w:rFonts w:ascii="Avenir Next" w:hAnsi="Avenir Next" w:cstheme="minorHAnsi"/>
          <w:color w:val="313131"/>
          <w:sz w:val="22"/>
          <w:szCs w:val="22"/>
          <w:lang w:val="es-CO"/>
        </w:rPr>
        <w:t xml:space="preserve"> Cuando sabes cómo te sientes y eres capaz de controlar tus emociones y cuando también puedes entender el comportamiento de los demás y mostrarles empatía, mantendrás una buena relación con los demás.</w:t>
      </w:r>
    </w:p>
    <w:p w14:paraId="1B4A874B" w14:textId="77777777" w:rsidR="00EC3F6F" w:rsidRPr="00EC3F6F" w:rsidRDefault="00EC3F6F" w:rsidP="00EC3F6F">
      <w:pPr>
        <w:pBdr>
          <w:top w:val="nil"/>
          <w:left w:val="nil"/>
          <w:bottom w:val="nil"/>
          <w:right w:val="nil"/>
          <w:between w:val="nil"/>
        </w:pBdr>
        <w:rPr>
          <w:rFonts w:ascii="Avenir Next" w:hAnsi="Avenir Next" w:cstheme="minorHAnsi"/>
          <w:color w:val="313131"/>
          <w:sz w:val="22"/>
          <w:szCs w:val="22"/>
          <w:lang w:val="es-CO"/>
        </w:rPr>
      </w:pPr>
    </w:p>
    <w:p w14:paraId="15350910" w14:textId="77777777" w:rsidR="00EC3F6F" w:rsidRPr="00EC3F6F" w:rsidRDefault="00EC3F6F" w:rsidP="00EC3F6F">
      <w:pPr>
        <w:pBdr>
          <w:top w:val="nil"/>
          <w:left w:val="nil"/>
          <w:bottom w:val="nil"/>
          <w:right w:val="nil"/>
          <w:between w:val="nil"/>
        </w:pBdr>
        <w:rPr>
          <w:rFonts w:ascii="Avenir Next" w:hAnsi="Avenir Next" w:cstheme="minorHAnsi"/>
          <w:color w:val="313131"/>
          <w:sz w:val="22"/>
          <w:szCs w:val="22"/>
          <w:lang w:val="es-CO"/>
        </w:rPr>
      </w:pPr>
      <w:r w:rsidRPr="00EC3F6F">
        <w:rPr>
          <w:rFonts w:ascii="Avenir Next" w:hAnsi="Avenir Next" w:cstheme="minorHAnsi"/>
          <w:color w:val="313131"/>
          <w:sz w:val="22"/>
          <w:szCs w:val="22"/>
          <w:lang w:val="es-CO"/>
        </w:rPr>
        <w:t xml:space="preserve">• </w:t>
      </w:r>
      <w:r w:rsidRPr="00EC3F6F">
        <w:rPr>
          <w:rFonts w:ascii="Avenir Next" w:hAnsi="Avenir Next" w:cstheme="minorHAnsi"/>
          <w:b/>
          <w:bCs/>
          <w:color w:val="313131"/>
          <w:sz w:val="22"/>
          <w:szCs w:val="22"/>
          <w:lang w:val="es-CO"/>
        </w:rPr>
        <w:t>Motivarse para lograr metas.</w:t>
      </w:r>
      <w:r w:rsidRPr="00EC3F6F">
        <w:rPr>
          <w:rFonts w:ascii="Avenir Next" w:hAnsi="Avenir Next" w:cstheme="minorHAnsi"/>
          <w:color w:val="313131"/>
          <w:sz w:val="22"/>
          <w:szCs w:val="22"/>
          <w:lang w:val="es-CO"/>
        </w:rPr>
        <w:t xml:space="preserve"> Cuando controlas tus emociones y mantienes una buena relación con los demás, podrás avanzar y lograr más.</w:t>
      </w:r>
    </w:p>
    <w:p w14:paraId="2EA962DC" w14:textId="77777777" w:rsidR="00EC3F6F" w:rsidRPr="00EC3F6F" w:rsidRDefault="00EC3F6F" w:rsidP="00EC3F6F">
      <w:pPr>
        <w:pBdr>
          <w:top w:val="nil"/>
          <w:left w:val="nil"/>
          <w:bottom w:val="nil"/>
          <w:right w:val="nil"/>
          <w:between w:val="nil"/>
        </w:pBdr>
        <w:rPr>
          <w:rFonts w:ascii="Avenir Next" w:hAnsi="Avenir Next" w:cstheme="minorHAnsi"/>
          <w:color w:val="313131"/>
          <w:sz w:val="22"/>
          <w:szCs w:val="22"/>
          <w:lang w:val="es-CO"/>
        </w:rPr>
      </w:pPr>
    </w:p>
    <w:p w14:paraId="334266AB" w14:textId="77777777" w:rsidR="00EC3F6F" w:rsidRPr="00EC3F6F" w:rsidRDefault="00EC3F6F" w:rsidP="00EC3F6F">
      <w:pPr>
        <w:pBdr>
          <w:top w:val="nil"/>
          <w:left w:val="nil"/>
          <w:bottom w:val="nil"/>
          <w:right w:val="nil"/>
          <w:between w:val="nil"/>
        </w:pBdr>
        <w:rPr>
          <w:rFonts w:ascii="Avenir Next" w:hAnsi="Avenir Next" w:cstheme="minorHAnsi"/>
          <w:color w:val="313131"/>
          <w:sz w:val="22"/>
          <w:szCs w:val="22"/>
          <w:lang w:val="es-CO"/>
        </w:rPr>
      </w:pPr>
      <w:r w:rsidRPr="00EC3F6F">
        <w:rPr>
          <w:rFonts w:ascii="Avenir Next" w:hAnsi="Avenir Next" w:cstheme="minorHAnsi"/>
          <w:color w:val="313131"/>
          <w:sz w:val="22"/>
          <w:szCs w:val="22"/>
          <w:lang w:val="es-CO"/>
        </w:rPr>
        <w:t>Dios mismo siente una amplia gama de emociones. Escuche la emoción en la voz de Dios: “¿Cómo puedo entregarte, Israel?... Mi corazón ha cambiado dentro de mí; se ha despertado toda mi compasión” (Oseas 11:8). Dios creó a los seres humanos a Su imagen, con emociones. Él tiene empatía con nuestros sentimientos y está listo y dispuesto a ayudarnos a controlar nuestras emociones. Dios aconsejó personalmente a Caín que controlara su sentimiento de ira (Génesis 4:5-7), porque Dios quiere que Sus hijos desarrollen inteligencia emocional.</w:t>
      </w:r>
    </w:p>
    <w:p w14:paraId="1569724F" w14:textId="77777777" w:rsidR="00EC3F6F" w:rsidRPr="00EC3F6F" w:rsidRDefault="00EC3F6F" w:rsidP="00EC3F6F">
      <w:pPr>
        <w:pBdr>
          <w:top w:val="nil"/>
          <w:left w:val="nil"/>
          <w:bottom w:val="nil"/>
          <w:right w:val="nil"/>
          <w:between w:val="nil"/>
        </w:pBdr>
        <w:rPr>
          <w:rFonts w:ascii="Avenir Next" w:hAnsi="Avenir Next" w:cstheme="minorHAnsi"/>
          <w:color w:val="313131"/>
          <w:sz w:val="22"/>
          <w:szCs w:val="22"/>
          <w:lang w:val="es-CO"/>
        </w:rPr>
      </w:pPr>
    </w:p>
    <w:p w14:paraId="0952FF6B" w14:textId="5438A14C" w:rsidR="00EC3F6F" w:rsidRPr="00EC3F6F" w:rsidRDefault="00EC3F6F" w:rsidP="00EC3F6F">
      <w:pPr>
        <w:rPr>
          <w:rFonts w:ascii="Avenir Next" w:hAnsi="Avenir Next" w:cstheme="minorHAnsi"/>
          <w:color w:val="313131"/>
          <w:sz w:val="22"/>
          <w:szCs w:val="22"/>
          <w:lang w:val="es-CO"/>
        </w:rPr>
      </w:pPr>
      <w:r w:rsidRPr="00EC3F6F">
        <w:rPr>
          <w:rFonts w:ascii="Avenir Next" w:hAnsi="Avenir Next" w:cstheme="minorHAnsi"/>
          <w:color w:val="313131"/>
          <w:sz w:val="22"/>
          <w:szCs w:val="22"/>
          <w:lang w:val="es-CO"/>
        </w:rPr>
        <w:t>En su libro</w:t>
      </w:r>
      <w:r w:rsidR="00D217F9">
        <w:rPr>
          <w:rFonts w:ascii="Avenir Next" w:hAnsi="Avenir Next" w:cstheme="minorHAnsi"/>
          <w:i/>
          <w:iCs/>
          <w:color w:val="313131"/>
          <w:sz w:val="22"/>
          <w:szCs w:val="22"/>
          <w:lang w:val="es-CO"/>
        </w:rPr>
        <w:t>, El Arte Perdido de P</w:t>
      </w:r>
      <w:r w:rsidRPr="00EC3F6F">
        <w:rPr>
          <w:rFonts w:ascii="Avenir Next" w:hAnsi="Avenir Next" w:cstheme="minorHAnsi"/>
          <w:i/>
          <w:iCs/>
          <w:color w:val="313131"/>
          <w:sz w:val="22"/>
          <w:szCs w:val="22"/>
          <w:lang w:val="es-CO"/>
        </w:rPr>
        <w:t>ensar,</w:t>
      </w:r>
      <w:r w:rsidRPr="00EC3F6F">
        <w:rPr>
          <w:rFonts w:ascii="Avenir Next" w:hAnsi="Avenir Next" w:cstheme="minorHAnsi"/>
          <w:color w:val="313131"/>
          <w:sz w:val="22"/>
          <w:szCs w:val="22"/>
          <w:lang w:val="es-CO"/>
        </w:rPr>
        <w:t xml:space="preserve"> Neil </w:t>
      </w:r>
      <w:proofErr w:type="spellStart"/>
      <w:r w:rsidRPr="00EC3F6F">
        <w:rPr>
          <w:rFonts w:ascii="Avenir Next" w:hAnsi="Avenir Next" w:cstheme="minorHAnsi"/>
          <w:color w:val="313131"/>
          <w:sz w:val="22"/>
          <w:szCs w:val="22"/>
          <w:lang w:val="es-CO"/>
        </w:rPr>
        <w:t>Nedley</w:t>
      </w:r>
      <w:proofErr w:type="spellEnd"/>
      <w:r w:rsidRPr="00EC3F6F">
        <w:rPr>
          <w:rFonts w:ascii="Avenir Next" w:hAnsi="Avenir Next" w:cstheme="minorHAnsi"/>
          <w:color w:val="313131"/>
          <w:sz w:val="22"/>
          <w:szCs w:val="22"/>
          <w:lang w:val="es-CO"/>
        </w:rPr>
        <w:t xml:space="preserve"> afirma que no podemos mejorar fácilmente nuestro cociente de inteligencia (CI), pero podemos mejorar nuestro cociente emocional (CE). Continúa diciendo: "CE tiene la capacidad de apartarse de la reacción emocional a un evento perturbador y mirar mentalmente lo que realmente sucedió".</w:t>
      </w:r>
      <w:r w:rsidR="00D217F9">
        <w:rPr>
          <w:rStyle w:val="FootnoteReference"/>
          <w:rFonts w:ascii="Avenir Next" w:hAnsi="Avenir Next" w:cstheme="minorHAnsi"/>
          <w:color w:val="313131"/>
          <w:sz w:val="22"/>
          <w:szCs w:val="22"/>
          <w:lang w:val="es-CO"/>
        </w:rPr>
        <w:footnoteReference w:id="24"/>
      </w:r>
    </w:p>
    <w:p w14:paraId="501D609F" w14:textId="77777777" w:rsidR="00EC3F6F" w:rsidRPr="00EC3F6F" w:rsidRDefault="00EC3F6F" w:rsidP="00EC3F6F">
      <w:pPr>
        <w:rPr>
          <w:rFonts w:ascii="Avenir Next" w:hAnsi="Avenir Next" w:cstheme="minorHAnsi"/>
          <w:color w:val="313131"/>
          <w:sz w:val="22"/>
          <w:szCs w:val="22"/>
          <w:lang w:val="es-CO"/>
        </w:rPr>
      </w:pPr>
    </w:p>
    <w:p w14:paraId="121088CF" w14:textId="77777777" w:rsidR="00EC3F6F" w:rsidRPr="00DE19E6" w:rsidRDefault="00EC3F6F" w:rsidP="00EC3F6F">
      <w:pPr>
        <w:rPr>
          <w:rFonts w:ascii="Avenir Next" w:hAnsi="Avenir Next" w:cstheme="minorHAnsi"/>
          <w:color w:val="313131"/>
          <w:sz w:val="22"/>
          <w:szCs w:val="22"/>
          <w:u w:val="single"/>
          <w:lang w:val="es-CO"/>
        </w:rPr>
      </w:pPr>
      <w:r w:rsidRPr="00DE19E6">
        <w:rPr>
          <w:rFonts w:ascii="Avenir Next" w:hAnsi="Avenir Next" w:cstheme="minorHAnsi"/>
          <w:color w:val="313131"/>
          <w:sz w:val="22"/>
          <w:szCs w:val="22"/>
          <w:lang w:val="es-CO"/>
        </w:rPr>
        <w:t xml:space="preserve">4) </w:t>
      </w:r>
      <w:r w:rsidRPr="00DE19E6">
        <w:rPr>
          <w:rFonts w:ascii="Avenir Next" w:hAnsi="Avenir Next" w:cstheme="minorHAnsi"/>
          <w:color w:val="313131"/>
          <w:sz w:val="22"/>
          <w:szCs w:val="22"/>
          <w:u w:val="single"/>
          <w:lang w:val="es-CO"/>
        </w:rPr>
        <w:t>Vive una vida transformada.</w:t>
      </w:r>
    </w:p>
    <w:p w14:paraId="1F5D26E5" w14:textId="42DB7C87" w:rsidR="00EC3F6F" w:rsidRPr="00EC3F6F" w:rsidRDefault="00EC3F6F" w:rsidP="00EC3F6F">
      <w:pPr>
        <w:rPr>
          <w:rFonts w:ascii="Avenir Next" w:hAnsi="Avenir Next" w:cstheme="minorHAnsi"/>
          <w:color w:val="313131"/>
          <w:sz w:val="22"/>
          <w:szCs w:val="22"/>
          <w:lang w:val="es-CO"/>
        </w:rPr>
      </w:pPr>
      <w:proofErr w:type="spellStart"/>
      <w:r w:rsidRPr="00EC3F6F">
        <w:rPr>
          <w:rFonts w:ascii="Avenir Next" w:hAnsi="Avenir Next" w:cstheme="minorHAnsi"/>
          <w:color w:val="313131"/>
          <w:sz w:val="22"/>
          <w:szCs w:val="22"/>
          <w:lang w:val="es-CO"/>
        </w:rPr>
        <w:t>Scazzero</w:t>
      </w:r>
      <w:proofErr w:type="spellEnd"/>
      <w:r w:rsidRPr="00EC3F6F">
        <w:rPr>
          <w:rFonts w:ascii="Avenir Next" w:hAnsi="Avenir Next" w:cstheme="minorHAnsi"/>
          <w:color w:val="313131"/>
          <w:sz w:val="22"/>
          <w:szCs w:val="22"/>
          <w:lang w:val="es-CO"/>
        </w:rPr>
        <w:t xml:space="preserve"> revela que muy a menudo nuestro verdadero yo no es visto por los demás porque ocultamos nuestros sentimientos y luchamos solos. Él dice que solo el 10% es visible para otros en la superficie y el 90% está oculto, sin cambios e inmóvil. Esta parte ni siquiera es tocada por Jesús, pero Él está dispuesto y esperando para transformarnos en las partes ocultas. </w:t>
      </w:r>
      <w:proofErr w:type="spellStart"/>
      <w:r w:rsidRPr="00EC3F6F">
        <w:rPr>
          <w:rFonts w:ascii="Avenir Next" w:hAnsi="Avenir Next" w:cstheme="minorHAnsi"/>
          <w:color w:val="313131"/>
          <w:sz w:val="22"/>
          <w:szCs w:val="22"/>
          <w:lang w:val="es-CO"/>
        </w:rPr>
        <w:t>Scazzero</w:t>
      </w:r>
      <w:proofErr w:type="spellEnd"/>
      <w:r w:rsidRPr="00EC3F6F">
        <w:rPr>
          <w:rFonts w:ascii="Avenir Next" w:hAnsi="Avenir Next" w:cstheme="minorHAnsi"/>
          <w:color w:val="313131"/>
          <w:sz w:val="22"/>
          <w:szCs w:val="22"/>
          <w:lang w:val="es-CO"/>
        </w:rPr>
        <w:t xml:space="preserve"> compara nuestras vidas con el Modelo Iceberg donde solo el 10% está sobre la superficie.</w:t>
      </w:r>
      <w:r w:rsidR="00D217F9">
        <w:rPr>
          <w:rFonts w:ascii="Avenir Next" w:hAnsi="Avenir Next" w:cstheme="minorHAnsi"/>
          <w:color w:val="313131"/>
          <w:sz w:val="22"/>
          <w:szCs w:val="22"/>
          <w:lang w:val="es-CO"/>
        </w:rPr>
        <w:t xml:space="preserve">  </w:t>
      </w:r>
      <w:r w:rsidRPr="00EC3F6F">
        <w:rPr>
          <w:rFonts w:ascii="Avenir Next" w:hAnsi="Avenir Next" w:cstheme="minorHAnsi"/>
          <w:color w:val="313131"/>
          <w:sz w:val="22"/>
          <w:szCs w:val="22"/>
          <w:lang w:val="es-CO"/>
        </w:rPr>
        <w:t>El otro 90% del iceberg se encuentra oculto en capas debajo de la superficie.</w:t>
      </w:r>
      <w:r w:rsidR="00D217F9">
        <w:rPr>
          <w:rFonts w:ascii="Avenir Next" w:hAnsi="Avenir Next" w:cstheme="minorHAnsi"/>
          <w:color w:val="313131"/>
          <w:sz w:val="22"/>
          <w:szCs w:val="22"/>
          <w:lang w:val="es-CO"/>
        </w:rPr>
        <w:t xml:space="preserve"> </w:t>
      </w:r>
      <w:r w:rsidR="00D217F9">
        <w:rPr>
          <w:rStyle w:val="FootnoteReference"/>
          <w:rFonts w:ascii="Avenir Next" w:hAnsi="Avenir Next" w:cstheme="minorHAnsi"/>
          <w:color w:val="313131"/>
          <w:sz w:val="22"/>
          <w:szCs w:val="22"/>
          <w:lang w:val="es-CO"/>
        </w:rPr>
        <w:footnoteReference w:id="25"/>
      </w:r>
    </w:p>
    <w:p w14:paraId="53A9F3C9" w14:textId="77777777" w:rsidR="00EC3F6F" w:rsidRPr="00EC3F6F" w:rsidRDefault="00EC3F6F" w:rsidP="00EC3F6F">
      <w:pPr>
        <w:rPr>
          <w:rFonts w:ascii="Avenir Next" w:hAnsi="Avenir Next" w:cstheme="minorHAnsi"/>
          <w:color w:val="313131"/>
          <w:sz w:val="22"/>
          <w:szCs w:val="22"/>
          <w:lang w:val="es-CO"/>
        </w:rPr>
      </w:pPr>
    </w:p>
    <w:p w14:paraId="50DB07CF" w14:textId="77777777" w:rsidR="00EC3F6F" w:rsidRPr="00EC3F6F" w:rsidRDefault="00EC3F6F" w:rsidP="00EC3F6F">
      <w:pPr>
        <w:rPr>
          <w:rFonts w:ascii="Avenir Next" w:hAnsi="Avenir Next" w:cstheme="minorHAnsi"/>
          <w:color w:val="313131"/>
          <w:sz w:val="22"/>
          <w:szCs w:val="22"/>
          <w:lang w:val="es-CO"/>
        </w:rPr>
      </w:pPr>
      <w:r w:rsidRPr="00EC3F6F">
        <w:rPr>
          <w:rFonts w:ascii="Avenir Next" w:hAnsi="Avenir Next" w:cstheme="minorHAnsi"/>
          <w:color w:val="313131"/>
          <w:sz w:val="22"/>
          <w:szCs w:val="22"/>
          <w:lang w:val="es-CO"/>
        </w:rPr>
        <w:t xml:space="preserve">Heridas o heridas pasadas, odios, malas infancias, tristezas, enfados, todo tipo de cosas, quedan sepultadas. Incluso si conocemos a Dios y vamos a la iglesia, no hay cambio en estas capas hasta que nos abrimos y le pedimos a Dios que nos transforme. Dios nos creó a Su imagen (Génesis 1:27) y tiene la intención de que vivamos con nuestra humanidad completa, no con el 90% enterrado e intacto. Ser creado a la imagen de Dios incluye dimensiones físicas, espirituales, emocionales, intelectuales y sociales. Ignorar cualquier aspecto de </w:t>
      </w:r>
      <w:r w:rsidRPr="00EC3F6F">
        <w:rPr>
          <w:rFonts w:ascii="Avenir Next" w:hAnsi="Avenir Next" w:cstheme="minorHAnsi"/>
          <w:color w:val="313131"/>
          <w:sz w:val="22"/>
          <w:szCs w:val="22"/>
          <w:lang w:val="es-CO"/>
        </w:rPr>
        <w:lastRenderedPageBreak/>
        <w:t>nuestro ser siempre termina con consecuencias destructivas en nuestra relación con Dios, con los demás y con nosotros mismos.</w:t>
      </w:r>
    </w:p>
    <w:p w14:paraId="7DC76A8F" w14:textId="77777777" w:rsidR="00EC3F6F" w:rsidRPr="00EC3F6F" w:rsidRDefault="00EC3F6F" w:rsidP="00EC3F6F">
      <w:pPr>
        <w:rPr>
          <w:rFonts w:ascii="Avenir Next" w:hAnsi="Avenir Next" w:cstheme="minorHAnsi"/>
          <w:color w:val="313131"/>
          <w:sz w:val="22"/>
          <w:szCs w:val="22"/>
          <w:lang w:val="es-CO"/>
        </w:rPr>
      </w:pPr>
    </w:p>
    <w:p w14:paraId="664FF266" w14:textId="50506052" w:rsidR="00EC3F6F" w:rsidRPr="00EC3F6F" w:rsidRDefault="00EC3F6F" w:rsidP="00EC3F6F">
      <w:pPr>
        <w:rPr>
          <w:rFonts w:ascii="Avenir Next" w:hAnsi="Avenir Next" w:cstheme="minorHAnsi"/>
          <w:color w:val="313131"/>
          <w:sz w:val="22"/>
          <w:szCs w:val="22"/>
          <w:lang w:val="es-CO"/>
        </w:rPr>
      </w:pPr>
      <w:r w:rsidRPr="00EC3F6F">
        <w:rPr>
          <w:rFonts w:ascii="Avenir Next" w:hAnsi="Avenir Next" w:cstheme="minorHAnsi"/>
          <w:color w:val="313131"/>
          <w:sz w:val="22"/>
          <w:szCs w:val="22"/>
          <w:lang w:val="es-CO"/>
        </w:rPr>
        <w:t>Jesús busca transformar todas las capas que se encuentran muy por debajo de la superficie de nuestra vida exterior. Lo que yace en lo profundo son esas cosas que no se ven hasta que salen cuando están bajo gran estrés. Debemos permitirle a Jesús el acceso a nuestros icebergs. Cuando le presentamos todas las capas ocultas de nuestro iceberg para sanación y transformación, sucede algo asombroso. “Las personas profundamente cambiadas cambian el mundo; tienen un impacto más poderoso y sostenible en el mundo”.</w:t>
      </w:r>
      <w:r w:rsidR="00D217F9">
        <w:rPr>
          <w:rFonts w:ascii="Avenir Next" w:hAnsi="Avenir Next" w:cstheme="minorHAnsi"/>
          <w:color w:val="313131"/>
          <w:sz w:val="22"/>
          <w:szCs w:val="22"/>
          <w:lang w:val="es-CO"/>
        </w:rPr>
        <w:t xml:space="preserve"> </w:t>
      </w:r>
      <w:r w:rsidR="00D217F9">
        <w:rPr>
          <w:rStyle w:val="FootnoteReference"/>
          <w:rFonts w:ascii="Avenir Next" w:hAnsi="Avenir Next" w:cstheme="minorHAnsi"/>
          <w:color w:val="313131"/>
          <w:sz w:val="22"/>
          <w:szCs w:val="22"/>
          <w:lang w:val="es-CO"/>
        </w:rPr>
        <w:footnoteReference w:id="26"/>
      </w:r>
    </w:p>
    <w:p w14:paraId="24131609" w14:textId="77777777" w:rsidR="00EC3F6F" w:rsidRPr="00EC3F6F" w:rsidRDefault="00EC3F6F" w:rsidP="00EC3F6F">
      <w:pPr>
        <w:rPr>
          <w:rFonts w:ascii="Avenir Next" w:hAnsi="Avenir Next" w:cstheme="minorHAnsi"/>
          <w:color w:val="313131"/>
          <w:sz w:val="22"/>
          <w:szCs w:val="22"/>
          <w:highlight w:val="white"/>
          <w:lang w:val="es-CO"/>
        </w:rPr>
      </w:pPr>
    </w:p>
    <w:p w14:paraId="0B412F17" w14:textId="77777777" w:rsidR="00EC3F6F" w:rsidRPr="00771157" w:rsidRDefault="00EC3F6F" w:rsidP="00EC3F6F">
      <w:pPr>
        <w:rPr>
          <w:rFonts w:ascii="Avenir Next" w:hAnsi="Avenir Next" w:cstheme="minorHAnsi"/>
          <w:color w:val="0070C0"/>
          <w:sz w:val="22"/>
          <w:szCs w:val="20"/>
          <w:lang w:val="es-CO"/>
        </w:rPr>
      </w:pPr>
      <w:r w:rsidRPr="00771157">
        <w:rPr>
          <w:rFonts w:ascii="Avenir Next" w:hAnsi="Avenir Next" w:cstheme="minorHAnsi"/>
          <w:color w:val="0070C0"/>
          <w:sz w:val="22"/>
          <w:szCs w:val="20"/>
          <w:lang w:val="es-CO"/>
        </w:rPr>
        <w:t>Conozca a Jesús → Asistir a la iglesia → Emocionalmente saludable, siendo transformado → gran impacto</w:t>
      </w:r>
    </w:p>
    <w:p w14:paraId="5EB83455" w14:textId="77777777" w:rsidR="00EC3F6F" w:rsidRPr="00771157" w:rsidRDefault="00EC3F6F" w:rsidP="00EC3F6F">
      <w:pPr>
        <w:rPr>
          <w:rFonts w:ascii="Avenir Next" w:hAnsi="Avenir Next" w:cstheme="minorHAnsi"/>
          <w:color w:val="0070C0"/>
          <w:sz w:val="22"/>
          <w:szCs w:val="20"/>
          <w:lang w:val="es-CO"/>
        </w:rPr>
      </w:pPr>
      <w:r w:rsidRPr="00771157">
        <w:rPr>
          <w:rFonts w:ascii="Avenir Next" w:hAnsi="Avenir Next" w:cstheme="minorHAnsi"/>
          <w:color w:val="0070C0"/>
          <w:sz w:val="22"/>
          <w:szCs w:val="20"/>
          <w:lang w:val="es-CO"/>
        </w:rPr>
        <w:t>Conozca a Jesús → Asistir a la iglesia → Ocultar emociones, no cambiar → pequeño impacto</w:t>
      </w:r>
    </w:p>
    <w:p w14:paraId="5BBC9CCF" w14:textId="77777777" w:rsidR="00EC3F6F" w:rsidRPr="00EC3F6F" w:rsidRDefault="00EC3F6F" w:rsidP="00EC3F6F">
      <w:pPr>
        <w:rPr>
          <w:rFonts w:ascii="Avenir Next" w:hAnsi="Avenir Next" w:cstheme="minorHAnsi"/>
          <w:color w:val="0070C0"/>
          <w:sz w:val="20"/>
          <w:szCs w:val="20"/>
          <w:lang w:val="es-CO"/>
        </w:rPr>
      </w:pPr>
    </w:p>
    <w:p w14:paraId="6DD89BAB" w14:textId="77777777" w:rsidR="00EC3F6F" w:rsidRPr="00DE19E6" w:rsidRDefault="00EC3F6F" w:rsidP="00EC3F6F">
      <w:pPr>
        <w:rPr>
          <w:rFonts w:ascii="Avenir Next" w:hAnsi="Avenir Next" w:cstheme="minorHAnsi"/>
          <w:color w:val="000000" w:themeColor="text1"/>
          <w:sz w:val="22"/>
          <w:szCs w:val="22"/>
          <w:u w:val="single"/>
          <w:lang w:val="es-CO"/>
        </w:rPr>
      </w:pPr>
      <w:r w:rsidRPr="00DE19E6">
        <w:rPr>
          <w:rFonts w:ascii="Avenir Next" w:hAnsi="Avenir Next" w:cstheme="minorHAnsi"/>
          <w:color w:val="000000" w:themeColor="text1"/>
          <w:sz w:val="22"/>
          <w:szCs w:val="22"/>
          <w:lang w:val="es-CO"/>
        </w:rPr>
        <w:t xml:space="preserve">5) </w:t>
      </w:r>
      <w:r w:rsidRPr="00DE19E6">
        <w:rPr>
          <w:rFonts w:ascii="Avenir Next" w:hAnsi="Avenir Next" w:cstheme="minorHAnsi"/>
          <w:color w:val="000000" w:themeColor="text1"/>
          <w:sz w:val="22"/>
          <w:szCs w:val="22"/>
          <w:u w:val="single"/>
          <w:lang w:val="es-CO"/>
        </w:rPr>
        <w:t>Perdónate a ti mismo.</w:t>
      </w:r>
    </w:p>
    <w:p w14:paraId="29D8F399" w14:textId="77777777" w:rsidR="00EC3F6F" w:rsidRPr="00EC3F6F" w:rsidRDefault="00EC3F6F" w:rsidP="00EC3F6F">
      <w:pPr>
        <w:rPr>
          <w:rFonts w:ascii="Avenir Next" w:hAnsi="Avenir Next" w:cstheme="minorHAnsi"/>
          <w:color w:val="000000" w:themeColor="text1"/>
          <w:sz w:val="22"/>
          <w:szCs w:val="22"/>
          <w:lang w:val="es-CO"/>
        </w:rPr>
      </w:pPr>
      <w:r w:rsidRPr="00EC3F6F">
        <w:rPr>
          <w:rFonts w:ascii="Avenir Next" w:hAnsi="Avenir Next" w:cstheme="minorHAnsi"/>
          <w:color w:val="000000" w:themeColor="text1"/>
          <w:sz w:val="22"/>
          <w:szCs w:val="22"/>
          <w:lang w:val="es-CO"/>
        </w:rPr>
        <w:t>Todos cometemos errores y todos pecamos, pero a muchos de nosotros nos resulta difícil perdonarnos a nosotros mismos. Los pensamientos de culpa y arrepentimiento pueden colarse en nuestra mente y convencernos de que no somos lo suficientemente buenos para ser amados. ¡Pero Dios nos ama! Él nos ha perdonado y liberado de la culpa del pecado. También debemos perdonarnos a nosotros mismos y olvidar el pasado, para que podamos aceptar la bondad y la compasión que Dios tiene para con nosotros. “Todos los que están en Jesús son libres de condenación” (Romanos 8:1) y son libres para amar (Gálatas 5:13).</w:t>
      </w:r>
    </w:p>
    <w:p w14:paraId="0305ED75" w14:textId="77777777" w:rsidR="00EC3F6F" w:rsidRDefault="00EC3F6F" w:rsidP="00EC3F6F">
      <w:pPr>
        <w:rPr>
          <w:rFonts w:ascii="Avenir Next" w:hAnsi="Avenir Next" w:cstheme="minorHAnsi"/>
          <w:color w:val="000000" w:themeColor="text1"/>
          <w:sz w:val="22"/>
          <w:szCs w:val="22"/>
          <w:lang w:val="es-CO"/>
        </w:rPr>
      </w:pPr>
    </w:p>
    <w:p w14:paraId="27B9FED9" w14:textId="77777777" w:rsidR="00D4413C" w:rsidRPr="00EC3F6F" w:rsidRDefault="00D4413C" w:rsidP="00EC3F6F">
      <w:pPr>
        <w:rPr>
          <w:rFonts w:ascii="Avenir Next" w:hAnsi="Avenir Next" w:cstheme="minorHAnsi"/>
          <w:color w:val="000000" w:themeColor="text1"/>
          <w:sz w:val="22"/>
          <w:szCs w:val="22"/>
          <w:lang w:val="es-CO"/>
        </w:rPr>
      </w:pPr>
    </w:p>
    <w:p w14:paraId="15734FD0" w14:textId="77777777" w:rsidR="00EC3F6F" w:rsidRPr="00EC3F6F" w:rsidRDefault="00EC3F6F" w:rsidP="00EC3F6F">
      <w:pPr>
        <w:rPr>
          <w:rFonts w:ascii="Avenir Next" w:hAnsi="Avenir Next" w:cstheme="minorHAnsi"/>
          <w:b/>
          <w:bCs/>
          <w:color w:val="000000" w:themeColor="text1"/>
          <w:sz w:val="22"/>
          <w:szCs w:val="22"/>
          <w:lang w:val="es-CO"/>
        </w:rPr>
      </w:pPr>
      <w:r w:rsidRPr="00EC3F6F">
        <w:rPr>
          <w:rFonts w:ascii="Avenir Next" w:hAnsi="Avenir Next" w:cstheme="minorHAnsi"/>
          <w:b/>
          <w:bCs/>
          <w:color w:val="000000" w:themeColor="text1"/>
          <w:sz w:val="22"/>
          <w:szCs w:val="22"/>
          <w:lang w:val="es-CO"/>
        </w:rPr>
        <w:t>DOS FACTORES PARA PERDONARTE A TI MISMO</w:t>
      </w:r>
    </w:p>
    <w:p w14:paraId="03C99BC9" w14:textId="77777777" w:rsidR="00EC3F6F" w:rsidRPr="00EC3F6F" w:rsidRDefault="00EC3F6F" w:rsidP="00EC3F6F">
      <w:pPr>
        <w:rPr>
          <w:rFonts w:ascii="Avenir Next" w:hAnsi="Avenir Next" w:cstheme="minorHAnsi"/>
          <w:color w:val="000000" w:themeColor="text1"/>
          <w:sz w:val="22"/>
          <w:szCs w:val="22"/>
          <w:lang w:val="es-CO"/>
        </w:rPr>
      </w:pPr>
    </w:p>
    <w:p w14:paraId="686A217E" w14:textId="51B8E742" w:rsidR="00EC3F6F" w:rsidRPr="00DE19E6" w:rsidRDefault="00EC3F6F" w:rsidP="00DE19E6">
      <w:pPr>
        <w:pStyle w:val="ListParagraph"/>
        <w:numPr>
          <w:ilvl w:val="0"/>
          <w:numId w:val="44"/>
        </w:numPr>
        <w:rPr>
          <w:rFonts w:ascii="Avenir Next" w:hAnsi="Avenir Next" w:cstheme="minorHAnsi"/>
          <w:color w:val="000000" w:themeColor="text1"/>
          <w:sz w:val="22"/>
          <w:szCs w:val="22"/>
          <w:lang w:val="es-CO"/>
        </w:rPr>
      </w:pPr>
      <w:r w:rsidRPr="00DE19E6">
        <w:rPr>
          <w:rFonts w:ascii="Avenir Next" w:hAnsi="Avenir Next" w:cstheme="minorHAnsi"/>
          <w:b/>
          <w:bCs/>
          <w:color w:val="000000" w:themeColor="text1"/>
          <w:sz w:val="22"/>
          <w:szCs w:val="22"/>
          <w:lang w:val="es-CO"/>
        </w:rPr>
        <w:t>Ten compasión por ti mismo.</w:t>
      </w:r>
      <w:r w:rsidRPr="00DE19E6">
        <w:rPr>
          <w:rFonts w:ascii="Avenir Next" w:hAnsi="Avenir Next" w:cstheme="minorHAnsi"/>
          <w:color w:val="000000" w:themeColor="text1"/>
          <w:sz w:val="22"/>
          <w:szCs w:val="22"/>
          <w:lang w:val="es-CO"/>
        </w:rPr>
        <w:t xml:space="preserve"> Debemos aceptar lo que sucedió, pero debemos ser compasivos con nosotros mismos para permitir que nuestras vi</w:t>
      </w:r>
      <w:r w:rsidR="00D4413C" w:rsidRPr="00DE19E6">
        <w:rPr>
          <w:rFonts w:ascii="Avenir Next" w:hAnsi="Avenir Next" w:cstheme="minorHAnsi"/>
          <w:color w:val="000000" w:themeColor="text1"/>
          <w:sz w:val="22"/>
          <w:szCs w:val="22"/>
          <w:lang w:val="es-CO"/>
        </w:rPr>
        <w:t>das sigan adelante. Debemos recordarn</w:t>
      </w:r>
      <w:r w:rsidRPr="00DE19E6">
        <w:rPr>
          <w:rFonts w:ascii="Avenir Next" w:hAnsi="Avenir Next" w:cstheme="minorHAnsi"/>
          <w:color w:val="000000" w:themeColor="text1"/>
          <w:sz w:val="22"/>
          <w:szCs w:val="22"/>
          <w:lang w:val="es-CO"/>
        </w:rPr>
        <w:t>os a nosotros mismos que pase lo que pase, Dios siempre está a nuestro lado, ya sea por algo que hacemos o por algo que otros hacen para hacernos sufrir.</w:t>
      </w:r>
    </w:p>
    <w:p w14:paraId="4A93D6CF" w14:textId="77777777" w:rsidR="00EC3F6F" w:rsidRPr="00EC3F6F" w:rsidRDefault="00EC3F6F" w:rsidP="00EC3F6F">
      <w:pPr>
        <w:rPr>
          <w:rFonts w:ascii="Avenir Next" w:hAnsi="Avenir Next" w:cstheme="minorHAnsi"/>
          <w:color w:val="000000" w:themeColor="text1"/>
          <w:sz w:val="22"/>
          <w:szCs w:val="22"/>
          <w:lang w:val="es-CO"/>
        </w:rPr>
      </w:pPr>
    </w:p>
    <w:p w14:paraId="24A49C97" w14:textId="77777777" w:rsidR="00EC3F6F" w:rsidRPr="00EC3F6F" w:rsidRDefault="00EC3F6F" w:rsidP="00EC3F6F">
      <w:pPr>
        <w:rPr>
          <w:rFonts w:ascii="Avenir Next" w:hAnsi="Avenir Next" w:cstheme="minorHAnsi"/>
          <w:color w:val="000000" w:themeColor="text1"/>
          <w:sz w:val="22"/>
          <w:szCs w:val="22"/>
          <w:lang w:val="es-CO"/>
        </w:rPr>
      </w:pPr>
      <w:r w:rsidRPr="00EC3F6F">
        <w:rPr>
          <w:rFonts w:ascii="Avenir Next" w:hAnsi="Avenir Next" w:cstheme="minorHAnsi"/>
          <w:color w:val="000000" w:themeColor="text1"/>
          <w:sz w:val="22"/>
          <w:szCs w:val="22"/>
          <w:lang w:val="es-CO"/>
        </w:rPr>
        <w:t>Pablo escribe a Timoteo:</w:t>
      </w:r>
    </w:p>
    <w:p w14:paraId="5A181B14" w14:textId="24365C54" w:rsidR="00EC3F6F" w:rsidRPr="00EC3F6F" w:rsidRDefault="00EC3F6F" w:rsidP="00EC3F6F">
      <w:pPr>
        <w:ind w:left="720"/>
        <w:rPr>
          <w:rFonts w:ascii="Avenir Next" w:hAnsi="Avenir Next" w:cstheme="minorHAnsi"/>
          <w:color w:val="000000" w:themeColor="text1"/>
          <w:sz w:val="22"/>
          <w:szCs w:val="22"/>
          <w:lang w:val="es-CO"/>
        </w:rPr>
      </w:pPr>
      <w:r w:rsidRPr="00EC3F6F">
        <w:rPr>
          <w:rFonts w:ascii="Avenir Next" w:hAnsi="Avenir Next" w:cstheme="minorHAnsi"/>
          <w:color w:val="000000" w:themeColor="text1"/>
          <w:sz w:val="22"/>
          <w:szCs w:val="22"/>
          <w:lang w:val="es-CO"/>
        </w:rPr>
        <w:t xml:space="preserve">15 He aquí una palabra fiel que merece plena aceptación: Cristo Jesús vino al mundo para salvar a los pecadores, de los cuales yo soy el </w:t>
      </w:r>
      <w:r w:rsidR="00D4413C">
        <w:rPr>
          <w:rFonts w:ascii="Avenir Next" w:hAnsi="Avenir Next" w:cstheme="minorHAnsi"/>
          <w:color w:val="000000" w:themeColor="text1"/>
          <w:sz w:val="22"/>
          <w:szCs w:val="22"/>
          <w:lang w:val="es-CO"/>
        </w:rPr>
        <w:t>primero</w:t>
      </w:r>
      <w:r w:rsidRPr="00EC3F6F">
        <w:rPr>
          <w:rFonts w:ascii="Avenir Next" w:hAnsi="Avenir Next" w:cstheme="minorHAnsi"/>
          <w:color w:val="000000" w:themeColor="text1"/>
          <w:sz w:val="22"/>
          <w:szCs w:val="22"/>
          <w:lang w:val="es-CO"/>
        </w:rPr>
        <w:t>. 16 Pero precisamente por eso se me mostró misericordia, para que en mí, el peor de los pecadores, Cristo Jesús mostrara su inmensa paciencia como ejemplo para los que creerían en él y recibirían la vida eterna (1 Timoteo 1:15-16) .</w:t>
      </w:r>
    </w:p>
    <w:p w14:paraId="69D3C061" w14:textId="77777777" w:rsidR="00EC3F6F" w:rsidRPr="00EC3F6F" w:rsidRDefault="00EC3F6F" w:rsidP="00EC3F6F">
      <w:pPr>
        <w:ind w:left="720"/>
        <w:rPr>
          <w:rFonts w:ascii="Avenir Next" w:hAnsi="Avenir Next" w:cstheme="minorHAnsi"/>
          <w:color w:val="000000" w:themeColor="text1"/>
          <w:sz w:val="22"/>
          <w:szCs w:val="22"/>
          <w:lang w:val="es-CO"/>
        </w:rPr>
      </w:pPr>
    </w:p>
    <w:p w14:paraId="7B883B93" w14:textId="1800B2D8" w:rsidR="00EC3F6F" w:rsidRPr="00DE19E6" w:rsidRDefault="00EC3F6F" w:rsidP="00DE19E6">
      <w:pPr>
        <w:pStyle w:val="ListParagraph"/>
        <w:numPr>
          <w:ilvl w:val="0"/>
          <w:numId w:val="44"/>
        </w:numPr>
        <w:rPr>
          <w:rFonts w:ascii="Avenir Next" w:hAnsi="Avenir Next" w:cstheme="minorHAnsi"/>
          <w:color w:val="000000" w:themeColor="text1"/>
          <w:sz w:val="22"/>
          <w:szCs w:val="22"/>
          <w:lang w:val="es-CO"/>
        </w:rPr>
      </w:pPr>
      <w:r w:rsidRPr="00DE19E6">
        <w:rPr>
          <w:rFonts w:ascii="Avenir Next" w:hAnsi="Avenir Next" w:cstheme="minorHAnsi"/>
          <w:b/>
          <w:bCs/>
          <w:color w:val="000000" w:themeColor="text1"/>
          <w:sz w:val="22"/>
          <w:szCs w:val="22"/>
          <w:lang w:val="es-CO"/>
        </w:rPr>
        <w:t>Reconozca sus propias limitaciones</w:t>
      </w:r>
      <w:r w:rsidRPr="00DE19E6">
        <w:rPr>
          <w:rFonts w:ascii="Avenir Next" w:hAnsi="Avenir Next" w:cstheme="minorHAnsi"/>
          <w:color w:val="000000" w:themeColor="text1"/>
          <w:sz w:val="22"/>
          <w:szCs w:val="22"/>
          <w:lang w:val="es-CO"/>
        </w:rPr>
        <w:t xml:space="preserve">. Algunas personas se culpan a sí mismas por todo porque han sufrido abusos y traumas en el pasado y todavía se sienten </w:t>
      </w:r>
      <w:r w:rsidRPr="00DE19E6">
        <w:rPr>
          <w:rFonts w:ascii="Avenir Next" w:hAnsi="Avenir Next" w:cstheme="minorHAnsi"/>
          <w:color w:val="000000" w:themeColor="text1"/>
          <w:sz w:val="22"/>
          <w:szCs w:val="22"/>
          <w:lang w:val="es-CO"/>
        </w:rPr>
        <w:lastRenderedPageBreak/>
        <w:t>culpables. Estas personas necesitan ser apoyadas emocionalmente para recuperar su autoestima y reconocer su valor a los ojos de Dios.</w:t>
      </w:r>
    </w:p>
    <w:p w14:paraId="34627DA6" w14:textId="77777777" w:rsidR="00EC3F6F" w:rsidRPr="00EC3F6F" w:rsidRDefault="00EC3F6F" w:rsidP="00EC3F6F">
      <w:pPr>
        <w:rPr>
          <w:rFonts w:ascii="Avenir Next" w:hAnsi="Avenir Next" w:cstheme="minorHAnsi"/>
          <w:color w:val="000000" w:themeColor="text1"/>
          <w:sz w:val="22"/>
          <w:szCs w:val="22"/>
          <w:lang w:val="es-CO"/>
        </w:rPr>
      </w:pPr>
    </w:p>
    <w:p w14:paraId="417B1DE6" w14:textId="77777777" w:rsidR="00EC3F6F" w:rsidRPr="00EC3F6F" w:rsidRDefault="00EC3F6F" w:rsidP="00EC3F6F">
      <w:pPr>
        <w:rPr>
          <w:rFonts w:ascii="Avenir Next" w:hAnsi="Avenir Next" w:cstheme="minorHAnsi"/>
          <w:color w:val="000000" w:themeColor="text1"/>
          <w:sz w:val="22"/>
          <w:szCs w:val="22"/>
          <w:lang w:val="es-CO"/>
        </w:rPr>
      </w:pPr>
      <w:r w:rsidRPr="00EC3F6F">
        <w:rPr>
          <w:rFonts w:ascii="Avenir Next" w:hAnsi="Avenir Next" w:cstheme="minorHAnsi"/>
          <w:color w:val="000000" w:themeColor="text1"/>
          <w:sz w:val="22"/>
          <w:szCs w:val="22"/>
          <w:lang w:val="es-CO"/>
        </w:rPr>
        <w:t>A menudo es difícil para nosotros pasar por el proceso de perdonarnos a nosotros mismos, pero podemos avanzar paso a paso con Dios a nuestro lado. Este ejercicio de auto perdón nos librará de resultados nocivos, como la enfermedad mental, que pueden tener un impacto negativo en nosotros y en nuestras relaciones con los demás.</w:t>
      </w:r>
    </w:p>
    <w:p w14:paraId="2B36DD2B" w14:textId="77777777" w:rsidR="00EC3F6F" w:rsidRPr="00EC3F6F" w:rsidRDefault="00EC3F6F" w:rsidP="00EC3F6F">
      <w:pPr>
        <w:rPr>
          <w:rFonts w:ascii="Avenir Next" w:hAnsi="Avenir Next" w:cstheme="minorHAnsi"/>
          <w:color w:val="000000" w:themeColor="text1"/>
          <w:sz w:val="22"/>
          <w:szCs w:val="22"/>
          <w:lang w:val="es-CO"/>
        </w:rPr>
      </w:pPr>
    </w:p>
    <w:p w14:paraId="72CF8193" w14:textId="77777777" w:rsidR="00EC3F6F" w:rsidRPr="00DE19E6" w:rsidRDefault="00EC3F6F" w:rsidP="00EC3F6F">
      <w:pPr>
        <w:rPr>
          <w:rFonts w:ascii="Avenir Next" w:hAnsi="Avenir Next" w:cstheme="minorHAnsi"/>
          <w:color w:val="000000" w:themeColor="text1"/>
          <w:sz w:val="22"/>
          <w:szCs w:val="22"/>
          <w:u w:val="single"/>
          <w:lang w:val="es-CO"/>
        </w:rPr>
      </w:pPr>
      <w:r w:rsidRPr="00EC3F6F">
        <w:rPr>
          <w:rFonts w:ascii="Avenir Next" w:hAnsi="Avenir Next" w:cstheme="minorHAnsi"/>
          <w:color w:val="000000" w:themeColor="text1"/>
          <w:sz w:val="22"/>
          <w:szCs w:val="22"/>
          <w:lang w:val="es-CO"/>
        </w:rPr>
        <w:t>6</w:t>
      </w:r>
      <w:r w:rsidRPr="00A4255E">
        <w:rPr>
          <w:rFonts w:ascii="Avenir Next" w:hAnsi="Avenir Next" w:cstheme="minorHAnsi"/>
          <w:color w:val="000000" w:themeColor="text1"/>
          <w:sz w:val="22"/>
          <w:szCs w:val="22"/>
          <w:lang w:val="es-CO"/>
        </w:rPr>
        <w:t xml:space="preserve">) </w:t>
      </w:r>
      <w:r w:rsidRPr="00A4255E">
        <w:rPr>
          <w:rFonts w:ascii="Avenir Next" w:hAnsi="Avenir Next" w:cstheme="minorHAnsi"/>
          <w:color w:val="000000" w:themeColor="text1"/>
          <w:sz w:val="22"/>
          <w:szCs w:val="22"/>
          <w:u w:val="single"/>
          <w:lang w:val="es-CO"/>
        </w:rPr>
        <w:t>Orar por coraje</w:t>
      </w:r>
    </w:p>
    <w:p w14:paraId="1DAAE522" w14:textId="77777777" w:rsidR="00EC3F6F" w:rsidRPr="00EC3F6F" w:rsidRDefault="00EC3F6F" w:rsidP="00EC3F6F">
      <w:pPr>
        <w:rPr>
          <w:rFonts w:ascii="Avenir Next" w:hAnsi="Avenir Next" w:cstheme="minorHAnsi"/>
          <w:color w:val="000000" w:themeColor="text1"/>
          <w:sz w:val="22"/>
          <w:szCs w:val="22"/>
          <w:lang w:val="es-CO"/>
        </w:rPr>
      </w:pPr>
      <w:r w:rsidRPr="00EC3F6F">
        <w:rPr>
          <w:rFonts w:ascii="Avenir Next" w:hAnsi="Avenir Next" w:cstheme="minorHAnsi"/>
          <w:color w:val="000000" w:themeColor="text1"/>
          <w:sz w:val="22"/>
          <w:szCs w:val="22"/>
          <w:lang w:val="es-CO"/>
        </w:rPr>
        <w:t>Necesitamos coraje cuando decidimos hacer un cambio en nuestras vidas. El cambio no llega de la noche a la mañana. A veces no lo conseguimos y nos desanimamos. Pidámosle a Dios que nos ayude en este proceso y que confiemos en sus promesas.</w:t>
      </w:r>
    </w:p>
    <w:p w14:paraId="4024FF3A" w14:textId="77777777" w:rsidR="00EC3F6F" w:rsidRPr="00EC3F6F" w:rsidRDefault="00EC3F6F" w:rsidP="00EC3F6F">
      <w:pPr>
        <w:rPr>
          <w:rFonts w:ascii="Avenir Next" w:hAnsi="Avenir Next" w:cstheme="minorHAnsi"/>
          <w:color w:val="000000" w:themeColor="text1"/>
          <w:sz w:val="22"/>
          <w:szCs w:val="22"/>
          <w:lang w:val="es-CO"/>
        </w:rPr>
      </w:pPr>
    </w:p>
    <w:p w14:paraId="66601E8C" w14:textId="77777777" w:rsidR="00EC3F6F" w:rsidRPr="00EC3F6F" w:rsidRDefault="00EC3F6F" w:rsidP="00EC3F6F">
      <w:pPr>
        <w:rPr>
          <w:rFonts w:ascii="Avenir Next" w:hAnsi="Avenir Next" w:cstheme="minorHAnsi"/>
          <w:color w:val="000000" w:themeColor="text1"/>
          <w:sz w:val="22"/>
          <w:szCs w:val="22"/>
          <w:lang w:val="es-CO"/>
        </w:rPr>
      </w:pPr>
      <w:r w:rsidRPr="00EC3F6F">
        <w:rPr>
          <w:rFonts w:ascii="Avenir Next" w:hAnsi="Avenir Next" w:cstheme="minorHAnsi"/>
          <w:color w:val="000000" w:themeColor="text1"/>
          <w:sz w:val="22"/>
          <w:szCs w:val="22"/>
          <w:lang w:val="es-CO"/>
        </w:rPr>
        <w:t>Una de mis promesas favoritas es Josué 1:9: “¿No te lo he mandado yo? Se fuerte y valiente. No tengas miedo; no te desanimes, porque Jehová tu Dios estará contigo dondequiera que vayas” (NVI).</w:t>
      </w:r>
    </w:p>
    <w:p w14:paraId="1080CFD5" w14:textId="77777777" w:rsidR="00EC3F6F" w:rsidRPr="00EC3F6F" w:rsidRDefault="00EC3F6F" w:rsidP="00EC3F6F">
      <w:pPr>
        <w:rPr>
          <w:rFonts w:ascii="Avenir Next" w:hAnsi="Avenir Next" w:cstheme="minorHAnsi"/>
          <w:color w:val="000000" w:themeColor="text1"/>
          <w:sz w:val="22"/>
          <w:szCs w:val="22"/>
          <w:lang w:val="es-CO"/>
        </w:rPr>
      </w:pPr>
    </w:p>
    <w:p w14:paraId="38B1D23B" w14:textId="77777777" w:rsidR="00EC3F6F" w:rsidRPr="00EC3F6F" w:rsidRDefault="00EC3F6F" w:rsidP="00EC3F6F">
      <w:pPr>
        <w:rPr>
          <w:rFonts w:ascii="Avenir Next" w:hAnsi="Avenir Next" w:cstheme="minorHAnsi"/>
          <w:color w:val="000000" w:themeColor="text1"/>
          <w:sz w:val="22"/>
          <w:szCs w:val="22"/>
          <w:lang w:val="es-CO"/>
        </w:rPr>
      </w:pPr>
      <w:r w:rsidRPr="00EC3F6F">
        <w:rPr>
          <w:rFonts w:ascii="Avenir Next" w:hAnsi="Avenir Next" w:cstheme="minorHAnsi"/>
          <w:color w:val="000000" w:themeColor="text1"/>
          <w:sz w:val="22"/>
          <w:szCs w:val="22"/>
          <w:lang w:val="es-CO"/>
        </w:rPr>
        <w:t>Nuestro Dios es fiel y justo, y Él estará allí para ti. También necesitas buenos amigos, amigos de confianza que te apoyen. Necesitas amigos con los que puedas compartir tus intenciones y que te animen a seguir adelante. Un verdadero amigo refresca el alma. Como dice Salomón: “El consejo sincero de un amigo es tan dulce como el perfume y el incienso” (Proverbios 27:9, NTV).</w:t>
      </w:r>
    </w:p>
    <w:p w14:paraId="18DAEF96" w14:textId="77777777" w:rsidR="00EC3F6F" w:rsidRPr="00EC3F6F" w:rsidRDefault="00EC3F6F" w:rsidP="00EC3F6F">
      <w:pPr>
        <w:rPr>
          <w:rFonts w:ascii="Avenir Next" w:hAnsi="Avenir Next" w:cstheme="minorHAnsi"/>
          <w:color w:val="000000" w:themeColor="text1"/>
          <w:sz w:val="22"/>
          <w:szCs w:val="22"/>
          <w:lang w:val="es-CO"/>
        </w:rPr>
      </w:pPr>
    </w:p>
    <w:p w14:paraId="22261247" w14:textId="2C2ACF42" w:rsidR="00EC3F6F" w:rsidRPr="00EC3F6F" w:rsidRDefault="00EC3F6F" w:rsidP="00EC3F6F">
      <w:pPr>
        <w:rPr>
          <w:rFonts w:ascii="Avenir Next" w:hAnsi="Avenir Next" w:cstheme="minorHAnsi"/>
          <w:color w:val="000000" w:themeColor="text1"/>
          <w:sz w:val="22"/>
          <w:szCs w:val="22"/>
          <w:lang w:val="es-CO"/>
        </w:rPr>
      </w:pPr>
      <w:proofErr w:type="spellStart"/>
      <w:r w:rsidRPr="00EC3F6F">
        <w:rPr>
          <w:rFonts w:ascii="Avenir Next" w:hAnsi="Avenir Next" w:cstheme="minorHAnsi"/>
          <w:color w:val="000000" w:themeColor="text1"/>
          <w:sz w:val="22"/>
          <w:szCs w:val="22"/>
          <w:lang w:val="es-CO"/>
        </w:rPr>
        <w:t>Scazzero</w:t>
      </w:r>
      <w:proofErr w:type="spellEnd"/>
      <w:r w:rsidRPr="00EC3F6F">
        <w:rPr>
          <w:rFonts w:ascii="Avenir Next" w:hAnsi="Avenir Next" w:cstheme="minorHAnsi"/>
          <w:color w:val="000000" w:themeColor="text1"/>
          <w:sz w:val="22"/>
          <w:szCs w:val="22"/>
          <w:lang w:val="es-CO"/>
        </w:rPr>
        <w:t xml:space="preserve"> dice que “la madurez emocional y la madurez espiritual van de la mano. Es simplemente imposible volverse espiritualmente maduro mientras se per</w:t>
      </w:r>
      <w:r w:rsidR="00D4413C">
        <w:rPr>
          <w:rFonts w:ascii="Avenir Next" w:hAnsi="Avenir Next" w:cstheme="minorHAnsi"/>
          <w:color w:val="000000" w:themeColor="text1"/>
          <w:sz w:val="22"/>
          <w:szCs w:val="22"/>
          <w:lang w:val="es-CO"/>
        </w:rPr>
        <w:t>manece emocionalmente inmaduro”.</w:t>
      </w:r>
      <w:r w:rsidRPr="00EC3F6F">
        <w:rPr>
          <w:rFonts w:ascii="Avenir Next" w:hAnsi="Avenir Next" w:cstheme="minorHAnsi"/>
          <w:color w:val="000000" w:themeColor="text1"/>
          <w:sz w:val="22"/>
          <w:szCs w:val="22"/>
          <w:lang w:val="es-CO"/>
        </w:rPr>
        <w:t xml:space="preserve"> </w:t>
      </w:r>
      <w:r w:rsidR="002F26B6">
        <w:rPr>
          <w:rStyle w:val="FootnoteReference"/>
          <w:rFonts w:ascii="Avenir Next" w:hAnsi="Avenir Next" w:cstheme="minorHAnsi"/>
          <w:color w:val="000000" w:themeColor="text1"/>
          <w:sz w:val="22"/>
          <w:szCs w:val="22"/>
          <w:lang w:val="es-CO"/>
        </w:rPr>
        <w:footnoteReference w:id="27"/>
      </w:r>
      <w:r w:rsidR="00D4413C">
        <w:rPr>
          <w:rFonts w:ascii="Avenir Next" w:hAnsi="Avenir Next" w:cstheme="minorHAnsi"/>
          <w:color w:val="000000" w:themeColor="text1"/>
          <w:sz w:val="22"/>
          <w:szCs w:val="22"/>
          <w:lang w:val="es-CO"/>
        </w:rPr>
        <w:t xml:space="preserve"> </w:t>
      </w:r>
      <w:r w:rsidRPr="00EC3F6F">
        <w:rPr>
          <w:rFonts w:ascii="Avenir Next" w:hAnsi="Avenir Next" w:cstheme="minorHAnsi"/>
          <w:color w:val="000000" w:themeColor="text1"/>
          <w:sz w:val="22"/>
          <w:szCs w:val="22"/>
          <w:lang w:val="es-CO"/>
        </w:rPr>
        <w:t>Podemos concluir que es un proceso de madurez emocional, no un acto egoísta, aprender a amarnos (y perdonarnos) a nosotros mismos. Es el proceso de madurez espiritual, vivir nuestro yo auténtico como Dios nos creó para ser.</w:t>
      </w:r>
    </w:p>
    <w:p w14:paraId="2997FDE5" w14:textId="77777777" w:rsidR="00EC3F6F" w:rsidRPr="00EC3F6F" w:rsidRDefault="00EC3F6F" w:rsidP="00EC3F6F">
      <w:pPr>
        <w:rPr>
          <w:rFonts w:ascii="Avenir Next" w:hAnsi="Avenir Next" w:cstheme="minorHAnsi"/>
          <w:color w:val="000000" w:themeColor="text1"/>
          <w:sz w:val="22"/>
          <w:szCs w:val="22"/>
          <w:lang w:val="es-CO"/>
        </w:rPr>
      </w:pPr>
    </w:p>
    <w:p w14:paraId="46F3F456" w14:textId="77777777" w:rsidR="00EC3F6F" w:rsidRPr="00EC3F6F" w:rsidRDefault="00EC3F6F" w:rsidP="00EC3F6F">
      <w:pPr>
        <w:rPr>
          <w:rFonts w:ascii="Avenir Next" w:hAnsi="Avenir Next" w:cstheme="minorHAnsi"/>
          <w:color w:val="000000" w:themeColor="text1"/>
          <w:sz w:val="22"/>
          <w:szCs w:val="22"/>
          <w:lang w:val="es-CO"/>
        </w:rPr>
      </w:pPr>
      <w:r w:rsidRPr="00EC3F6F">
        <w:rPr>
          <w:rFonts w:ascii="Avenir Next" w:hAnsi="Avenir Next" w:cstheme="minorHAnsi"/>
          <w:color w:val="000000" w:themeColor="text1"/>
          <w:sz w:val="22"/>
          <w:szCs w:val="22"/>
          <w:lang w:val="es-CO"/>
        </w:rPr>
        <w:t>En resumen, Jesús nos enseña en el segundo mandamiento a amarnos a nosotros mismos como Dios nos ama para que sepamos amar a nuestro prójimo como Dios lo ama. Aprendamos a “amar a tu prójimo”.</w:t>
      </w:r>
    </w:p>
    <w:p w14:paraId="17F15F49" w14:textId="77777777" w:rsidR="00EC3F6F" w:rsidRDefault="00EC3F6F" w:rsidP="00EC3F6F">
      <w:pPr>
        <w:rPr>
          <w:rFonts w:ascii="Avenir Next" w:hAnsi="Avenir Next" w:cstheme="minorHAnsi"/>
          <w:color w:val="000000" w:themeColor="text1"/>
          <w:sz w:val="22"/>
          <w:szCs w:val="22"/>
          <w:lang w:val="es-CO"/>
        </w:rPr>
      </w:pPr>
    </w:p>
    <w:p w14:paraId="584EFE00" w14:textId="6B533ED6" w:rsidR="007F127E" w:rsidRPr="007F127E" w:rsidRDefault="007F127E" w:rsidP="007F127E">
      <w:pPr>
        <w:rPr>
          <w:rFonts w:ascii="Avenir Next" w:hAnsi="Avenir Next" w:cstheme="minorHAnsi"/>
          <w:b/>
          <w:bCs/>
          <w:color w:val="0F1111"/>
          <w:sz w:val="22"/>
          <w:szCs w:val="18"/>
          <w:lang w:val="es-CO"/>
        </w:rPr>
      </w:pPr>
      <w:r w:rsidRPr="007F127E">
        <w:rPr>
          <w:rFonts w:ascii="Avenir Next" w:hAnsi="Avenir Next" w:cstheme="minorHAnsi"/>
          <w:b/>
          <w:bCs/>
          <w:color w:val="0F1111"/>
          <w:sz w:val="22"/>
          <w:szCs w:val="18"/>
          <w:lang w:val="es-CO"/>
        </w:rPr>
        <w:t>(D</w:t>
      </w:r>
      <w:r w:rsidR="00C90AC4">
        <w:rPr>
          <w:rFonts w:ascii="Avenir Next" w:hAnsi="Avenir Next" w:cstheme="minorHAnsi"/>
          <w:b/>
          <w:bCs/>
          <w:color w:val="0F1111"/>
          <w:sz w:val="22"/>
          <w:szCs w:val="18"/>
          <w:lang w:val="es-CO"/>
        </w:rPr>
        <w:t>iapositiva</w:t>
      </w:r>
      <w:r w:rsidRPr="007F127E">
        <w:rPr>
          <w:rFonts w:ascii="Avenir Next" w:hAnsi="Avenir Next" w:cstheme="minorHAnsi"/>
          <w:b/>
          <w:bCs/>
          <w:color w:val="0F1111"/>
          <w:sz w:val="22"/>
          <w:szCs w:val="18"/>
          <w:lang w:val="es-CO"/>
        </w:rPr>
        <w:t xml:space="preserve"> #18)</w:t>
      </w:r>
    </w:p>
    <w:p w14:paraId="1F5F6A17" w14:textId="77777777" w:rsidR="007F127E" w:rsidRPr="00EC3F6F" w:rsidRDefault="007F127E" w:rsidP="00EC3F6F">
      <w:pPr>
        <w:rPr>
          <w:rFonts w:ascii="Avenir Next" w:hAnsi="Avenir Next" w:cstheme="minorHAnsi"/>
          <w:color w:val="000000" w:themeColor="text1"/>
          <w:sz w:val="22"/>
          <w:szCs w:val="22"/>
          <w:lang w:val="es-CO"/>
        </w:rPr>
      </w:pPr>
    </w:p>
    <w:p w14:paraId="21E13768" w14:textId="77777777" w:rsidR="00EC3F6F" w:rsidRPr="00EC3F6F" w:rsidRDefault="00EC3F6F" w:rsidP="00EC3F6F">
      <w:pPr>
        <w:jc w:val="center"/>
        <w:rPr>
          <w:rFonts w:ascii="Avenir Next" w:hAnsi="Avenir Next" w:cstheme="minorHAnsi"/>
          <w:b/>
          <w:bCs/>
          <w:color w:val="000000" w:themeColor="text1"/>
          <w:sz w:val="22"/>
          <w:szCs w:val="22"/>
          <w:lang w:val="es-CO"/>
        </w:rPr>
      </w:pPr>
      <w:r w:rsidRPr="00EC3F6F">
        <w:rPr>
          <w:rFonts w:ascii="Avenir Next" w:hAnsi="Avenir Next" w:cstheme="minorHAnsi"/>
          <w:b/>
          <w:bCs/>
          <w:color w:val="000000" w:themeColor="text1"/>
          <w:sz w:val="22"/>
          <w:szCs w:val="22"/>
          <w:lang w:val="es-CO"/>
        </w:rPr>
        <w:t>2. AMA A TU PRÓJIMO</w:t>
      </w:r>
    </w:p>
    <w:p w14:paraId="581759FC" w14:textId="1D58A4ED" w:rsidR="00EC3F6F" w:rsidRPr="00EC3F6F" w:rsidRDefault="00EC3F6F" w:rsidP="00EC3F6F">
      <w:pPr>
        <w:rPr>
          <w:rFonts w:ascii="Avenir Next" w:hAnsi="Avenir Next" w:cstheme="minorHAnsi"/>
          <w:color w:val="000000" w:themeColor="text1"/>
          <w:sz w:val="22"/>
          <w:szCs w:val="22"/>
          <w:lang w:val="es-CO"/>
        </w:rPr>
      </w:pPr>
      <w:r w:rsidRPr="00EC3F6F">
        <w:rPr>
          <w:rFonts w:ascii="Avenir Next" w:hAnsi="Avenir Next" w:cstheme="minorHAnsi"/>
          <w:color w:val="000000" w:themeColor="text1"/>
          <w:sz w:val="22"/>
          <w:szCs w:val="22"/>
          <w:lang w:val="es-CO"/>
        </w:rPr>
        <w:t xml:space="preserve">La primera parte del segundo gran mandamiento es amar a los demás. El gran teólogo judío Martin Buber escribió un libro brillante llamado “Yo y Tú”. En su libro, Buber describió la relación más sana o madura posible entre dos seres humanos como una relación yo-tú. En tal </w:t>
      </w:r>
      <w:r w:rsidRPr="00EC3F6F">
        <w:rPr>
          <w:rFonts w:ascii="Avenir Next" w:hAnsi="Avenir Next" w:cstheme="minorHAnsi"/>
          <w:color w:val="000000" w:themeColor="text1"/>
          <w:sz w:val="22"/>
          <w:szCs w:val="22"/>
          <w:lang w:val="es-CO"/>
        </w:rPr>
        <w:lastRenderedPageBreak/>
        <w:t>relación, según él, debemos reconocer que estamos hechos a imagen de Dios y que todas las demás personas sobre la faz de la tierra también lo son.</w:t>
      </w:r>
      <w:r w:rsidR="002F26B6">
        <w:rPr>
          <w:rFonts w:ascii="Avenir Next" w:hAnsi="Avenir Next" w:cstheme="minorHAnsi"/>
          <w:color w:val="000000" w:themeColor="text1"/>
          <w:sz w:val="22"/>
          <w:szCs w:val="22"/>
          <w:lang w:val="es-CO"/>
        </w:rPr>
        <w:t xml:space="preserve"> </w:t>
      </w:r>
      <w:r w:rsidR="002F26B6">
        <w:rPr>
          <w:rStyle w:val="FootnoteReference"/>
          <w:rFonts w:ascii="Avenir Next" w:hAnsi="Avenir Next" w:cstheme="minorHAnsi"/>
          <w:color w:val="000000" w:themeColor="text1"/>
          <w:sz w:val="22"/>
          <w:szCs w:val="22"/>
          <w:lang w:val="es-CO"/>
        </w:rPr>
        <w:footnoteReference w:id="28"/>
      </w:r>
    </w:p>
    <w:p w14:paraId="12E40426" w14:textId="77777777" w:rsidR="00EC3F6F" w:rsidRPr="00EC3F6F" w:rsidRDefault="00EC3F6F" w:rsidP="00EC3F6F">
      <w:pPr>
        <w:rPr>
          <w:rFonts w:ascii="Avenir Next" w:hAnsi="Avenir Next" w:cstheme="minorHAnsi"/>
          <w:color w:val="000000" w:themeColor="text1"/>
          <w:sz w:val="22"/>
          <w:szCs w:val="22"/>
          <w:lang w:val="es-CO"/>
        </w:rPr>
      </w:pPr>
    </w:p>
    <w:p w14:paraId="507FD2FC" w14:textId="77777777" w:rsidR="00EC3F6F" w:rsidRPr="00EC3F6F" w:rsidRDefault="00EC3F6F" w:rsidP="00EC3F6F">
      <w:pPr>
        <w:rPr>
          <w:rFonts w:ascii="Avenir Next" w:hAnsi="Avenir Next" w:cstheme="minorHAnsi"/>
          <w:color w:val="000000" w:themeColor="text1"/>
          <w:sz w:val="22"/>
          <w:szCs w:val="22"/>
          <w:lang w:val="es-CO"/>
        </w:rPr>
      </w:pPr>
      <w:r w:rsidRPr="00EC3F6F">
        <w:rPr>
          <w:rFonts w:ascii="Avenir Next" w:hAnsi="Avenir Next" w:cstheme="minorHAnsi"/>
          <w:color w:val="000000" w:themeColor="text1"/>
          <w:sz w:val="22"/>
          <w:szCs w:val="22"/>
          <w:lang w:val="es-CO"/>
        </w:rPr>
        <w:t>Habiendo sido creada a la imagen de Dios, cada persona en la tierra merece respeto, dignidad y valor. Nunca debemos menospreciar a nadie. Nunca debemos considerar a otra persona como un objeto para nuestro propio beneficio. Debemos afirmar que cada individuo tiene una existencia única y separada. Y aunque sean diferentes a nosotros, debemos amar, respetar y valorar a cada ser humano.</w:t>
      </w:r>
    </w:p>
    <w:p w14:paraId="52CDFBB1" w14:textId="77777777" w:rsidR="00EC3F6F" w:rsidRPr="00EC3F6F" w:rsidRDefault="00EC3F6F" w:rsidP="00EC3F6F">
      <w:pPr>
        <w:rPr>
          <w:rFonts w:ascii="Avenir Next" w:hAnsi="Avenir Next" w:cstheme="minorHAnsi"/>
          <w:color w:val="000000" w:themeColor="text1"/>
          <w:sz w:val="22"/>
          <w:szCs w:val="22"/>
          <w:lang w:val="es-CO"/>
        </w:rPr>
      </w:pPr>
    </w:p>
    <w:p w14:paraId="433D8F97" w14:textId="77777777" w:rsidR="00EC3F6F" w:rsidRPr="00EC3F6F" w:rsidRDefault="00EC3F6F" w:rsidP="00EC3F6F">
      <w:pPr>
        <w:rPr>
          <w:rFonts w:ascii="Avenir Next" w:hAnsi="Avenir Next" w:cstheme="minorHAnsi"/>
          <w:color w:val="000000" w:themeColor="text1"/>
          <w:sz w:val="22"/>
          <w:szCs w:val="22"/>
          <w:lang w:val="es-CO"/>
        </w:rPr>
      </w:pPr>
      <w:r w:rsidRPr="00EC3F6F">
        <w:rPr>
          <w:rFonts w:ascii="Avenir Next" w:hAnsi="Avenir Next" w:cstheme="minorHAnsi"/>
          <w:color w:val="000000" w:themeColor="text1"/>
          <w:sz w:val="22"/>
          <w:szCs w:val="22"/>
          <w:lang w:val="es-CO"/>
        </w:rPr>
        <w:t>¿</w:t>
      </w:r>
      <w:r w:rsidRPr="00EC3F6F">
        <w:rPr>
          <w:rFonts w:ascii="Avenir Next" w:hAnsi="Avenir Next" w:cstheme="minorHAnsi"/>
          <w:b/>
          <w:bCs/>
          <w:color w:val="000000" w:themeColor="text1"/>
          <w:sz w:val="22"/>
          <w:szCs w:val="22"/>
          <w:lang w:val="es-CO"/>
        </w:rPr>
        <w:t>Cómo podemos respetar a los demás?</w:t>
      </w:r>
    </w:p>
    <w:p w14:paraId="2BBA68FA" w14:textId="77777777" w:rsidR="00EC3F6F" w:rsidRPr="00EC3F6F" w:rsidRDefault="00EC3F6F" w:rsidP="00EC3F6F">
      <w:pPr>
        <w:rPr>
          <w:rFonts w:ascii="Avenir Next" w:hAnsi="Avenir Next" w:cstheme="minorHAnsi"/>
          <w:color w:val="000000" w:themeColor="text1"/>
          <w:sz w:val="22"/>
          <w:szCs w:val="22"/>
          <w:lang w:val="es-CO"/>
        </w:rPr>
      </w:pPr>
      <w:r w:rsidRPr="00EC3F6F">
        <w:rPr>
          <w:rFonts w:ascii="Avenir Next" w:hAnsi="Avenir Next" w:cstheme="minorHAnsi"/>
          <w:color w:val="000000" w:themeColor="text1"/>
          <w:sz w:val="22"/>
          <w:szCs w:val="22"/>
          <w:lang w:val="es-CO"/>
        </w:rPr>
        <w:t>Respetar a los demás se hace cuando amamos incondicionalmente. El amor incondicional de Dios por sus seres creados se llama amor ágape. (Véase Juan 3:16; Juan 13:34, 35; Romanos 12:10.)</w:t>
      </w:r>
    </w:p>
    <w:p w14:paraId="2959FF7C" w14:textId="77777777" w:rsidR="00EC3F6F" w:rsidRPr="00EC3F6F" w:rsidRDefault="00EC3F6F" w:rsidP="00EC3F6F">
      <w:pPr>
        <w:rPr>
          <w:rFonts w:ascii="Avenir Next" w:hAnsi="Avenir Next" w:cstheme="minorHAnsi"/>
          <w:color w:val="000000" w:themeColor="text1"/>
          <w:sz w:val="22"/>
          <w:szCs w:val="22"/>
          <w:lang w:val="es-CO"/>
        </w:rPr>
      </w:pPr>
    </w:p>
    <w:p w14:paraId="5903DC9B" w14:textId="37D95380" w:rsidR="007F127E" w:rsidRPr="007F127E" w:rsidRDefault="007F127E" w:rsidP="007F127E">
      <w:pPr>
        <w:rPr>
          <w:rFonts w:ascii="Avenir Next" w:hAnsi="Avenir Next" w:cstheme="minorHAnsi"/>
          <w:b/>
          <w:bCs/>
          <w:color w:val="0F1111"/>
          <w:sz w:val="22"/>
          <w:szCs w:val="18"/>
          <w:lang w:val="es-CO"/>
        </w:rPr>
      </w:pPr>
      <w:r w:rsidRPr="007F127E">
        <w:rPr>
          <w:rFonts w:ascii="Avenir Next" w:hAnsi="Avenir Next" w:cstheme="minorHAnsi"/>
          <w:b/>
          <w:bCs/>
          <w:color w:val="0F1111"/>
          <w:sz w:val="22"/>
          <w:szCs w:val="18"/>
          <w:lang w:val="es-CO"/>
        </w:rPr>
        <w:t>(D</w:t>
      </w:r>
      <w:r w:rsidR="00C90AC4">
        <w:rPr>
          <w:rFonts w:ascii="Avenir Next" w:hAnsi="Avenir Next" w:cstheme="minorHAnsi"/>
          <w:b/>
          <w:bCs/>
          <w:color w:val="0F1111"/>
          <w:sz w:val="22"/>
          <w:szCs w:val="18"/>
          <w:lang w:val="es-CO"/>
        </w:rPr>
        <w:t>iapositiva</w:t>
      </w:r>
      <w:r w:rsidRPr="007F127E">
        <w:rPr>
          <w:rFonts w:ascii="Avenir Next" w:hAnsi="Avenir Next" w:cstheme="minorHAnsi"/>
          <w:b/>
          <w:bCs/>
          <w:color w:val="0F1111"/>
          <w:sz w:val="22"/>
          <w:szCs w:val="18"/>
          <w:lang w:val="es-CO"/>
        </w:rPr>
        <w:t xml:space="preserve"> #19)</w:t>
      </w:r>
    </w:p>
    <w:p w14:paraId="7CAB0884" w14:textId="77777777" w:rsidR="00EC3F6F" w:rsidRPr="00EC3F6F" w:rsidRDefault="00EC3F6F" w:rsidP="00EC3F6F">
      <w:pPr>
        <w:rPr>
          <w:rFonts w:ascii="Avenir Next" w:hAnsi="Avenir Next" w:cstheme="minorHAnsi"/>
          <w:b/>
          <w:bCs/>
          <w:color w:val="000000" w:themeColor="text1"/>
          <w:sz w:val="20"/>
          <w:szCs w:val="20"/>
          <w:lang w:val="es-CO"/>
        </w:rPr>
      </w:pPr>
      <w:r w:rsidRPr="00EC3F6F">
        <w:rPr>
          <w:rFonts w:ascii="Avenir Next" w:hAnsi="Avenir Next" w:cstheme="minorHAnsi"/>
          <w:b/>
          <w:bCs/>
          <w:color w:val="000000" w:themeColor="text1"/>
          <w:sz w:val="20"/>
          <w:szCs w:val="20"/>
          <w:lang w:val="es-CO"/>
        </w:rPr>
        <w:t>CONSEJOS PARA DEMOSTRAR AMOR INCONDICIONAL Y RESPETO A LOS DEMÁS</w:t>
      </w:r>
    </w:p>
    <w:p w14:paraId="4872B34D" w14:textId="77777777" w:rsidR="00EC3F6F" w:rsidRPr="00EC3F6F" w:rsidRDefault="00EC3F6F" w:rsidP="00EC3F6F">
      <w:pPr>
        <w:rPr>
          <w:rFonts w:ascii="Avenir Next" w:hAnsi="Avenir Next" w:cstheme="minorHAnsi"/>
          <w:b/>
          <w:bCs/>
          <w:color w:val="000000" w:themeColor="text1"/>
          <w:sz w:val="20"/>
          <w:szCs w:val="20"/>
          <w:lang w:val="es-CO"/>
        </w:rPr>
      </w:pPr>
    </w:p>
    <w:p w14:paraId="73557AD8" w14:textId="77777777" w:rsidR="00EC3F6F" w:rsidRPr="00EC3F6F" w:rsidRDefault="00EC3F6F" w:rsidP="00EC3F6F">
      <w:pPr>
        <w:ind w:left="720"/>
        <w:rPr>
          <w:rFonts w:ascii="Avenir Next" w:hAnsi="Avenir Next" w:cstheme="minorHAnsi"/>
          <w:color w:val="000000" w:themeColor="text1"/>
          <w:sz w:val="22"/>
          <w:szCs w:val="22"/>
          <w:lang w:val="es-CO"/>
        </w:rPr>
      </w:pPr>
      <w:r w:rsidRPr="00EC3F6F">
        <w:rPr>
          <w:rFonts w:ascii="Avenir Next" w:hAnsi="Avenir Next" w:cstheme="minorHAnsi"/>
          <w:color w:val="000000" w:themeColor="text1"/>
          <w:sz w:val="22"/>
          <w:szCs w:val="22"/>
          <w:lang w:val="es-CO"/>
        </w:rPr>
        <w:t xml:space="preserve">• </w:t>
      </w:r>
      <w:r w:rsidRPr="00EC3F6F">
        <w:rPr>
          <w:rFonts w:ascii="Avenir Next" w:hAnsi="Avenir Next" w:cstheme="minorHAnsi"/>
          <w:b/>
          <w:bCs/>
          <w:color w:val="000000" w:themeColor="text1"/>
          <w:sz w:val="22"/>
          <w:szCs w:val="22"/>
          <w:lang w:val="es-CO"/>
        </w:rPr>
        <w:t>Empatizar, simpatizar.</w:t>
      </w:r>
      <w:r w:rsidRPr="00EC3F6F">
        <w:rPr>
          <w:rFonts w:ascii="Avenir Next" w:hAnsi="Avenir Next" w:cstheme="minorHAnsi"/>
          <w:color w:val="000000" w:themeColor="text1"/>
          <w:sz w:val="22"/>
          <w:szCs w:val="22"/>
          <w:lang w:val="es-CO"/>
        </w:rPr>
        <w:t xml:space="preserve"> Llevad las cargas los unos de los otros. (Gálatas 6:2).</w:t>
      </w:r>
    </w:p>
    <w:p w14:paraId="3156A38F" w14:textId="77777777" w:rsidR="00EC3F6F" w:rsidRPr="00EC3F6F" w:rsidRDefault="00EC3F6F" w:rsidP="00EC3F6F">
      <w:pPr>
        <w:ind w:left="720"/>
        <w:rPr>
          <w:rFonts w:ascii="Avenir Next" w:hAnsi="Avenir Next" w:cstheme="minorHAnsi"/>
          <w:color w:val="000000" w:themeColor="text1"/>
          <w:sz w:val="22"/>
          <w:szCs w:val="22"/>
          <w:lang w:val="es-CO"/>
        </w:rPr>
      </w:pPr>
      <w:r w:rsidRPr="00EC3F6F">
        <w:rPr>
          <w:rFonts w:ascii="Avenir Next" w:hAnsi="Avenir Next" w:cstheme="minorHAnsi"/>
          <w:color w:val="000000" w:themeColor="text1"/>
          <w:sz w:val="22"/>
          <w:szCs w:val="22"/>
          <w:lang w:val="es-CO"/>
        </w:rPr>
        <w:t xml:space="preserve">• </w:t>
      </w:r>
      <w:r w:rsidRPr="00EC3F6F">
        <w:rPr>
          <w:rFonts w:ascii="Avenir Next" w:hAnsi="Avenir Next" w:cstheme="minorHAnsi"/>
          <w:b/>
          <w:bCs/>
          <w:color w:val="000000" w:themeColor="text1"/>
          <w:sz w:val="22"/>
          <w:szCs w:val="22"/>
          <w:lang w:val="es-CO"/>
        </w:rPr>
        <w:t>Atender.</w:t>
      </w:r>
      <w:r w:rsidRPr="00EC3F6F">
        <w:rPr>
          <w:rFonts w:ascii="Avenir Next" w:hAnsi="Avenir Next" w:cstheme="minorHAnsi"/>
          <w:color w:val="000000" w:themeColor="text1"/>
          <w:sz w:val="22"/>
          <w:szCs w:val="22"/>
          <w:lang w:val="es-CO"/>
        </w:rPr>
        <w:t xml:space="preserve"> Dar una mano amiga, dar apoyo (Mateo 25:35-40).</w:t>
      </w:r>
    </w:p>
    <w:p w14:paraId="63CD7EC9" w14:textId="77777777" w:rsidR="00EC3F6F" w:rsidRPr="00EC3F6F" w:rsidRDefault="00EC3F6F" w:rsidP="00EC3F6F">
      <w:pPr>
        <w:ind w:left="720"/>
        <w:rPr>
          <w:rFonts w:ascii="Avenir Next" w:hAnsi="Avenir Next" w:cstheme="minorHAnsi"/>
          <w:color w:val="000000" w:themeColor="text1"/>
          <w:sz w:val="22"/>
          <w:szCs w:val="22"/>
          <w:lang w:val="es-CO"/>
        </w:rPr>
      </w:pPr>
      <w:r w:rsidRPr="00EC3F6F">
        <w:rPr>
          <w:rFonts w:ascii="Avenir Next" w:hAnsi="Avenir Next" w:cstheme="minorHAnsi"/>
          <w:color w:val="000000" w:themeColor="text1"/>
          <w:sz w:val="22"/>
          <w:szCs w:val="22"/>
          <w:lang w:val="es-CO"/>
        </w:rPr>
        <w:t>•</w:t>
      </w:r>
      <w:r w:rsidRPr="00EC3F6F">
        <w:rPr>
          <w:rFonts w:ascii="Avenir Next" w:hAnsi="Avenir Next" w:cstheme="minorHAnsi"/>
          <w:b/>
          <w:bCs/>
          <w:color w:val="000000" w:themeColor="text1"/>
          <w:sz w:val="22"/>
          <w:szCs w:val="22"/>
          <w:lang w:val="es-CO"/>
        </w:rPr>
        <w:t xml:space="preserve"> Valor.</w:t>
      </w:r>
      <w:r w:rsidRPr="00EC3F6F">
        <w:rPr>
          <w:rFonts w:ascii="Avenir Next" w:hAnsi="Avenir Next" w:cstheme="minorHAnsi"/>
          <w:color w:val="000000" w:themeColor="text1"/>
          <w:sz w:val="22"/>
          <w:szCs w:val="22"/>
          <w:lang w:val="es-CO"/>
        </w:rPr>
        <w:t xml:space="preserve"> Muestra tanto cuidado por ellos como por ti mismo (Efesios 5:28).</w:t>
      </w:r>
    </w:p>
    <w:p w14:paraId="5D85DD0E" w14:textId="77777777" w:rsidR="00EC3F6F" w:rsidRPr="00EC3F6F" w:rsidRDefault="00EC3F6F" w:rsidP="00EC3F6F">
      <w:pPr>
        <w:ind w:left="720"/>
        <w:rPr>
          <w:rFonts w:ascii="Avenir Next" w:hAnsi="Avenir Next" w:cstheme="minorHAnsi"/>
          <w:color w:val="000000" w:themeColor="text1"/>
          <w:sz w:val="22"/>
          <w:szCs w:val="22"/>
          <w:lang w:val="es-CO"/>
        </w:rPr>
      </w:pPr>
      <w:r w:rsidRPr="00EC3F6F">
        <w:rPr>
          <w:rFonts w:ascii="Avenir Next" w:hAnsi="Avenir Next" w:cstheme="minorHAnsi"/>
          <w:color w:val="000000" w:themeColor="text1"/>
          <w:sz w:val="22"/>
          <w:szCs w:val="22"/>
          <w:lang w:val="es-CO"/>
        </w:rPr>
        <w:t xml:space="preserve">• </w:t>
      </w:r>
      <w:r w:rsidRPr="00EC3F6F">
        <w:rPr>
          <w:rFonts w:ascii="Avenir Next" w:hAnsi="Avenir Next" w:cstheme="minorHAnsi"/>
          <w:b/>
          <w:bCs/>
          <w:color w:val="000000" w:themeColor="text1"/>
          <w:sz w:val="22"/>
          <w:szCs w:val="22"/>
          <w:lang w:val="es-CO"/>
        </w:rPr>
        <w:t>Regocíjate.</w:t>
      </w:r>
      <w:r w:rsidRPr="00EC3F6F">
        <w:rPr>
          <w:rFonts w:ascii="Avenir Next" w:hAnsi="Avenir Next" w:cstheme="minorHAnsi"/>
          <w:color w:val="000000" w:themeColor="text1"/>
          <w:sz w:val="22"/>
          <w:szCs w:val="22"/>
          <w:lang w:val="es-CO"/>
        </w:rPr>
        <w:t xml:space="preserve"> Aprecia su éxito sin ser celoso (Romanos 12:15).</w:t>
      </w:r>
    </w:p>
    <w:p w14:paraId="737E3B79" w14:textId="07F9DDDB" w:rsidR="00EC3F6F" w:rsidRPr="00EC3F6F" w:rsidRDefault="00EC3F6F" w:rsidP="00EC3F6F">
      <w:pPr>
        <w:ind w:left="720"/>
        <w:rPr>
          <w:rFonts w:ascii="Avenir Next" w:hAnsi="Avenir Next" w:cstheme="minorHAnsi"/>
          <w:color w:val="000000" w:themeColor="text1"/>
          <w:sz w:val="22"/>
          <w:szCs w:val="22"/>
          <w:lang w:val="es-CO"/>
        </w:rPr>
      </w:pPr>
      <w:r w:rsidRPr="00EC3F6F">
        <w:rPr>
          <w:rFonts w:ascii="Avenir Next" w:hAnsi="Avenir Next" w:cstheme="minorHAnsi"/>
          <w:color w:val="000000" w:themeColor="text1"/>
          <w:sz w:val="22"/>
          <w:szCs w:val="22"/>
          <w:lang w:val="es-CO"/>
        </w:rPr>
        <w:t xml:space="preserve">• </w:t>
      </w:r>
      <w:r w:rsidRPr="00EC3F6F">
        <w:rPr>
          <w:rFonts w:ascii="Avenir Next" w:hAnsi="Avenir Next" w:cstheme="minorHAnsi"/>
          <w:b/>
          <w:bCs/>
          <w:color w:val="000000" w:themeColor="text1"/>
          <w:sz w:val="22"/>
          <w:szCs w:val="22"/>
          <w:lang w:val="es-CO"/>
        </w:rPr>
        <w:t xml:space="preserve">Proporcionar. </w:t>
      </w:r>
      <w:r w:rsidRPr="00EC3F6F">
        <w:rPr>
          <w:rFonts w:ascii="Avenir Next" w:hAnsi="Avenir Next" w:cstheme="minorHAnsi"/>
          <w:color w:val="000000" w:themeColor="text1"/>
          <w:sz w:val="22"/>
          <w:szCs w:val="22"/>
          <w:lang w:val="es-CO"/>
        </w:rPr>
        <w:t>Cuando tenga</w:t>
      </w:r>
      <w:r w:rsidR="00ED3265">
        <w:rPr>
          <w:rFonts w:ascii="Avenir Next" w:hAnsi="Avenir Next" w:cstheme="minorHAnsi"/>
          <w:color w:val="000000" w:themeColor="text1"/>
          <w:sz w:val="22"/>
          <w:szCs w:val="22"/>
          <w:lang w:val="es-CO"/>
        </w:rPr>
        <w:t>n</w:t>
      </w:r>
      <w:r w:rsidRPr="00EC3F6F">
        <w:rPr>
          <w:rFonts w:ascii="Avenir Next" w:hAnsi="Avenir Next" w:cstheme="minorHAnsi"/>
          <w:color w:val="000000" w:themeColor="text1"/>
          <w:sz w:val="22"/>
          <w:szCs w:val="22"/>
          <w:lang w:val="es-CO"/>
        </w:rPr>
        <w:t xml:space="preserve"> necesidad, comparte con ellos (Mateo 5:42; Romanos 12:13).</w:t>
      </w:r>
    </w:p>
    <w:p w14:paraId="4CBC858C" w14:textId="5CA6F5AE" w:rsidR="00EC3F6F" w:rsidRPr="00EC3F6F" w:rsidRDefault="00EC3F6F" w:rsidP="00EC3F6F">
      <w:pPr>
        <w:ind w:left="720"/>
        <w:rPr>
          <w:rFonts w:ascii="Avenir Next" w:hAnsi="Avenir Next" w:cstheme="minorHAnsi"/>
          <w:color w:val="000000" w:themeColor="text1"/>
          <w:sz w:val="22"/>
          <w:szCs w:val="22"/>
          <w:lang w:val="es-CO"/>
        </w:rPr>
      </w:pPr>
      <w:r w:rsidRPr="00EC3F6F">
        <w:rPr>
          <w:rFonts w:ascii="Avenir Next" w:hAnsi="Avenir Next" w:cstheme="minorHAnsi"/>
          <w:color w:val="000000" w:themeColor="text1"/>
          <w:sz w:val="22"/>
          <w:szCs w:val="22"/>
          <w:lang w:val="es-CO"/>
        </w:rPr>
        <w:t xml:space="preserve">• </w:t>
      </w:r>
      <w:r w:rsidRPr="00EC3F6F">
        <w:rPr>
          <w:rFonts w:ascii="Avenir Next" w:hAnsi="Avenir Next" w:cstheme="minorHAnsi"/>
          <w:b/>
          <w:bCs/>
          <w:color w:val="000000" w:themeColor="text1"/>
          <w:sz w:val="22"/>
          <w:szCs w:val="22"/>
          <w:lang w:val="es-CO"/>
        </w:rPr>
        <w:t>No juzgues</w:t>
      </w:r>
      <w:r w:rsidRPr="00EC3F6F">
        <w:rPr>
          <w:rFonts w:ascii="Avenir Next" w:hAnsi="Avenir Next" w:cstheme="minorHAnsi"/>
          <w:color w:val="000000" w:themeColor="text1"/>
          <w:sz w:val="22"/>
          <w:szCs w:val="22"/>
          <w:lang w:val="es-CO"/>
        </w:rPr>
        <w:t>. Permit</w:t>
      </w:r>
      <w:r w:rsidR="00ED3265">
        <w:rPr>
          <w:rFonts w:ascii="Avenir Next" w:hAnsi="Avenir Next" w:cstheme="minorHAnsi"/>
          <w:color w:val="000000" w:themeColor="text1"/>
          <w:sz w:val="22"/>
          <w:szCs w:val="22"/>
          <w:lang w:val="es-CO"/>
        </w:rPr>
        <w:t>e</w:t>
      </w:r>
      <w:r w:rsidRPr="00EC3F6F">
        <w:rPr>
          <w:rFonts w:ascii="Avenir Next" w:hAnsi="Avenir Next" w:cstheme="minorHAnsi"/>
          <w:color w:val="000000" w:themeColor="text1"/>
          <w:sz w:val="22"/>
          <w:szCs w:val="22"/>
          <w:lang w:val="es-CO"/>
        </w:rPr>
        <w:t xml:space="preserve"> que Dios sea el juez (Mateo 7:1-5; Romanos 15:19).</w:t>
      </w:r>
    </w:p>
    <w:p w14:paraId="775C179C" w14:textId="77777777" w:rsidR="00EC3F6F" w:rsidRPr="00EC3F6F" w:rsidRDefault="00EC3F6F" w:rsidP="00EC3F6F">
      <w:pPr>
        <w:ind w:left="720"/>
        <w:rPr>
          <w:rFonts w:ascii="Avenir Next" w:hAnsi="Avenir Next" w:cstheme="minorHAnsi"/>
          <w:color w:val="000000" w:themeColor="text1"/>
          <w:sz w:val="22"/>
          <w:szCs w:val="22"/>
          <w:lang w:val="es-CO"/>
        </w:rPr>
      </w:pPr>
      <w:r w:rsidRPr="00EC3F6F">
        <w:rPr>
          <w:rFonts w:ascii="Avenir Next" w:hAnsi="Avenir Next" w:cstheme="minorHAnsi"/>
          <w:color w:val="000000" w:themeColor="text1"/>
          <w:sz w:val="22"/>
          <w:szCs w:val="22"/>
          <w:lang w:val="es-CO"/>
        </w:rPr>
        <w:t xml:space="preserve">• </w:t>
      </w:r>
      <w:r w:rsidRPr="00EC3F6F">
        <w:rPr>
          <w:rFonts w:ascii="Avenir Next" w:hAnsi="Avenir Next" w:cstheme="minorHAnsi"/>
          <w:b/>
          <w:bCs/>
          <w:color w:val="000000" w:themeColor="text1"/>
          <w:sz w:val="22"/>
          <w:szCs w:val="22"/>
          <w:lang w:val="es-CO"/>
        </w:rPr>
        <w:t>Aceptar.</w:t>
      </w:r>
      <w:r w:rsidRPr="00EC3F6F">
        <w:rPr>
          <w:rFonts w:ascii="Avenir Next" w:hAnsi="Avenir Next" w:cstheme="minorHAnsi"/>
          <w:color w:val="000000" w:themeColor="text1"/>
          <w:sz w:val="22"/>
          <w:szCs w:val="22"/>
          <w:lang w:val="es-CO"/>
        </w:rPr>
        <w:t xml:space="preserve"> No te detengas en las diferencias. (Romanos 15:7-12).</w:t>
      </w:r>
    </w:p>
    <w:p w14:paraId="2302AE04" w14:textId="6A3C3DA6" w:rsidR="00EC3F6F" w:rsidRPr="00EC3F6F" w:rsidRDefault="00EC3F6F" w:rsidP="00EC3F6F">
      <w:pPr>
        <w:ind w:left="720"/>
        <w:rPr>
          <w:rFonts w:ascii="Avenir Next" w:hAnsi="Avenir Next" w:cstheme="minorHAnsi"/>
          <w:color w:val="000000" w:themeColor="text1"/>
          <w:sz w:val="22"/>
          <w:szCs w:val="22"/>
          <w:lang w:val="es-CO"/>
        </w:rPr>
      </w:pPr>
      <w:r w:rsidRPr="00EC3F6F">
        <w:rPr>
          <w:rFonts w:ascii="Avenir Next" w:hAnsi="Avenir Next" w:cstheme="minorHAnsi"/>
          <w:color w:val="000000" w:themeColor="text1"/>
          <w:sz w:val="22"/>
          <w:szCs w:val="22"/>
          <w:lang w:val="es-CO"/>
        </w:rPr>
        <w:t xml:space="preserve">• </w:t>
      </w:r>
      <w:r w:rsidRPr="00EC3F6F">
        <w:rPr>
          <w:rFonts w:ascii="Avenir Next" w:hAnsi="Avenir Next" w:cstheme="minorHAnsi"/>
          <w:b/>
          <w:bCs/>
          <w:color w:val="000000" w:themeColor="text1"/>
          <w:sz w:val="22"/>
          <w:szCs w:val="22"/>
          <w:lang w:val="es-CO"/>
        </w:rPr>
        <w:t>Buscar su salvación.</w:t>
      </w:r>
      <w:r w:rsidRPr="00EC3F6F">
        <w:rPr>
          <w:rFonts w:ascii="Avenir Next" w:hAnsi="Avenir Next" w:cstheme="minorHAnsi"/>
          <w:color w:val="000000" w:themeColor="text1"/>
          <w:sz w:val="22"/>
          <w:szCs w:val="22"/>
          <w:lang w:val="es-CO"/>
        </w:rPr>
        <w:t xml:space="preserve"> </w:t>
      </w:r>
      <w:r w:rsidR="00ED3265">
        <w:rPr>
          <w:rFonts w:ascii="Avenir Next" w:hAnsi="Avenir Next" w:cstheme="minorHAnsi"/>
          <w:color w:val="000000" w:themeColor="text1"/>
          <w:sz w:val="22"/>
          <w:szCs w:val="22"/>
          <w:lang w:val="es-CO"/>
        </w:rPr>
        <w:t>Ora</w:t>
      </w:r>
      <w:r w:rsidRPr="00EC3F6F">
        <w:rPr>
          <w:rFonts w:ascii="Avenir Next" w:hAnsi="Avenir Next" w:cstheme="minorHAnsi"/>
          <w:color w:val="000000" w:themeColor="text1"/>
          <w:sz w:val="22"/>
          <w:szCs w:val="22"/>
          <w:lang w:val="es-CO"/>
        </w:rPr>
        <w:t xml:space="preserve"> por ellos. Hacer discípulos, bautizándolos y enseñándoles (Romanos 10:1; Mateo 28:19-20).</w:t>
      </w:r>
    </w:p>
    <w:p w14:paraId="38DA8A1F" w14:textId="77777777" w:rsidR="00EC3F6F" w:rsidRPr="00EC3F6F" w:rsidRDefault="00EC3F6F" w:rsidP="00EC3F6F">
      <w:pPr>
        <w:ind w:left="720"/>
        <w:rPr>
          <w:rFonts w:ascii="Avenir Next" w:hAnsi="Avenir Next" w:cstheme="minorHAnsi"/>
          <w:color w:val="000000" w:themeColor="text1"/>
          <w:sz w:val="22"/>
          <w:szCs w:val="22"/>
          <w:lang w:val="es-CO"/>
        </w:rPr>
      </w:pPr>
    </w:p>
    <w:p w14:paraId="32F1A9B8" w14:textId="77777777" w:rsidR="00EC3F6F" w:rsidRPr="00EC3F6F" w:rsidRDefault="00EC3F6F" w:rsidP="00EC3F6F">
      <w:pPr>
        <w:rPr>
          <w:rFonts w:ascii="Avenir Next" w:hAnsi="Avenir Next" w:cstheme="minorHAnsi"/>
          <w:color w:val="000000" w:themeColor="text1"/>
          <w:sz w:val="22"/>
          <w:szCs w:val="22"/>
          <w:lang w:val="es-CO"/>
        </w:rPr>
      </w:pPr>
      <w:r w:rsidRPr="00EC3F6F">
        <w:rPr>
          <w:rFonts w:ascii="Avenir Next" w:hAnsi="Avenir Next" w:cstheme="minorHAnsi"/>
          <w:color w:val="000000" w:themeColor="text1"/>
          <w:sz w:val="22"/>
          <w:szCs w:val="22"/>
          <w:lang w:val="es-CO"/>
        </w:rPr>
        <w:t>La lista puede ser exhaustiva. Puedes agregar más formas de respetar a los demás.</w:t>
      </w:r>
    </w:p>
    <w:p w14:paraId="7C08C53E" w14:textId="77777777" w:rsidR="00EC3F6F" w:rsidRPr="00EC3F6F" w:rsidRDefault="00EC3F6F" w:rsidP="00EC3F6F">
      <w:pPr>
        <w:ind w:left="720"/>
        <w:rPr>
          <w:rFonts w:ascii="Avenir Next" w:hAnsi="Avenir Next" w:cstheme="minorHAnsi"/>
          <w:color w:val="000000" w:themeColor="text1"/>
          <w:sz w:val="22"/>
          <w:szCs w:val="22"/>
          <w:lang w:val="es-CO"/>
        </w:rPr>
      </w:pPr>
    </w:p>
    <w:p w14:paraId="7783CDB6" w14:textId="4734C05E" w:rsidR="00EC3F6F" w:rsidRPr="00EC3F6F" w:rsidRDefault="00EC3F6F" w:rsidP="00EC3F6F">
      <w:pPr>
        <w:rPr>
          <w:rFonts w:ascii="Avenir Next" w:hAnsi="Avenir Next" w:cstheme="minorHAnsi"/>
          <w:color w:val="000000" w:themeColor="text1"/>
          <w:sz w:val="22"/>
          <w:szCs w:val="22"/>
          <w:lang w:val="es-CO"/>
        </w:rPr>
      </w:pPr>
      <w:r w:rsidRPr="00EC3F6F">
        <w:rPr>
          <w:rFonts w:ascii="Avenir Next" w:hAnsi="Avenir Next" w:cstheme="minorHAnsi"/>
          <w:color w:val="000000" w:themeColor="text1"/>
          <w:sz w:val="22"/>
          <w:szCs w:val="22"/>
          <w:lang w:val="es-CO"/>
        </w:rPr>
        <w:t>A menudo, consideramos a las personas como una relación yo-ello, dice Buber. Los tratamos como un medio para un fin, como un objeto para lograr lo que queremos o necesitamos.</w:t>
      </w:r>
      <w:r w:rsidR="002464EA">
        <w:rPr>
          <w:rFonts w:ascii="Avenir Next" w:hAnsi="Avenir Next" w:cstheme="minorHAnsi"/>
          <w:color w:val="000000" w:themeColor="text1"/>
          <w:sz w:val="22"/>
          <w:szCs w:val="22"/>
          <w:lang w:val="es-CO"/>
        </w:rPr>
        <w:t xml:space="preserve"> </w:t>
      </w:r>
      <w:r w:rsidR="002464EA">
        <w:rPr>
          <w:rStyle w:val="FootnoteReference"/>
          <w:rFonts w:ascii="Avenir Next" w:hAnsi="Avenir Next" w:cstheme="minorHAnsi"/>
          <w:color w:val="000000" w:themeColor="text1"/>
          <w:sz w:val="22"/>
          <w:szCs w:val="22"/>
          <w:lang w:val="es-CO"/>
        </w:rPr>
        <w:footnoteReference w:id="29"/>
      </w:r>
    </w:p>
    <w:p w14:paraId="1677B86E" w14:textId="77777777" w:rsidR="00EC3F6F" w:rsidRPr="00EC3F6F" w:rsidRDefault="00EC3F6F" w:rsidP="00EC3F6F">
      <w:pPr>
        <w:ind w:left="720"/>
        <w:rPr>
          <w:rFonts w:ascii="Avenir Next" w:hAnsi="Avenir Next" w:cstheme="minorHAnsi"/>
          <w:color w:val="000000" w:themeColor="text1"/>
          <w:sz w:val="22"/>
          <w:szCs w:val="22"/>
          <w:lang w:val="es-CO"/>
        </w:rPr>
      </w:pPr>
    </w:p>
    <w:p w14:paraId="09EB0A70" w14:textId="77777777" w:rsidR="00EC3F6F" w:rsidRPr="00EC3F6F" w:rsidRDefault="00EC3F6F" w:rsidP="00EC3F6F">
      <w:pPr>
        <w:rPr>
          <w:rFonts w:ascii="Avenir Next" w:hAnsi="Avenir Next" w:cstheme="minorHAnsi"/>
          <w:b/>
          <w:bCs/>
          <w:color w:val="000000" w:themeColor="text1"/>
          <w:sz w:val="20"/>
          <w:szCs w:val="20"/>
          <w:lang w:val="es-CO"/>
        </w:rPr>
      </w:pPr>
      <w:r w:rsidRPr="00EC3F6F">
        <w:rPr>
          <w:rFonts w:ascii="Avenir Next" w:hAnsi="Avenir Next" w:cstheme="minorHAnsi"/>
          <w:b/>
          <w:bCs/>
          <w:color w:val="000000" w:themeColor="text1"/>
          <w:sz w:val="20"/>
          <w:szCs w:val="20"/>
          <w:lang w:val="es-CO"/>
        </w:rPr>
        <w:lastRenderedPageBreak/>
        <w:t>EJEMPLOS DE TRATAR A ALGUIEN COMO EL MEDIO PARA UN FIN</w:t>
      </w:r>
    </w:p>
    <w:p w14:paraId="18FC2030" w14:textId="77777777" w:rsidR="00EC3F6F" w:rsidRPr="00EC3F6F" w:rsidRDefault="00EC3F6F" w:rsidP="00EC3F6F">
      <w:pPr>
        <w:ind w:left="720"/>
        <w:rPr>
          <w:rFonts w:ascii="Avenir Next" w:hAnsi="Avenir Next" w:cstheme="minorHAnsi"/>
          <w:b/>
          <w:bCs/>
          <w:color w:val="000000" w:themeColor="text1"/>
          <w:sz w:val="20"/>
          <w:szCs w:val="20"/>
          <w:lang w:val="es-CO"/>
        </w:rPr>
      </w:pPr>
    </w:p>
    <w:p w14:paraId="1B6B9F71" w14:textId="015DD984" w:rsidR="00EC3F6F" w:rsidRPr="00EC3F6F" w:rsidRDefault="00EC3F6F" w:rsidP="00EC3F6F">
      <w:pPr>
        <w:rPr>
          <w:rFonts w:ascii="Avenir Next" w:hAnsi="Avenir Next" w:cstheme="minorHAnsi"/>
          <w:color w:val="000000" w:themeColor="text1"/>
          <w:sz w:val="22"/>
          <w:szCs w:val="22"/>
          <w:lang w:val="es-CO"/>
        </w:rPr>
      </w:pPr>
      <w:r w:rsidRPr="00EC3F6F">
        <w:rPr>
          <w:rFonts w:ascii="Avenir Next" w:hAnsi="Avenir Next" w:cstheme="minorHAnsi"/>
          <w:color w:val="000000" w:themeColor="text1"/>
          <w:sz w:val="22"/>
          <w:szCs w:val="22"/>
          <w:lang w:val="es-CO"/>
        </w:rPr>
        <w:t>•Queremos algo a cambio (nuestro objetivo final) cuando escuchamos los problemas de nuestro prójimo o lo ayudamos con una necesidad.</w:t>
      </w:r>
    </w:p>
    <w:p w14:paraId="0AD068E7" w14:textId="77777777" w:rsidR="00EC3F6F" w:rsidRPr="00EC3F6F" w:rsidRDefault="00EC3F6F" w:rsidP="00EC3F6F">
      <w:pPr>
        <w:numPr>
          <w:ilvl w:val="0"/>
          <w:numId w:val="43"/>
        </w:numPr>
        <w:contextualSpacing/>
        <w:rPr>
          <w:rFonts w:ascii="Avenir Next" w:hAnsi="Avenir Next" w:cstheme="minorHAnsi"/>
          <w:color w:val="000000" w:themeColor="text1"/>
          <w:sz w:val="22"/>
          <w:szCs w:val="22"/>
          <w:lang w:val="es-CO"/>
        </w:rPr>
      </w:pPr>
      <w:r w:rsidRPr="00EC3F6F">
        <w:rPr>
          <w:rFonts w:ascii="Avenir Next" w:hAnsi="Avenir Next" w:cstheme="minorHAnsi"/>
          <w:color w:val="000000" w:themeColor="text1"/>
          <w:sz w:val="22"/>
          <w:szCs w:val="22"/>
          <w:lang w:val="es-CO"/>
        </w:rPr>
        <w:t>Esperamos que por nuestra atención a ellos asistan a una serie de evangelización o actividad relacionada con la iglesia.</w:t>
      </w:r>
    </w:p>
    <w:p w14:paraId="785517E4" w14:textId="77777777" w:rsidR="00EC3F6F" w:rsidRPr="00EC3F6F" w:rsidRDefault="00EC3F6F" w:rsidP="00EC3F6F">
      <w:pPr>
        <w:numPr>
          <w:ilvl w:val="0"/>
          <w:numId w:val="43"/>
        </w:numPr>
        <w:contextualSpacing/>
        <w:rPr>
          <w:rFonts w:ascii="Avenir Next" w:hAnsi="Avenir Next" w:cstheme="minorHAnsi"/>
          <w:color w:val="000000" w:themeColor="text1"/>
          <w:sz w:val="22"/>
          <w:szCs w:val="22"/>
          <w:lang w:val="es-CO"/>
        </w:rPr>
      </w:pPr>
      <w:r w:rsidRPr="00EC3F6F">
        <w:rPr>
          <w:rFonts w:ascii="Avenir Next" w:hAnsi="Avenir Next" w:cstheme="minorHAnsi"/>
          <w:color w:val="000000" w:themeColor="text1"/>
          <w:sz w:val="22"/>
          <w:szCs w:val="22"/>
          <w:lang w:val="es-CO"/>
        </w:rPr>
        <w:t>Pero si no responde como queremos, pasamos a otra persona.</w:t>
      </w:r>
    </w:p>
    <w:p w14:paraId="73828BF2" w14:textId="77777777" w:rsidR="00EC3F6F" w:rsidRPr="00EC3F6F" w:rsidRDefault="00EC3F6F" w:rsidP="00EC3F6F">
      <w:pPr>
        <w:rPr>
          <w:rFonts w:ascii="Avenir Next" w:hAnsi="Avenir Next" w:cstheme="minorHAnsi"/>
          <w:color w:val="000000" w:themeColor="text1"/>
          <w:sz w:val="22"/>
          <w:szCs w:val="22"/>
          <w:lang w:val="es-CO"/>
        </w:rPr>
      </w:pPr>
      <w:r w:rsidRPr="00EC3F6F">
        <w:rPr>
          <w:rFonts w:ascii="Avenir Next" w:hAnsi="Avenir Next" w:cstheme="minorHAnsi"/>
          <w:color w:val="000000" w:themeColor="text1"/>
          <w:sz w:val="22"/>
          <w:szCs w:val="22"/>
          <w:lang w:val="es-CO"/>
        </w:rPr>
        <w:t>• Actuamos con superioridad y damos órdenes a los demás, como si nos estuvieran sirviendo.</w:t>
      </w:r>
    </w:p>
    <w:p w14:paraId="723FC882" w14:textId="77777777" w:rsidR="00EC3F6F" w:rsidRPr="00EC3F6F" w:rsidRDefault="00EC3F6F" w:rsidP="00EC3F6F">
      <w:pPr>
        <w:rPr>
          <w:rFonts w:ascii="Avenir Next" w:hAnsi="Avenir Next" w:cstheme="minorHAnsi"/>
          <w:color w:val="000000" w:themeColor="text1"/>
          <w:sz w:val="22"/>
          <w:szCs w:val="22"/>
          <w:lang w:val="es-CO"/>
        </w:rPr>
      </w:pPr>
      <w:r w:rsidRPr="00EC3F6F">
        <w:rPr>
          <w:rFonts w:ascii="Avenir Next" w:hAnsi="Avenir Next" w:cstheme="minorHAnsi"/>
          <w:color w:val="000000" w:themeColor="text1"/>
          <w:sz w:val="22"/>
          <w:szCs w:val="22"/>
          <w:lang w:val="es-CO"/>
        </w:rPr>
        <w:t>• Ignoramos a ciertas personas para separarnos de sus situaciones, estado o comportamiento.</w:t>
      </w:r>
    </w:p>
    <w:p w14:paraId="13FC1E56" w14:textId="77777777" w:rsidR="00EC3F6F" w:rsidRDefault="00EC3F6F" w:rsidP="00EC3F6F">
      <w:pPr>
        <w:rPr>
          <w:rFonts w:ascii="Avenir Next" w:hAnsi="Avenir Next" w:cstheme="minorHAnsi"/>
          <w:color w:val="000000" w:themeColor="text1"/>
          <w:sz w:val="22"/>
          <w:szCs w:val="22"/>
          <w:lang w:val="es-CO"/>
        </w:rPr>
      </w:pPr>
      <w:r w:rsidRPr="00EC3F6F">
        <w:rPr>
          <w:rFonts w:ascii="Avenir Next" w:hAnsi="Avenir Next" w:cstheme="minorHAnsi"/>
          <w:color w:val="000000" w:themeColor="text1"/>
          <w:sz w:val="22"/>
          <w:szCs w:val="22"/>
          <w:lang w:val="es-CO"/>
        </w:rPr>
        <w:t>• Nos hacemos amigos de personas que pertenecen a un grupo o camarilla a la que queremos unirnos.</w:t>
      </w:r>
    </w:p>
    <w:p w14:paraId="2E94E240" w14:textId="77777777" w:rsidR="00A4255E" w:rsidRPr="00EC3F6F" w:rsidRDefault="00A4255E" w:rsidP="00EC3F6F">
      <w:pPr>
        <w:rPr>
          <w:rFonts w:ascii="Avenir Next" w:hAnsi="Avenir Next" w:cstheme="minorHAnsi"/>
          <w:color w:val="000000" w:themeColor="text1"/>
          <w:sz w:val="22"/>
          <w:szCs w:val="22"/>
          <w:lang w:val="es-CO"/>
        </w:rPr>
      </w:pPr>
    </w:p>
    <w:p w14:paraId="6F0691E8" w14:textId="03D3E7EF" w:rsidR="007F127E" w:rsidRPr="007F127E" w:rsidRDefault="007F127E" w:rsidP="007F127E">
      <w:pPr>
        <w:rPr>
          <w:rFonts w:ascii="Avenir Next" w:hAnsi="Avenir Next" w:cstheme="minorHAnsi"/>
          <w:b/>
          <w:bCs/>
          <w:color w:val="0F1111"/>
          <w:sz w:val="22"/>
          <w:szCs w:val="18"/>
          <w:lang w:val="es-CO"/>
        </w:rPr>
      </w:pPr>
      <w:r w:rsidRPr="007F127E">
        <w:rPr>
          <w:rFonts w:ascii="Avenir Next" w:hAnsi="Avenir Next" w:cstheme="minorHAnsi"/>
          <w:b/>
          <w:bCs/>
          <w:color w:val="0F1111"/>
          <w:sz w:val="22"/>
          <w:szCs w:val="18"/>
          <w:lang w:val="es-CO"/>
        </w:rPr>
        <w:t>(D</w:t>
      </w:r>
      <w:r w:rsidR="00C90AC4">
        <w:rPr>
          <w:rFonts w:ascii="Avenir Next" w:hAnsi="Avenir Next" w:cstheme="minorHAnsi"/>
          <w:b/>
          <w:bCs/>
          <w:color w:val="0F1111"/>
          <w:sz w:val="22"/>
          <w:szCs w:val="18"/>
          <w:lang w:val="es-CO"/>
        </w:rPr>
        <w:t>iapositiva</w:t>
      </w:r>
      <w:r w:rsidRPr="007F127E">
        <w:rPr>
          <w:rFonts w:ascii="Avenir Next" w:hAnsi="Avenir Next" w:cstheme="minorHAnsi"/>
          <w:b/>
          <w:bCs/>
          <w:color w:val="0F1111"/>
          <w:sz w:val="22"/>
          <w:szCs w:val="18"/>
          <w:lang w:val="es-CO"/>
        </w:rPr>
        <w:t xml:space="preserve"> #</w:t>
      </w:r>
      <w:r>
        <w:rPr>
          <w:rFonts w:ascii="Avenir Next" w:hAnsi="Avenir Next" w:cstheme="minorHAnsi"/>
          <w:b/>
          <w:bCs/>
          <w:color w:val="0F1111"/>
          <w:sz w:val="22"/>
          <w:szCs w:val="18"/>
          <w:lang w:val="es-CO"/>
        </w:rPr>
        <w:t>20</w:t>
      </w:r>
      <w:r w:rsidRPr="007F127E">
        <w:rPr>
          <w:rFonts w:ascii="Avenir Next" w:hAnsi="Avenir Next" w:cstheme="minorHAnsi"/>
          <w:b/>
          <w:bCs/>
          <w:color w:val="0F1111"/>
          <w:sz w:val="22"/>
          <w:szCs w:val="18"/>
          <w:lang w:val="es-CO"/>
        </w:rPr>
        <w:t>)</w:t>
      </w:r>
    </w:p>
    <w:p w14:paraId="4A248D80" w14:textId="77777777" w:rsidR="00EC3F6F" w:rsidRPr="00EC3F6F" w:rsidRDefault="00EC3F6F" w:rsidP="00EC3F6F">
      <w:pPr>
        <w:rPr>
          <w:rFonts w:ascii="Avenir Next" w:hAnsi="Avenir Next" w:cstheme="minorHAnsi"/>
          <w:color w:val="000000" w:themeColor="text1"/>
          <w:sz w:val="22"/>
          <w:szCs w:val="22"/>
          <w:lang w:val="es-CO"/>
        </w:rPr>
      </w:pPr>
      <w:r w:rsidRPr="00EC3F6F">
        <w:rPr>
          <w:rFonts w:ascii="Avenir Next" w:hAnsi="Avenir Next" w:cstheme="minorHAnsi"/>
          <w:color w:val="000000" w:themeColor="text1"/>
          <w:sz w:val="22"/>
          <w:szCs w:val="22"/>
          <w:lang w:val="es-CO"/>
        </w:rPr>
        <w:t>Elena de White escribe:</w:t>
      </w:r>
    </w:p>
    <w:p w14:paraId="62240C76" w14:textId="77777777" w:rsidR="007F127E" w:rsidRDefault="00222BDD" w:rsidP="00EC3F6F">
      <w:pPr>
        <w:ind w:left="720"/>
        <w:rPr>
          <w:rFonts w:ascii="Avenir Next" w:hAnsi="Avenir Next" w:cstheme="minorHAnsi"/>
          <w:color w:val="000000" w:themeColor="text1"/>
          <w:sz w:val="22"/>
          <w:szCs w:val="22"/>
          <w:lang w:val="es-CO"/>
        </w:rPr>
      </w:pPr>
      <w:r>
        <w:rPr>
          <w:rFonts w:ascii="Avenir Next" w:hAnsi="Avenir Next" w:cstheme="minorHAnsi"/>
          <w:color w:val="000000" w:themeColor="text1"/>
          <w:sz w:val="22"/>
          <w:szCs w:val="22"/>
          <w:lang w:val="es-CO"/>
        </w:rPr>
        <w:t>“</w:t>
      </w:r>
      <w:r w:rsidR="00EC3F6F" w:rsidRPr="00EC3F6F">
        <w:rPr>
          <w:rFonts w:ascii="Avenir Next" w:hAnsi="Avenir Next" w:cstheme="minorHAnsi"/>
          <w:color w:val="000000" w:themeColor="text1"/>
          <w:sz w:val="22"/>
          <w:szCs w:val="22"/>
          <w:lang w:val="es-CO"/>
        </w:rPr>
        <w:t xml:space="preserve">Dejar sin alivio a un prójimo que sufre es una violación de la ley de Dios... El que ama a Dios no sólo amará a sus semejantes, sino que considerará con tierna compasión a las criaturas que Dios ha creado. Cuando el Espíritu de Dios está en el hombre, lo lleva a aliviar en lugar de crear sufrimiento... </w:t>
      </w:r>
    </w:p>
    <w:p w14:paraId="2124F10D" w14:textId="77777777" w:rsidR="007F127E" w:rsidRDefault="007F127E" w:rsidP="00EC3F6F">
      <w:pPr>
        <w:ind w:left="720"/>
        <w:rPr>
          <w:rFonts w:ascii="Avenir Next" w:hAnsi="Avenir Next" w:cstheme="minorHAnsi"/>
          <w:color w:val="000000" w:themeColor="text1"/>
          <w:sz w:val="22"/>
          <w:szCs w:val="22"/>
          <w:lang w:val="es-CO"/>
        </w:rPr>
      </w:pPr>
    </w:p>
    <w:p w14:paraId="1B329094" w14:textId="1451DC44" w:rsidR="007F127E" w:rsidRPr="007F127E" w:rsidRDefault="007F127E" w:rsidP="007F127E">
      <w:pPr>
        <w:rPr>
          <w:rFonts w:ascii="Avenir Next" w:hAnsi="Avenir Next" w:cstheme="minorHAnsi"/>
          <w:b/>
          <w:bCs/>
          <w:color w:val="0F1111"/>
          <w:sz w:val="22"/>
          <w:szCs w:val="18"/>
          <w:lang w:val="es-CO"/>
        </w:rPr>
      </w:pPr>
      <w:r w:rsidRPr="007F127E">
        <w:rPr>
          <w:rFonts w:ascii="Avenir Next" w:hAnsi="Avenir Next" w:cstheme="minorHAnsi"/>
          <w:b/>
          <w:bCs/>
          <w:color w:val="0F1111"/>
          <w:sz w:val="22"/>
          <w:szCs w:val="18"/>
          <w:lang w:val="es-CO"/>
        </w:rPr>
        <w:t>(D</w:t>
      </w:r>
      <w:r w:rsidR="00C90AC4">
        <w:rPr>
          <w:rFonts w:ascii="Avenir Next" w:hAnsi="Avenir Next" w:cstheme="minorHAnsi"/>
          <w:b/>
          <w:bCs/>
          <w:color w:val="0F1111"/>
          <w:sz w:val="22"/>
          <w:szCs w:val="18"/>
          <w:lang w:val="es-CO"/>
        </w:rPr>
        <w:t>iapositiva</w:t>
      </w:r>
      <w:r w:rsidRPr="007F127E">
        <w:rPr>
          <w:rFonts w:ascii="Avenir Next" w:hAnsi="Avenir Next" w:cstheme="minorHAnsi"/>
          <w:b/>
          <w:bCs/>
          <w:color w:val="0F1111"/>
          <w:sz w:val="22"/>
          <w:szCs w:val="18"/>
          <w:lang w:val="es-CO"/>
        </w:rPr>
        <w:t xml:space="preserve"> #</w:t>
      </w:r>
      <w:r>
        <w:rPr>
          <w:rFonts w:ascii="Avenir Next" w:hAnsi="Avenir Next" w:cstheme="minorHAnsi"/>
          <w:b/>
          <w:bCs/>
          <w:color w:val="0F1111"/>
          <w:sz w:val="22"/>
          <w:szCs w:val="18"/>
          <w:lang w:val="es-CO"/>
        </w:rPr>
        <w:t>21</w:t>
      </w:r>
      <w:r w:rsidRPr="007F127E">
        <w:rPr>
          <w:rFonts w:ascii="Avenir Next" w:hAnsi="Avenir Next" w:cstheme="minorHAnsi"/>
          <w:b/>
          <w:bCs/>
          <w:color w:val="0F1111"/>
          <w:sz w:val="22"/>
          <w:szCs w:val="18"/>
          <w:lang w:val="es-CO"/>
        </w:rPr>
        <w:t>)</w:t>
      </w:r>
    </w:p>
    <w:p w14:paraId="49E75E44" w14:textId="4146323B" w:rsidR="007F127E" w:rsidRDefault="007F127E" w:rsidP="007D265E">
      <w:pPr>
        <w:ind w:left="720"/>
        <w:rPr>
          <w:rFonts w:ascii="Avenir Next" w:hAnsi="Avenir Next" w:cstheme="minorHAnsi"/>
          <w:color w:val="000000" w:themeColor="text1"/>
          <w:sz w:val="22"/>
          <w:szCs w:val="22"/>
          <w:lang w:val="es-CO"/>
        </w:rPr>
      </w:pPr>
      <w:r>
        <w:rPr>
          <w:rFonts w:ascii="Avenir Next" w:hAnsi="Avenir Next" w:cstheme="minorHAnsi"/>
          <w:color w:val="000000" w:themeColor="text1"/>
          <w:sz w:val="22"/>
          <w:szCs w:val="22"/>
          <w:lang w:val="es-CO"/>
        </w:rPr>
        <w:t>…</w:t>
      </w:r>
      <w:r w:rsidR="00EC3F6F" w:rsidRPr="00EC3F6F">
        <w:rPr>
          <w:rFonts w:ascii="Avenir Next" w:hAnsi="Avenir Next" w:cstheme="minorHAnsi"/>
          <w:color w:val="000000" w:themeColor="text1"/>
          <w:sz w:val="22"/>
          <w:szCs w:val="22"/>
          <w:lang w:val="es-CO"/>
        </w:rPr>
        <w:t>Debemos ocuparnos de cada caso de sufrimiento y considerarnos agentes de Dios para aliviar al necesitado hasta lo más e</w:t>
      </w:r>
      <w:r w:rsidR="008D2C04">
        <w:rPr>
          <w:rFonts w:ascii="Avenir Next" w:hAnsi="Avenir Next" w:cstheme="minorHAnsi"/>
          <w:color w:val="000000" w:themeColor="text1"/>
          <w:sz w:val="22"/>
          <w:szCs w:val="22"/>
          <w:lang w:val="es-CO"/>
        </w:rPr>
        <w:t xml:space="preserve">xtremo de nuestra </w:t>
      </w:r>
      <w:r w:rsidR="00EC3F6F" w:rsidRPr="00EC3F6F">
        <w:rPr>
          <w:rFonts w:ascii="Avenir Next" w:hAnsi="Avenir Next" w:cstheme="minorHAnsi"/>
          <w:color w:val="000000" w:themeColor="text1"/>
          <w:sz w:val="22"/>
          <w:szCs w:val="22"/>
          <w:lang w:val="es-CO"/>
        </w:rPr>
        <w:t>capacidad. Debemos ser colaboradores de Dios. Hay algunos que manifiestan gran afecto por sus parientes, por sus amigos y favoritos, que sin embargo no son amables ni considerados con aquellos que necesitan tierna simpatía, bondad y amor</w:t>
      </w:r>
      <w:r>
        <w:rPr>
          <w:rFonts w:ascii="Avenir Next" w:hAnsi="Avenir Next" w:cstheme="minorHAnsi"/>
          <w:color w:val="000000" w:themeColor="text1"/>
          <w:sz w:val="22"/>
          <w:szCs w:val="22"/>
          <w:lang w:val="es-CO"/>
        </w:rPr>
        <w:t>…</w:t>
      </w:r>
      <w:r w:rsidR="00EC3F6F" w:rsidRPr="00EC3F6F">
        <w:rPr>
          <w:rFonts w:ascii="Avenir Next" w:hAnsi="Avenir Next" w:cstheme="minorHAnsi"/>
          <w:color w:val="000000" w:themeColor="text1"/>
          <w:sz w:val="22"/>
          <w:szCs w:val="22"/>
          <w:lang w:val="es-CO"/>
        </w:rPr>
        <w:t xml:space="preserve"> </w:t>
      </w:r>
    </w:p>
    <w:p w14:paraId="5AE34681" w14:textId="4483DAF2" w:rsidR="007F127E" w:rsidRPr="007F127E" w:rsidRDefault="007F127E" w:rsidP="007F127E">
      <w:pPr>
        <w:rPr>
          <w:rFonts w:ascii="Avenir Next" w:hAnsi="Avenir Next" w:cstheme="minorHAnsi"/>
          <w:b/>
          <w:bCs/>
          <w:color w:val="0F1111"/>
          <w:sz w:val="22"/>
          <w:szCs w:val="18"/>
          <w:lang w:val="es-CO"/>
        </w:rPr>
      </w:pPr>
      <w:r w:rsidRPr="007F127E">
        <w:rPr>
          <w:rFonts w:ascii="Avenir Next" w:hAnsi="Avenir Next" w:cstheme="minorHAnsi"/>
          <w:b/>
          <w:bCs/>
          <w:color w:val="0F1111"/>
          <w:sz w:val="22"/>
          <w:szCs w:val="18"/>
          <w:lang w:val="es-CO"/>
        </w:rPr>
        <w:t>(D</w:t>
      </w:r>
      <w:r w:rsidR="00C90AC4">
        <w:rPr>
          <w:rFonts w:ascii="Avenir Next" w:hAnsi="Avenir Next" w:cstheme="minorHAnsi"/>
          <w:b/>
          <w:bCs/>
          <w:color w:val="0F1111"/>
          <w:sz w:val="22"/>
          <w:szCs w:val="18"/>
          <w:lang w:val="es-CO"/>
        </w:rPr>
        <w:t>iapositiva</w:t>
      </w:r>
      <w:r w:rsidRPr="007F127E">
        <w:rPr>
          <w:rFonts w:ascii="Avenir Next" w:hAnsi="Avenir Next" w:cstheme="minorHAnsi"/>
          <w:b/>
          <w:bCs/>
          <w:color w:val="0F1111"/>
          <w:sz w:val="22"/>
          <w:szCs w:val="18"/>
          <w:lang w:val="es-CO"/>
        </w:rPr>
        <w:t xml:space="preserve"> #</w:t>
      </w:r>
      <w:r>
        <w:rPr>
          <w:rFonts w:ascii="Avenir Next" w:hAnsi="Avenir Next" w:cstheme="minorHAnsi"/>
          <w:b/>
          <w:bCs/>
          <w:color w:val="0F1111"/>
          <w:sz w:val="22"/>
          <w:szCs w:val="18"/>
          <w:lang w:val="es-CO"/>
        </w:rPr>
        <w:t>22</w:t>
      </w:r>
      <w:r w:rsidRPr="007F127E">
        <w:rPr>
          <w:rFonts w:ascii="Avenir Next" w:hAnsi="Avenir Next" w:cstheme="minorHAnsi"/>
          <w:b/>
          <w:bCs/>
          <w:color w:val="0F1111"/>
          <w:sz w:val="22"/>
          <w:szCs w:val="18"/>
          <w:lang w:val="es-CO"/>
        </w:rPr>
        <w:t>)</w:t>
      </w:r>
    </w:p>
    <w:p w14:paraId="42DE79AF" w14:textId="7BC27A0B" w:rsidR="007F127E" w:rsidRDefault="007F127E" w:rsidP="007D265E">
      <w:pPr>
        <w:ind w:left="720"/>
        <w:rPr>
          <w:rFonts w:ascii="Avenir Next" w:hAnsi="Avenir Next" w:cstheme="minorHAnsi"/>
          <w:color w:val="000000" w:themeColor="text1"/>
          <w:sz w:val="22"/>
          <w:szCs w:val="22"/>
          <w:lang w:val="es-CO"/>
        </w:rPr>
      </w:pPr>
      <w:r>
        <w:rPr>
          <w:rFonts w:ascii="Avenir Next" w:hAnsi="Avenir Next" w:cstheme="minorHAnsi"/>
          <w:color w:val="000000" w:themeColor="text1"/>
          <w:sz w:val="22"/>
          <w:szCs w:val="22"/>
          <w:lang w:val="es-CO"/>
        </w:rPr>
        <w:t>…</w:t>
      </w:r>
      <w:r w:rsidR="00EC3F6F" w:rsidRPr="00EC3F6F">
        <w:rPr>
          <w:rFonts w:ascii="Avenir Next" w:hAnsi="Avenir Next" w:cstheme="minorHAnsi"/>
          <w:color w:val="000000" w:themeColor="text1"/>
          <w:sz w:val="22"/>
          <w:szCs w:val="22"/>
          <w:lang w:val="es-CO"/>
        </w:rPr>
        <w:t xml:space="preserve">Preguntémonos con sinceridad de corazón: ¿Quién es mi prójimo? Nuestros prójimos no son simplemente nuestros vecinos y amigos especiales, no son simplemente aquellos que pertenecen a nuestra iglesia o que piensan como nosotros. Nuestros prójimos son toda la familia humana. </w:t>
      </w:r>
      <w:r w:rsidR="000B1FCB">
        <w:rPr>
          <w:rFonts w:ascii="Avenir Next" w:hAnsi="Avenir Next" w:cstheme="minorHAnsi"/>
          <w:color w:val="000000" w:themeColor="text1"/>
          <w:sz w:val="22"/>
          <w:szCs w:val="22"/>
          <w:lang w:val="es-CO"/>
        </w:rPr>
        <w:t>(</w:t>
      </w:r>
      <w:r w:rsidR="00EC3F6F" w:rsidRPr="00EC3F6F">
        <w:rPr>
          <w:rFonts w:ascii="Avenir Next" w:hAnsi="Avenir Next" w:cstheme="minorHAnsi"/>
          <w:color w:val="000000" w:themeColor="text1"/>
          <w:sz w:val="22"/>
          <w:szCs w:val="22"/>
          <w:lang w:val="es-CO"/>
        </w:rPr>
        <w:t>Debemos hacer el bien a todos los hombres, y especialmente a los que son de la familia de la fe</w:t>
      </w:r>
      <w:r>
        <w:rPr>
          <w:rFonts w:ascii="Avenir Next" w:hAnsi="Avenir Next" w:cstheme="minorHAnsi"/>
          <w:color w:val="000000" w:themeColor="text1"/>
          <w:sz w:val="22"/>
          <w:szCs w:val="22"/>
          <w:lang w:val="es-CO"/>
        </w:rPr>
        <w:t>…</w:t>
      </w:r>
      <w:r w:rsidR="00ED3265">
        <w:rPr>
          <w:rFonts w:ascii="Avenir Next" w:hAnsi="Avenir Next" w:cstheme="minorHAnsi"/>
          <w:color w:val="000000" w:themeColor="text1"/>
          <w:sz w:val="22"/>
          <w:szCs w:val="22"/>
          <w:lang w:val="es-CO"/>
        </w:rPr>
        <w:t>).</w:t>
      </w:r>
      <w:r w:rsidR="00EC3F6F" w:rsidRPr="00EC3F6F">
        <w:rPr>
          <w:rFonts w:ascii="Avenir Next" w:hAnsi="Avenir Next" w:cstheme="minorHAnsi"/>
          <w:color w:val="000000" w:themeColor="text1"/>
          <w:sz w:val="22"/>
          <w:szCs w:val="22"/>
          <w:lang w:val="es-CO"/>
        </w:rPr>
        <w:t xml:space="preserve"> </w:t>
      </w:r>
    </w:p>
    <w:p w14:paraId="7524B48C" w14:textId="6D096429" w:rsidR="007F127E" w:rsidRPr="007F127E" w:rsidRDefault="007F127E" w:rsidP="007F127E">
      <w:pPr>
        <w:rPr>
          <w:rFonts w:ascii="Avenir Next" w:hAnsi="Avenir Next" w:cstheme="minorHAnsi"/>
          <w:b/>
          <w:bCs/>
          <w:color w:val="0F1111"/>
          <w:sz w:val="22"/>
          <w:szCs w:val="18"/>
          <w:lang w:val="es-CO"/>
        </w:rPr>
      </w:pPr>
      <w:r w:rsidRPr="007F127E">
        <w:rPr>
          <w:rFonts w:ascii="Avenir Next" w:hAnsi="Avenir Next" w:cstheme="minorHAnsi"/>
          <w:b/>
          <w:bCs/>
          <w:color w:val="0F1111"/>
          <w:sz w:val="22"/>
          <w:szCs w:val="18"/>
          <w:lang w:val="es-CO"/>
        </w:rPr>
        <w:t>(D</w:t>
      </w:r>
      <w:r w:rsidR="00C90AC4">
        <w:rPr>
          <w:rFonts w:ascii="Avenir Next" w:hAnsi="Avenir Next" w:cstheme="minorHAnsi"/>
          <w:b/>
          <w:bCs/>
          <w:color w:val="0F1111"/>
          <w:sz w:val="22"/>
          <w:szCs w:val="18"/>
          <w:lang w:val="es-CO"/>
        </w:rPr>
        <w:t>iapositiva</w:t>
      </w:r>
      <w:r w:rsidRPr="007F127E">
        <w:rPr>
          <w:rFonts w:ascii="Avenir Next" w:hAnsi="Avenir Next" w:cstheme="minorHAnsi"/>
          <w:b/>
          <w:bCs/>
          <w:color w:val="0F1111"/>
          <w:sz w:val="22"/>
          <w:szCs w:val="18"/>
          <w:lang w:val="es-CO"/>
        </w:rPr>
        <w:t xml:space="preserve"> #</w:t>
      </w:r>
      <w:r>
        <w:rPr>
          <w:rFonts w:ascii="Avenir Next" w:hAnsi="Avenir Next" w:cstheme="minorHAnsi"/>
          <w:b/>
          <w:bCs/>
          <w:color w:val="0F1111"/>
          <w:sz w:val="22"/>
          <w:szCs w:val="18"/>
          <w:lang w:val="es-CO"/>
        </w:rPr>
        <w:t>23</w:t>
      </w:r>
      <w:r w:rsidRPr="007F127E">
        <w:rPr>
          <w:rFonts w:ascii="Avenir Next" w:hAnsi="Avenir Next" w:cstheme="minorHAnsi"/>
          <w:b/>
          <w:bCs/>
          <w:color w:val="0F1111"/>
          <w:sz w:val="22"/>
          <w:szCs w:val="18"/>
          <w:lang w:val="es-CO"/>
        </w:rPr>
        <w:t>)</w:t>
      </w:r>
    </w:p>
    <w:p w14:paraId="7755538B" w14:textId="0EE74FE0" w:rsidR="00EC3F6F" w:rsidRPr="00EC3F6F" w:rsidRDefault="007F127E" w:rsidP="007F127E">
      <w:pPr>
        <w:ind w:left="720"/>
        <w:rPr>
          <w:rFonts w:ascii="Avenir Next" w:hAnsi="Avenir Next" w:cstheme="minorHAnsi"/>
          <w:color w:val="000000" w:themeColor="text1"/>
          <w:sz w:val="22"/>
          <w:szCs w:val="22"/>
          <w:lang w:val="es-CO"/>
        </w:rPr>
      </w:pPr>
      <w:r>
        <w:rPr>
          <w:rFonts w:ascii="Avenir Next" w:hAnsi="Avenir Next" w:cstheme="minorHAnsi"/>
          <w:color w:val="000000" w:themeColor="text1"/>
          <w:sz w:val="22"/>
          <w:szCs w:val="22"/>
          <w:lang w:val="es-CO"/>
        </w:rPr>
        <w:t>…</w:t>
      </w:r>
      <w:r w:rsidR="00EC3F6F" w:rsidRPr="00EC3F6F">
        <w:rPr>
          <w:rFonts w:ascii="Avenir Next" w:hAnsi="Avenir Next" w:cstheme="minorHAnsi"/>
          <w:color w:val="000000" w:themeColor="text1"/>
          <w:sz w:val="22"/>
          <w:szCs w:val="22"/>
          <w:lang w:val="es-CO"/>
        </w:rPr>
        <w:t>Debemos dar al mundo una exhibición de lo que significa cumplir la ley de Dios. Debemos amar a Dios supremamente y</w:t>
      </w:r>
      <w:r w:rsidR="00222BDD">
        <w:rPr>
          <w:rFonts w:ascii="Avenir Next" w:hAnsi="Avenir Next" w:cstheme="minorHAnsi"/>
          <w:color w:val="000000" w:themeColor="text1"/>
          <w:sz w:val="22"/>
          <w:szCs w:val="22"/>
          <w:lang w:val="es-CO"/>
        </w:rPr>
        <w:t xml:space="preserve">  </w:t>
      </w:r>
      <w:r w:rsidR="00EC3F6F" w:rsidRPr="00EC3F6F">
        <w:rPr>
          <w:rFonts w:ascii="Avenir Next" w:hAnsi="Avenir Next" w:cstheme="minorHAnsi"/>
          <w:color w:val="000000" w:themeColor="text1"/>
          <w:sz w:val="22"/>
          <w:szCs w:val="22"/>
          <w:lang w:val="es-CO"/>
        </w:rPr>
        <w:t>a nuestro prójimo como a nosotros mismos</w:t>
      </w:r>
      <w:r w:rsidR="00222BDD">
        <w:rPr>
          <w:rFonts w:ascii="Avenir Next" w:hAnsi="Avenir Next" w:cstheme="minorHAnsi"/>
          <w:color w:val="000000" w:themeColor="text1"/>
          <w:sz w:val="22"/>
          <w:szCs w:val="22"/>
          <w:lang w:val="es-CO"/>
        </w:rPr>
        <w:t>”</w:t>
      </w:r>
      <w:r w:rsidR="00EC3F6F" w:rsidRPr="00EC3F6F">
        <w:rPr>
          <w:rFonts w:ascii="Avenir Next" w:hAnsi="Avenir Next" w:cstheme="minorHAnsi"/>
          <w:color w:val="000000" w:themeColor="text1"/>
          <w:sz w:val="22"/>
          <w:szCs w:val="22"/>
          <w:lang w:val="es-CO"/>
        </w:rPr>
        <w:t>.</w:t>
      </w:r>
      <w:r w:rsidR="002464EA">
        <w:rPr>
          <w:rFonts w:ascii="Avenir Next" w:hAnsi="Avenir Next" w:cstheme="minorHAnsi"/>
          <w:color w:val="000000" w:themeColor="text1"/>
          <w:sz w:val="22"/>
          <w:szCs w:val="22"/>
          <w:lang w:val="es-CO"/>
        </w:rPr>
        <w:t xml:space="preserve"> </w:t>
      </w:r>
      <w:r w:rsidR="002464EA">
        <w:rPr>
          <w:rStyle w:val="FootnoteReference"/>
          <w:rFonts w:ascii="Avenir Next" w:hAnsi="Avenir Next" w:cstheme="minorHAnsi"/>
          <w:color w:val="000000" w:themeColor="text1"/>
          <w:sz w:val="22"/>
          <w:szCs w:val="22"/>
          <w:lang w:val="es-CO"/>
        </w:rPr>
        <w:footnoteReference w:id="30"/>
      </w:r>
    </w:p>
    <w:p w14:paraId="1F72F8DA" w14:textId="77777777" w:rsidR="00EC3F6F" w:rsidRDefault="00EC3F6F" w:rsidP="00EC3F6F">
      <w:pPr>
        <w:rPr>
          <w:rFonts w:ascii="Avenir Next" w:hAnsi="Avenir Next" w:cstheme="minorHAnsi"/>
          <w:color w:val="000000" w:themeColor="text1"/>
          <w:sz w:val="22"/>
          <w:szCs w:val="22"/>
          <w:lang w:val="es-CO"/>
        </w:rPr>
      </w:pPr>
    </w:p>
    <w:p w14:paraId="1A33B52D" w14:textId="7165DF8F" w:rsidR="007D265E" w:rsidRPr="007F127E" w:rsidRDefault="007D265E" w:rsidP="007D265E">
      <w:pPr>
        <w:rPr>
          <w:rFonts w:ascii="Avenir Next" w:hAnsi="Avenir Next" w:cstheme="minorHAnsi"/>
          <w:b/>
          <w:bCs/>
          <w:color w:val="0F1111"/>
          <w:sz w:val="22"/>
          <w:szCs w:val="18"/>
          <w:lang w:val="es-CO"/>
        </w:rPr>
      </w:pPr>
      <w:r w:rsidRPr="007F127E">
        <w:rPr>
          <w:rFonts w:ascii="Avenir Next" w:hAnsi="Avenir Next" w:cstheme="minorHAnsi"/>
          <w:b/>
          <w:bCs/>
          <w:color w:val="0F1111"/>
          <w:sz w:val="22"/>
          <w:szCs w:val="18"/>
          <w:lang w:val="es-CO"/>
        </w:rPr>
        <w:t>(D</w:t>
      </w:r>
      <w:r w:rsidR="00C90AC4">
        <w:rPr>
          <w:rFonts w:ascii="Avenir Next" w:hAnsi="Avenir Next" w:cstheme="minorHAnsi"/>
          <w:b/>
          <w:bCs/>
          <w:color w:val="0F1111"/>
          <w:sz w:val="22"/>
          <w:szCs w:val="18"/>
          <w:lang w:val="es-CO"/>
        </w:rPr>
        <w:t>iapositiva</w:t>
      </w:r>
      <w:r w:rsidRPr="007F127E">
        <w:rPr>
          <w:rFonts w:ascii="Avenir Next" w:hAnsi="Avenir Next" w:cstheme="minorHAnsi"/>
          <w:b/>
          <w:bCs/>
          <w:color w:val="0F1111"/>
          <w:sz w:val="22"/>
          <w:szCs w:val="18"/>
          <w:lang w:val="es-CO"/>
        </w:rPr>
        <w:t xml:space="preserve"> #</w:t>
      </w:r>
      <w:r>
        <w:rPr>
          <w:rFonts w:ascii="Avenir Next" w:hAnsi="Avenir Next" w:cstheme="minorHAnsi"/>
          <w:b/>
          <w:bCs/>
          <w:color w:val="0F1111"/>
          <w:sz w:val="22"/>
          <w:szCs w:val="18"/>
          <w:lang w:val="es-CO"/>
        </w:rPr>
        <w:t>24</w:t>
      </w:r>
      <w:r w:rsidRPr="007F127E">
        <w:rPr>
          <w:rFonts w:ascii="Avenir Next" w:hAnsi="Avenir Next" w:cstheme="minorHAnsi"/>
          <w:b/>
          <w:bCs/>
          <w:color w:val="0F1111"/>
          <w:sz w:val="22"/>
          <w:szCs w:val="18"/>
          <w:lang w:val="es-CO"/>
        </w:rPr>
        <w:t>)</w:t>
      </w:r>
    </w:p>
    <w:p w14:paraId="18C198B1" w14:textId="77777777" w:rsidR="00EC3F6F" w:rsidRPr="00EC3F6F" w:rsidRDefault="00EC3F6F" w:rsidP="00EC3F6F">
      <w:pPr>
        <w:rPr>
          <w:rFonts w:ascii="Avenir Next" w:hAnsi="Avenir Next" w:cstheme="minorHAnsi"/>
          <w:b/>
          <w:bCs/>
          <w:color w:val="000000" w:themeColor="text1"/>
          <w:sz w:val="22"/>
          <w:szCs w:val="22"/>
          <w:lang w:val="es-CO"/>
        </w:rPr>
      </w:pPr>
      <w:r w:rsidRPr="00EC3F6F">
        <w:rPr>
          <w:rFonts w:ascii="Avenir Next" w:hAnsi="Avenir Next" w:cstheme="minorHAnsi"/>
          <w:b/>
          <w:bCs/>
          <w:color w:val="000000" w:themeColor="text1"/>
          <w:sz w:val="22"/>
          <w:szCs w:val="22"/>
          <w:lang w:val="es-CO"/>
        </w:rPr>
        <w:t>Conclusión</w:t>
      </w:r>
    </w:p>
    <w:p w14:paraId="560B7B71" w14:textId="33CB2DE7" w:rsidR="00EC3F6F" w:rsidRPr="00EC3F6F" w:rsidRDefault="00EC3F6F" w:rsidP="00EC3F6F">
      <w:pPr>
        <w:rPr>
          <w:rFonts w:ascii="Avenir Next" w:hAnsi="Avenir Next" w:cstheme="minorHAnsi"/>
          <w:color w:val="000000" w:themeColor="text1"/>
          <w:sz w:val="22"/>
          <w:szCs w:val="22"/>
          <w:highlight w:val="white"/>
          <w:lang w:val="es-CO"/>
        </w:rPr>
      </w:pPr>
      <w:r w:rsidRPr="00EC3F6F">
        <w:rPr>
          <w:rFonts w:ascii="Avenir Next" w:hAnsi="Avenir Next" w:cstheme="minorHAnsi"/>
          <w:color w:val="000000" w:themeColor="text1"/>
          <w:sz w:val="22"/>
          <w:szCs w:val="22"/>
          <w:lang w:val="es-CO"/>
        </w:rPr>
        <w:lastRenderedPageBreak/>
        <w:t>Dios tiene un camino distintivo para cada uno de nosotros. Nuestra oración es que seas fiel a l</w:t>
      </w:r>
      <w:r w:rsidR="00ED3265">
        <w:rPr>
          <w:rFonts w:ascii="Avenir Next" w:hAnsi="Avenir Next" w:cstheme="minorHAnsi"/>
          <w:color w:val="000000" w:themeColor="text1"/>
          <w:sz w:val="22"/>
          <w:szCs w:val="22"/>
          <w:lang w:val="es-CO"/>
        </w:rPr>
        <w:t>o</w:t>
      </w:r>
      <w:r w:rsidRPr="00EC3F6F">
        <w:rPr>
          <w:rFonts w:ascii="Avenir Next" w:hAnsi="Avenir Next" w:cstheme="minorHAnsi"/>
          <w:color w:val="000000" w:themeColor="text1"/>
          <w:sz w:val="22"/>
          <w:szCs w:val="22"/>
          <w:lang w:val="es-CO"/>
        </w:rPr>
        <w:t xml:space="preserve"> tuy</w:t>
      </w:r>
      <w:r w:rsidR="00ED3265">
        <w:rPr>
          <w:rFonts w:ascii="Avenir Next" w:hAnsi="Avenir Next" w:cstheme="minorHAnsi"/>
          <w:color w:val="000000" w:themeColor="text1"/>
          <w:sz w:val="22"/>
          <w:szCs w:val="22"/>
          <w:lang w:val="es-CO"/>
        </w:rPr>
        <w:t>o</w:t>
      </w:r>
      <w:r w:rsidRPr="00EC3F6F">
        <w:rPr>
          <w:rFonts w:ascii="Avenir Next" w:hAnsi="Avenir Next" w:cstheme="minorHAnsi"/>
          <w:color w:val="000000" w:themeColor="text1"/>
          <w:sz w:val="22"/>
          <w:szCs w:val="22"/>
          <w:lang w:val="es-CO"/>
        </w:rPr>
        <w:t xml:space="preserve">. Que Dios te dé el </w:t>
      </w:r>
      <w:r w:rsidR="00ED3265">
        <w:rPr>
          <w:rFonts w:ascii="Avenir Next" w:hAnsi="Avenir Next" w:cstheme="minorHAnsi"/>
          <w:color w:val="000000" w:themeColor="text1"/>
          <w:sz w:val="22"/>
          <w:szCs w:val="22"/>
          <w:lang w:val="es-CO"/>
        </w:rPr>
        <w:t>valor</w:t>
      </w:r>
      <w:r w:rsidRPr="00EC3F6F">
        <w:rPr>
          <w:rFonts w:ascii="Avenir Next" w:hAnsi="Avenir Next" w:cstheme="minorHAnsi"/>
          <w:color w:val="000000" w:themeColor="text1"/>
          <w:sz w:val="22"/>
          <w:szCs w:val="22"/>
          <w:lang w:val="es-CO"/>
        </w:rPr>
        <w:t xml:space="preserve"> para vivir fielmente tu vida única en Cristo, y que Él te rodee. Que Él </w:t>
      </w:r>
      <w:r w:rsidR="00ED3265">
        <w:rPr>
          <w:rFonts w:ascii="Avenir Next" w:hAnsi="Avenir Next" w:cstheme="minorHAnsi"/>
          <w:color w:val="000000" w:themeColor="text1"/>
          <w:sz w:val="22"/>
          <w:szCs w:val="22"/>
          <w:lang w:val="es-CO"/>
        </w:rPr>
        <w:t>te</w:t>
      </w:r>
      <w:r w:rsidRPr="00EC3F6F">
        <w:rPr>
          <w:rFonts w:ascii="Avenir Next" w:hAnsi="Avenir Next" w:cstheme="minorHAnsi"/>
          <w:color w:val="000000" w:themeColor="text1"/>
          <w:sz w:val="22"/>
          <w:szCs w:val="22"/>
          <w:lang w:val="es-CO"/>
        </w:rPr>
        <w:t xml:space="preserve"> mantenga cerca de Él y </w:t>
      </w:r>
      <w:r w:rsidR="00ED3265">
        <w:rPr>
          <w:rFonts w:ascii="Avenir Next" w:hAnsi="Avenir Next" w:cstheme="minorHAnsi"/>
          <w:color w:val="000000" w:themeColor="text1"/>
          <w:sz w:val="22"/>
          <w:szCs w:val="22"/>
          <w:lang w:val="es-CO"/>
        </w:rPr>
        <w:t>te</w:t>
      </w:r>
      <w:r w:rsidRPr="00EC3F6F">
        <w:rPr>
          <w:rFonts w:ascii="Avenir Next" w:hAnsi="Avenir Next" w:cstheme="minorHAnsi"/>
          <w:color w:val="000000" w:themeColor="text1"/>
          <w:sz w:val="22"/>
          <w:szCs w:val="22"/>
          <w:lang w:val="es-CO"/>
        </w:rPr>
        <w:t xml:space="preserve"> transforme. Que escuches Su voz al comenzar un nuevo capítulo, amándolo con todo tu corazón y amando a tu prójimo como a ti mismo.</w:t>
      </w:r>
    </w:p>
    <w:p w14:paraId="3BA0FA35" w14:textId="77777777" w:rsidR="00222BDD" w:rsidRDefault="00222BDD" w:rsidP="00EC3F6F">
      <w:pPr>
        <w:spacing w:before="100" w:beforeAutospacing="1" w:after="100" w:afterAutospacing="1"/>
        <w:outlineLvl w:val="0"/>
        <w:rPr>
          <w:rFonts w:ascii="Avenir Next" w:eastAsia="Times New Roman" w:hAnsi="Avenir Next" w:cstheme="minorHAnsi"/>
          <w:color w:val="0070C0"/>
          <w:kern w:val="36"/>
          <w:sz w:val="32"/>
          <w:szCs w:val="32"/>
          <w:lang w:val="es-CO"/>
        </w:rPr>
      </w:pPr>
    </w:p>
    <w:p w14:paraId="118B8049" w14:textId="77777777" w:rsidR="00EC3F6F" w:rsidRPr="00EC3F6F" w:rsidRDefault="00EC3F6F" w:rsidP="00EC3F6F">
      <w:pPr>
        <w:spacing w:before="100" w:beforeAutospacing="1" w:after="100" w:afterAutospacing="1"/>
        <w:outlineLvl w:val="0"/>
        <w:rPr>
          <w:rFonts w:ascii="Avenir Next" w:eastAsia="Times New Roman" w:hAnsi="Avenir Next" w:cstheme="minorHAnsi"/>
          <w:color w:val="0070C0"/>
          <w:kern w:val="36"/>
          <w:sz w:val="32"/>
          <w:szCs w:val="32"/>
          <w:lang w:val="es-CO"/>
        </w:rPr>
      </w:pPr>
      <w:bookmarkStart w:id="7" w:name="_Toc130833528"/>
      <w:r w:rsidRPr="00EC3F6F">
        <w:rPr>
          <w:rFonts w:ascii="Avenir Next" w:eastAsia="Times New Roman" w:hAnsi="Avenir Next" w:cstheme="minorHAnsi"/>
          <w:color w:val="0070C0"/>
          <w:kern w:val="36"/>
          <w:sz w:val="32"/>
          <w:szCs w:val="32"/>
          <w:lang w:val="es-CO"/>
        </w:rPr>
        <w:t>Bibliografía</w:t>
      </w:r>
      <w:bookmarkEnd w:id="7"/>
    </w:p>
    <w:p w14:paraId="2FC52904" w14:textId="4558063D" w:rsidR="00EC3F6F" w:rsidRPr="00EC3F6F" w:rsidRDefault="00EC3F6F" w:rsidP="00EC3F6F">
      <w:pPr>
        <w:pBdr>
          <w:top w:val="nil"/>
          <w:left w:val="nil"/>
          <w:bottom w:val="nil"/>
          <w:right w:val="nil"/>
          <w:between w:val="nil"/>
        </w:pBdr>
        <w:shd w:val="clear" w:color="auto" w:fill="FFFFFF"/>
        <w:rPr>
          <w:rFonts w:ascii="Avenir Next" w:hAnsi="Avenir Next"/>
          <w:sz w:val="22"/>
          <w:szCs w:val="22"/>
          <w:lang w:val="es-CO"/>
        </w:rPr>
      </w:pPr>
      <w:r w:rsidRPr="00EC3F6F">
        <w:rPr>
          <w:lang w:val="es-CO"/>
        </w:rPr>
        <w:t>Ministerios Adventistas de Posibilidades. “Salud mental y bienestar: plenitud en nuestro quebrantamiento”. Acceso el 11 de febrero de 2023,</w:t>
      </w:r>
      <w:r w:rsidR="00222BDD">
        <w:rPr>
          <w:lang w:val="es-CO"/>
        </w:rPr>
        <w:t xml:space="preserve"> </w:t>
      </w:r>
      <w:hyperlink r:id="rId17" w:history="1">
        <w:r w:rsidRPr="00EC3F6F">
          <w:rPr>
            <w:rFonts w:ascii="Avenir Next" w:hAnsi="Avenir Next"/>
            <w:color w:val="0000FF"/>
            <w:sz w:val="22"/>
            <w:szCs w:val="22"/>
            <w:u w:val="single"/>
            <w:lang w:val="es-CO"/>
          </w:rPr>
          <w:t>https://www.possibilityministries.org/ministries/mental-health-wellness/</w:t>
        </w:r>
      </w:hyperlink>
      <w:r w:rsidRPr="00EC3F6F">
        <w:rPr>
          <w:rFonts w:ascii="Avenir Next" w:hAnsi="Avenir Next"/>
          <w:sz w:val="22"/>
          <w:szCs w:val="22"/>
          <w:lang w:val="es-CO"/>
        </w:rPr>
        <w:t xml:space="preserve"> </w:t>
      </w:r>
    </w:p>
    <w:p w14:paraId="39C356A5" w14:textId="77777777" w:rsidR="00EC3F6F" w:rsidRPr="00EC3F6F" w:rsidRDefault="00EC3F6F" w:rsidP="00EC3F6F">
      <w:pPr>
        <w:pBdr>
          <w:top w:val="nil"/>
          <w:left w:val="nil"/>
          <w:bottom w:val="nil"/>
          <w:right w:val="nil"/>
          <w:between w:val="nil"/>
        </w:pBdr>
        <w:shd w:val="clear" w:color="auto" w:fill="FFFFFF"/>
        <w:rPr>
          <w:rFonts w:ascii="Avenir Next" w:hAnsi="Avenir Next"/>
          <w:sz w:val="22"/>
          <w:szCs w:val="22"/>
          <w:lang w:val="es-CO"/>
        </w:rPr>
      </w:pPr>
    </w:p>
    <w:p w14:paraId="15DFC9C4" w14:textId="77777777" w:rsidR="00EC3F6F" w:rsidRPr="00EC3F6F" w:rsidRDefault="00EC3F6F" w:rsidP="00EC3F6F">
      <w:pPr>
        <w:pBdr>
          <w:top w:val="nil"/>
          <w:left w:val="nil"/>
          <w:bottom w:val="nil"/>
          <w:right w:val="nil"/>
          <w:between w:val="nil"/>
        </w:pBdr>
        <w:shd w:val="clear" w:color="auto" w:fill="FFFFFF"/>
        <w:rPr>
          <w:lang w:val="es-CO"/>
        </w:rPr>
      </w:pPr>
      <w:proofErr w:type="spellStart"/>
      <w:r w:rsidRPr="00EC3F6F">
        <w:rPr>
          <w:lang w:val="es-CO"/>
        </w:rPr>
        <w:t>Allender</w:t>
      </w:r>
      <w:proofErr w:type="spellEnd"/>
      <w:r w:rsidRPr="00EC3F6F">
        <w:rPr>
          <w:lang w:val="es-CO"/>
        </w:rPr>
        <w:t xml:space="preserve">, Dan B. y </w:t>
      </w:r>
      <w:proofErr w:type="spellStart"/>
      <w:r w:rsidRPr="00EC3F6F">
        <w:rPr>
          <w:lang w:val="es-CO"/>
        </w:rPr>
        <w:t>Tremper</w:t>
      </w:r>
      <w:proofErr w:type="spellEnd"/>
      <w:r w:rsidRPr="00EC3F6F">
        <w:rPr>
          <w:lang w:val="es-CO"/>
        </w:rPr>
        <w:t xml:space="preserve"> Longman III. El clamor del alma: cómo nuestras emociones revelan nuestras preguntas más profundas acerca de Dios. Colorado Springs, CO: </w:t>
      </w:r>
      <w:proofErr w:type="spellStart"/>
      <w:r w:rsidRPr="00EC3F6F">
        <w:rPr>
          <w:lang w:val="es-CO"/>
        </w:rPr>
        <w:t>NavPress</w:t>
      </w:r>
      <w:proofErr w:type="spellEnd"/>
      <w:r w:rsidRPr="00EC3F6F">
        <w:rPr>
          <w:lang w:val="es-CO"/>
        </w:rPr>
        <w:t>, 1994.</w:t>
      </w:r>
    </w:p>
    <w:p w14:paraId="454C252A" w14:textId="77777777" w:rsidR="00EC3F6F" w:rsidRPr="00EC3F6F" w:rsidRDefault="00EC3F6F" w:rsidP="00EC3F6F">
      <w:pPr>
        <w:pBdr>
          <w:top w:val="nil"/>
          <w:left w:val="nil"/>
          <w:bottom w:val="nil"/>
          <w:right w:val="nil"/>
          <w:between w:val="nil"/>
        </w:pBdr>
        <w:shd w:val="clear" w:color="auto" w:fill="FFFFFF"/>
        <w:rPr>
          <w:lang w:val="es-CO"/>
        </w:rPr>
      </w:pPr>
    </w:p>
    <w:p w14:paraId="153AA89B" w14:textId="29AB9F1E" w:rsidR="00EC3F6F" w:rsidRPr="00EC3F6F" w:rsidRDefault="00EC3F6F" w:rsidP="00EC3F6F">
      <w:pPr>
        <w:rPr>
          <w:rFonts w:ascii="Avenir Next" w:hAnsi="Avenir Next"/>
          <w:sz w:val="22"/>
          <w:szCs w:val="22"/>
          <w:lang w:val="es-CO"/>
        </w:rPr>
      </w:pPr>
      <w:r w:rsidRPr="00EC3F6F">
        <w:rPr>
          <w:lang w:val="es-CO"/>
        </w:rPr>
        <w:t>Barnes, Alberto [1834]. Notas sobre la Biblia (Mateo 22:37). Consultado el 11 de febrero de 2023,</w:t>
      </w:r>
      <w:r w:rsidR="00222BDD">
        <w:rPr>
          <w:lang w:val="es-CO"/>
        </w:rPr>
        <w:t xml:space="preserve">  </w:t>
      </w:r>
      <w:hyperlink r:id="rId18" w:history="1">
        <w:r w:rsidRPr="00EC3F6F">
          <w:rPr>
            <w:rFonts w:ascii="Avenir Next" w:hAnsi="Avenir Next"/>
            <w:color w:val="0000FF"/>
            <w:sz w:val="22"/>
            <w:szCs w:val="22"/>
            <w:u w:val="single"/>
            <w:lang w:val="es-CO"/>
          </w:rPr>
          <w:t>https://sacred-texts.com/bib/cmt/barnes/mat022.htm</w:t>
        </w:r>
      </w:hyperlink>
    </w:p>
    <w:p w14:paraId="06630ED0" w14:textId="77777777" w:rsidR="00EC3F6F" w:rsidRPr="00EC3F6F" w:rsidRDefault="00EC3F6F" w:rsidP="00EC3F6F">
      <w:pPr>
        <w:pBdr>
          <w:top w:val="nil"/>
          <w:left w:val="nil"/>
          <w:bottom w:val="nil"/>
          <w:right w:val="nil"/>
          <w:between w:val="nil"/>
        </w:pBdr>
        <w:shd w:val="clear" w:color="auto" w:fill="FFFFFF"/>
        <w:rPr>
          <w:rFonts w:ascii="Avenir Next" w:hAnsi="Avenir Next"/>
          <w:sz w:val="22"/>
          <w:szCs w:val="22"/>
          <w:lang w:val="es-CO"/>
        </w:rPr>
      </w:pPr>
    </w:p>
    <w:p w14:paraId="213C0680" w14:textId="77777777" w:rsidR="00EC3F6F" w:rsidRPr="00EC3F6F" w:rsidRDefault="00EC3F6F" w:rsidP="00EC3F6F">
      <w:pPr>
        <w:pBdr>
          <w:top w:val="nil"/>
          <w:left w:val="nil"/>
          <w:bottom w:val="nil"/>
          <w:right w:val="nil"/>
          <w:between w:val="nil"/>
        </w:pBdr>
        <w:shd w:val="clear" w:color="auto" w:fill="FFFFFF"/>
        <w:rPr>
          <w:lang w:val="es-CO"/>
        </w:rPr>
      </w:pPr>
      <w:proofErr w:type="spellStart"/>
      <w:r w:rsidRPr="00EC3F6F">
        <w:rPr>
          <w:lang w:val="es-CO"/>
        </w:rPr>
        <w:t>Coffman</w:t>
      </w:r>
      <w:proofErr w:type="spellEnd"/>
      <w:r w:rsidRPr="00EC3F6F">
        <w:rPr>
          <w:lang w:val="es-CO"/>
        </w:rPr>
        <w:t xml:space="preserve">, James Burton, 1905-2006. Comentarios de </w:t>
      </w:r>
      <w:proofErr w:type="spellStart"/>
      <w:r w:rsidRPr="00EC3F6F">
        <w:rPr>
          <w:lang w:val="es-CO"/>
        </w:rPr>
        <w:t>Coffman</w:t>
      </w:r>
      <w:proofErr w:type="spellEnd"/>
      <w:r w:rsidRPr="00EC3F6F">
        <w:rPr>
          <w:lang w:val="es-CO"/>
        </w:rPr>
        <w:t xml:space="preserve"> sobre la Biblia (Josué 2:10). Abilene, TX: Abilene Christian </w:t>
      </w:r>
      <w:proofErr w:type="spellStart"/>
      <w:r w:rsidRPr="00EC3F6F">
        <w:rPr>
          <w:lang w:val="es-CO"/>
        </w:rPr>
        <w:t>University</w:t>
      </w:r>
      <w:proofErr w:type="spellEnd"/>
      <w:r w:rsidRPr="00EC3F6F">
        <w:rPr>
          <w:lang w:val="es-CO"/>
        </w:rPr>
        <w:t xml:space="preserve"> </w:t>
      </w:r>
      <w:proofErr w:type="spellStart"/>
      <w:r w:rsidRPr="00EC3F6F">
        <w:rPr>
          <w:lang w:val="es-CO"/>
        </w:rPr>
        <w:t>Press</w:t>
      </w:r>
      <w:proofErr w:type="spellEnd"/>
      <w:r w:rsidRPr="00EC3F6F">
        <w:rPr>
          <w:lang w:val="es-CO"/>
        </w:rPr>
        <w:t>, 1992.</w:t>
      </w:r>
    </w:p>
    <w:p w14:paraId="16D2142D" w14:textId="77777777" w:rsidR="00EC3F6F" w:rsidRPr="00EC3F6F" w:rsidRDefault="00EC3F6F" w:rsidP="00EC3F6F">
      <w:pPr>
        <w:pBdr>
          <w:top w:val="nil"/>
          <w:left w:val="nil"/>
          <w:bottom w:val="nil"/>
          <w:right w:val="nil"/>
          <w:between w:val="nil"/>
        </w:pBdr>
        <w:shd w:val="clear" w:color="auto" w:fill="FFFFFF"/>
        <w:rPr>
          <w:lang w:val="es-CO"/>
        </w:rPr>
      </w:pPr>
    </w:p>
    <w:p w14:paraId="145CB441" w14:textId="1F935ECD" w:rsidR="00EC3F6F" w:rsidRPr="00EC3F6F" w:rsidRDefault="00EC3F6F" w:rsidP="00EC3F6F">
      <w:pPr>
        <w:pBdr>
          <w:top w:val="nil"/>
          <w:left w:val="nil"/>
          <w:bottom w:val="nil"/>
          <w:right w:val="nil"/>
          <w:between w:val="nil"/>
        </w:pBdr>
        <w:shd w:val="clear" w:color="auto" w:fill="FFFFFF"/>
        <w:rPr>
          <w:rFonts w:ascii="Avenir Next" w:hAnsi="Avenir Next"/>
          <w:sz w:val="22"/>
          <w:szCs w:val="22"/>
          <w:lang w:val="es-CO"/>
        </w:rPr>
      </w:pPr>
      <w:r w:rsidRPr="00EC3F6F">
        <w:rPr>
          <w:lang w:val="es-CO"/>
        </w:rPr>
        <w:t>David, Susana. “3 maneras de comprender mejor sus emociones”, Harvard Business Review, 10 de noviembre de 2016. Consultado el 11 de febrero de 2023,</w:t>
      </w:r>
      <w:r w:rsidR="00222BDD">
        <w:rPr>
          <w:lang w:val="es-CO"/>
        </w:rPr>
        <w:t xml:space="preserve"> </w:t>
      </w:r>
      <w:hyperlink r:id="rId19" w:history="1">
        <w:r w:rsidRPr="00EC3F6F">
          <w:rPr>
            <w:rFonts w:ascii="Avenir Next" w:hAnsi="Avenir Next"/>
            <w:color w:val="0000FF"/>
            <w:sz w:val="22"/>
            <w:szCs w:val="22"/>
            <w:u w:val="single"/>
            <w:lang w:val="es-CO"/>
          </w:rPr>
          <w:t>https://hbr.org/2016/11/3-ways-to-better-understand-your-emotions</w:t>
        </w:r>
      </w:hyperlink>
      <w:r w:rsidRPr="00EC3F6F">
        <w:rPr>
          <w:rFonts w:ascii="Avenir Next" w:hAnsi="Avenir Next"/>
          <w:sz w:val="22"/>
          <w:szCs w:val="22"/>
          <w:lang w:val="es-CO"/>
        </w:rPr>
        <w:t xml:space="preserve"> </w:t>
      </w:r>
    </w:p>
    <w:p w14:paraId="437BD40A" w14:textId="77777777" w:rsidR="00EC3F6F" w:rsidRPr="00EC3F6F" w:rsidRDefault="00EC3F6F" w:rsidP="00EC3F6F">
      <w:pPr>
        <w:pBdr>
          <w:top w:val="nil"/>
          <w:left w:val="nil"/>
          <w:bottom w:val="nil"/>
          <w:right w:val="nil"/>
          <w:between w:val="nil"/>
        </w:pBdr>
        <w:shd w:val="clear" w:color="auto" w:fill="FFFFFF"/>
        <w:rPr>
          <w:rFonts w:ascii="Avenir Next" w:hAnsi="Avenir Next"/>
          <w:sz w:val="22"/>
          <w:szCs w:val="22"/>
          <w:lang w:val="es-CO"/>
        </w:rPr>
      </w:pPr>
    </w:p>
    <w:p w14:paraId="008266D8" w14:textId="77777777" w:rsidR="00EC3F6F" w:rsidRPr="00EC3F6F" w:rsidRDefault="00EC3F6F" w:rsidP="00EC3F6F">
      <w:pPr>
        <w:pBdr>
          <w:top w:val="nil"/>
          <w:left w:val="nil"/>
          <w:bottom w:val="nil"/>
          <w:right w:val="nil"/>
          <w:between w:val="nil"/>
        </w:pBdr>
        <w:shd w:val="clear" w:color="auto" w:fill="FFFFFF"/>
        <w:rPr>
          <w:lang w:val="es-CO"/>
        </w:rPr>
      </w:pPr>
      <w:r w:rsidRPr="00EC3F6F">
        <w:rPr>
          <w:lang w:val="es-CO"/>
        </w:rPr>
        <w:t xml:space="preserve">Goleman, Daniel. Inteligencia emocional: por qué puede importar más que el coeficiente intelectual. Nueva York, NY: Bantam </w:t>
      </w:r>
      <w:proofErr w:type="spellStart"/>
      <w:r w:rsidRPr="00EC3F6F">
        <w:rPr>
          <w:lang w:val="es-CO"/>
        </w:rPr>
        <w:t>Books</w:t>
      </w:r>
      <w:proofErr w:type="spellEnd"/>
      <w:r w:rsidRPr="00EC3F6F">
        <w:rPr>
          <w:lang w:val="es-CO"/>
        </w:rPr>
        <w:t>, 2006.</w:t>
      </w:r>
    </w:p>
    <w:p w14:paraId="25B00C77" w14:textId="77777777" w:rsidR="00EC3F6F" w:rsidRPr="00EC3F6F" w:rsidRDefault="00EC3F6F" w:rsidP="00EC3F6F">
      <w:pPr>
        <w:pBdr>
          <w:top w:val="nil"/>
          <w:left w:val="nil"/>
          <w:bottom w:val="nil"/>
          <w:right w:val="nil"/>
          <w:between w:val="nil"/>
        </w:pBdr>
        <w:shd w:val="clear" w:color="auto" w:fill="FFFFFF"/>
        <w:rPr>
          <w:lang w:val="es-CO"/>
        </w:rPr>
      </w:pPr>
    </w:p>
    <w:p w14:paraId="6DDAFA36" w14:textId="73A8AA4C" w:rsidR="00EC3F6F" w:rsidRPr="00EC3F6F" w:rsidRDefault="00EC3F6F" w:rsidP="00EC3F6F">
      <w:pPr>
        <w:pBdr>
          <w:top w:val="nil"/>
          <w:left w:val="nil"/>
          <w:bottom w:val="nil"/>
          <w:right w:val="nil"/>
          <w:between w:val="nil"/>
        </w:pBdr>
        <w:shd w:val="clear" w:color="auto" w:fill="FFFFFF"/>
        <w:rPr>
          <w:rFonts w:ascii="Avenir Next" w:hAnsi="Avenir Next"/>
          <w:sz w:val="22"/>
          <w:szCs w:val="22"/>
          <w:lang w:val="es-CO"/>
        </w:rPr>
      </w:pPr>
      <w:r w:rsidRPr="00EC3F6F">
        <w:rPr>
          <w:lang w:val="es-CO"/>
        </w:rPr>
        <w:t>Johns, Jennifer. “Falso yo”, Encyclopedia.com. Consultado el 11 de febrero de 2023,</w:t>
      </w:r>
      <w:r w:rsidR="00222BDD">
        <w:rPr>
          <w:lang w:val="es-CO"/>
        </w:rPr>
        <w:t xml:space="preserve"> </w:t>
      </w:r>
      <w:hyperlink r:id="rId20" w:history="1">
        <w:r w:rsidRPr="00EC3F6F">
          <w:rPr>
            <w:rFonts w:ascii="Avenir Next" w:hAnsi="Avenir Next"/>
            <w:color w:val="0000FF"/>
            <w:sz w:val="22"/>
            <w:szCs w:val="22"/>
            <w:u w:val="single"/>
            <w:lang w:val="es-CO"/>
          </w:rPr>
          <w:t>https://www.encyclopedia.com/psychology/dictionaries-thesauruses-pictures-and-press-releases/false-self</w:t>
        </w:r>
      </w:hyperlink>
      <w:r w:rsidRPr="00EC3F6F">
        <w:rPr>
          <w:rFonts w:ascii="Avenir Next" w:hAnsi="Avenir Next"/>
          <w:sz w:val="22"/>
          <w:szCs w:val="22"/>
          <w:lang w:val="es-CO"/>
        </w:rPr>
        <w:t xml:space="preserve">. </w:t>
      </w:r>
    </w:p>
    <w:p w14:paraId="04BDCBD1" w14:textId="77777777" w:rsidR="00EC3F6F" w:rsidRPr="00EC3F6F" w:rsidRDefault="00EC3F6F" w:rsidP="00EC3F6F">
      <w:pPr>
        <w:pBdr>
          <w:top w:val="nil"/>
          <w:left w:val="nil"/>
          <w:bottom w:val="nil"/>
          <w:right w:val="nil"/>
          <w:between w:val="nil"/>
        </w:pBdr>
        <w:shd w:val="clear" w:color="auto" w:fill="FFFFFF"/>
        <w:rPr>
          <w:rFonts w:ascii="Avenir Next" w:hAnsi="Avenir Next"/>
          <w:sz w:val="22"/>
          <w:szCs w:val="22"/>
          <w:lang w:val="es-CO"/>
        </w:rPr>
      </w:pPr>
    </w:p>
    <w:p w14:paraId="0040B2DF" w14:textId="289A1EEC" w:rsidR="00EC3F6F" w:rsidRPr="00EC3F6F" w:rsidRDefault="00EC3F6F" w:rsidP="00EC3F6F">
      <w:pPr>
        <w:pBdr>
          <w:top w:val="nil"/>
          <w:left w:val="nil"/>
          <w:bottom w:val="nil"/>
          <w:right w:val="nil"/>
          <w:between w:val="nil"/>
        </w:pBdr>
        <w:shd w:val="clear" w:color="auto" w:fill="FFFFFF"/>
        <w:rPr>
          <w:color w:val="0000FF"/>
          <w:u w:val="single"/>
          <w:lang w:val="es-CO"/>
        </w:rPr>
      </w:pPr>
      <w:r w:rsidRPr="00EC3F6F">
        <w:t xml:space="preserve">Martin, Matthew y Eric W. Cowan. </w:t>
      </w:r>
      <w:r w:rsidRPr="00EC3F6F">
        <w:rPr>
          <w:lang w:val="es-CO"/>
        </w:rPr>
        <w:t xml:space="preserve">“Recordando a Martin Buber y el 1-Thou en la consejería”, </w:t>
      </w:r>
      <w:proofErr w:type="spellStart"/>
      <w:r w:rsidRPr="00EC3F6F">
        <w:rPr>
          <w:lang w:val="es-CO"/>
        </w:rPr>
        <w:t>Counseling</w:t>
      </w:r>
      <w:proofErr w:type="spellEnd"/>
      <w:r w:rsidRPr="00EC3F6F">
        <w:rPr>
          <w:lang w:val="es-CO"/>
        </w:rPr>
        <w:t xml:space="preserve"> </w:t>
      </w:r>
      <w:proofErr w:type="spellStart"/>
      <w:r w:rsidRPr="00EC3F6F">
        <w:rPr>
          <w:lang w:val="es-CO"/>
        </w:rPr>
        <w:t>Today</w:t>
      </w:r>
      <w:proofErr w:type="spellEnd"/>
      <w:r w:rsidRPr="00EC3F6F">
        <w:rPr>
          <w:lang w:val="es-CO"/>
        </w:rPr>
        <w:t>, 8 de mayo de 2019. Consultado el 11 de febrero de 2023,</w:t>
      </w:r>
      <w:r w:rsidR="00222BDD">
        <w:rPr>
          <w:lang w:val="es-CO"/>
        </w:rPr>
        <w:t xml:space="preserve"> </w:t>
      </w:r>
      <w:hyperlink r:id="rId21" w:history="1">
        <w:r w:rsidRPr="00EC3F6F">
          <w:rPr>
            <w:color w:val="0000FF"/>
            <w:u w:val="single"/>
            <w:lang w:val="es-CO"/>
          </w:rPr>
          <w:t>https://ct.counseling.org/2019/05/remembering-martin-buber-and-the-i-thou-in-counseling/</w:t>
        </w:r>
      </w:hyperlink>
    </w:p>
    <w:p w14:paraId="4D1AD35A" w14:textId="77777777" w:rsidR="00EC3F6F" w:rsidRPr="00EC3F6F" w:rsidRDefault="00EC3F6F" w:rsidP="00EC3F6F">
      <w:pPr>
        <w:pBdr>
          <w:top w:val="nil"/>
          <w:left w:val="nil"/>
          <w:bottom w:val="nil"/>
          <w:right w:val="nil"/>
          <w:between w:val="nil"/>
        </w:pBdr>
        <w:shd w:val="clear" w:color="auto" w:fill="FFFFFF"/>
        <w:rPr>
          <w:lang w:val="es-CO"/>
        </w:rPr>
      </w:pPr>
    </w:p>
    <w:p w14:paraId="192B0255" w14:textId="77777777" w:rsidR="00EC3F6F" w:rsidRPr="00EC3F6F" w:rsidRDefault="00EC3F6F" w:rsidP="00EC3F6F">
      <w:pPr>
        <w:pBdr>
          <w:top w:val="nil"/>
          <w:left w:val="nil"/>
          <w:bottom w:val="nil"/>
          <w:right w:val="nil"/>
          <w:between w:val="nil"/>
        </w:pBdr>
        <w:shd w:val="clear" w:color="auto" w:fill="FFFFFF"/>
        <w:rPr>
          <w:lang w:val="es-CO"/>
        </w:rPr>
      </w:pPr>
      <w:r w:rsidRPr="00EC3F6F">
        <w:rPr>
          <w:lang w:val="es-CO"/>
        </w:rPr>
        <w:t xml:space="preserve">Mulholland, M. Robert, Jr. El viaje más profundo: la espiritualidad de descubrir su verdadero yo. </w:t>
      </w:r>
      <w:proofErr w:type="spellStart"/>
      <w:r w:rsidRPr="00EC3F6F">
        <w:rPr>
          <w:lang w:val="es-CO"/>
        </w:rPr>
        <w:t>Westmont</w:t>
      </w:r>
      <w:proofErr w:type="spellEnd"/>
      <w:r w:rsidRPr="00EC3F6F">
        <w:rPr>
          <w:lang w:val="es-CO"/>
        </w:rPr>
        <w:t xml:space="preserve">, IL: </w:t>
      </w:r>
      <w:proofErr w:type="spellStart"/>
      <w:r w:rsidRPr="00EC3F6F">
        <w:rPr>
          <w:lang w:val="es-CO"/>
        </w:rPr>
        <w:t>InterVarsity</w:t>
      </w:r>
      <w:proofErr w:type="spellEnd"/>
      <w:r w:rsidRPr="00EC3F6F">
        <w:rPr>
          <w:lang w:val="es-CO"/>
        </w:rPr>
        <w:t xml:space="preserve"> </w:t>
      </w:r>
      <w:proofErr w:type="spellStart"/>
      <w:r w:rsidRPr="00EC3F6F">
        <w:rPr>
          <w:lang w:val="es-CO"/>
        </w:rPr>
        <w:t>Press</w:t>
      </w:r>
      <w:proofErr w:type="spellEnd"/>
      <w:r w:rsidRPr="00EC3F6F">
        <w:rPr>
          <w:lang w:val="es-CO"/>
        </w:rPr>
        <w:t>, 2016.</w:t>
      </w:r>
    </w:p>
    <w:p w14:paraId="2205488E" w14:textId="77777777" w:rsidR="00EC3F6F" w:rsidRPr="00EC3F6F" w:rsidRDefault="00EC3F6F" w:rsidP="00EC3F6F">
      <w:pPr>
        <w:pBdr>
          <w:top w:val="nil"/>
          <w:left w:val="nil"/>
          <w:bottom w:val="nil"/>
          <w:right w:val="nil"/>
          <w:between w:val="nil"/>
        </w:pBdr>
        <w:shd w:val="clear" w:color="auto" w:fill="FFFFFF"/>
        <w:rPr>
          <w:lang w:val="es-CO"/>
        </w:rPr>
      </w:pPr>
    </w:p>
    <w:p w14:paraId="3FBD229D" w14:textId="77777777" w:rsidR="00EC3F6F" w:rsidRPr="00EC3F6F" w:rsidRDefault="00EC3F6F" w:rsidP="00EC3F6F">
      <w:pPr>
        <w:pBdr>
          <w:top w:val="nil"/>
          <w:left w:val="nil"/>
          <w:bottom w:val="nil"/>
          <w:right w:val="nil"/>
          <w:between w:val="nil"/>
        </w:pBdr>
        <w:shd w:val="clear" w:color="auto" w:fill="FFFFFF"/>
        <w:rPr>
          <w:lang w:val="es-CO"/>
        </w:rPr>
      </w:pPr>
      <w:proofErr w:type="spellStart"/>
      <w:r w:rsidRPr="00EC3F6F">
        <w:rPr>
          <w:lang w:val="es-CO"/>
        </w:rPr>
        <w:t>Nedley</w:t>
      </w:r>
      <w:proofErr w:type="spellEnd"/>
      <w:r w:rsidRPr="00EC3F6F">
        <w:rPr>
          <w:lang w:val="es-CO"/>
        </w:rPr>
        <w:t xml:space="preserve">, Neil. El arte perdido de pensar: cómo mejorar la inteligencia emocional y lograr el máximo rendimiento mental. Ardmore, OK: </w:t>
      </w:r>
      <w:proofErr w:type="spellStart"/>
      <w:r w:rsidRPr="00EC3F6F">
        <w:rPr>
          <w:lang w:val="es-CO"/>
        </w:rPr>
        <w:t>Nedley</w:t>
      </w:r>
      <w:proofErr w:type="spellEnd"/>
      <w:r w:rsidRPr="00EC3F6F">
        <w:rPr>
          <w:lang w:val="es-CO"/>
        </w:rPr>
        <w:t xml:space="preserve"> Publishing, 2010.</w:t>
      </w:r>
    </w:p>
    <w:p w14:paraId="55E5AF42" w14:textId="77777777" w:rsidR="00EC3F6F" w:rsidRPr="00EC3F6F" w:rsidRDefault="00EC3F6F" w:rsidP="00EC3F6F">
      <w:pPr>
        <w:pBdr>
          <w:top w:val="nil"/>
          <w:left w:val="nil"/>
          <w:bottom w:val="nil"/>
          <w:right w:val="nil"/>
          <w:between w:val="nil"/>
        </w:pBdr>
        <w:shd w:val="clear" w:color="auto" w:fill="FFFFFF"/>
        <w:rPr>
          <w:lang w:val="es-CO"/>
        </w:rPr>
      </w:pPr>
    </w:p>
    <w:p w14:paraId="67816917" w14:textId="77777777" w:rsidR="00EC3F6F" w:rsidRPr="00EC3F6F" w:rsidRDefault="00EC3F6F" w:rsidP="00EC3F6F">
      <w:pPr>
        <w:pBdr>
          <w:top w:val="nil"/>
          <w:left w:val="nil"/>
          <w:bottom w:val="nil"/>
          <w:right w:val="nil"/>
          <w:between w:val="nil"/>
        </w:pBdr>
        <w:shd w:val="clear" w:color="auto" w:fill="FFFFFF"/>
        <w:rPr>
          <w:lang w:val="es-CO"/>
        </w:rPr>
      </w:pPr>
      <w:r w:rsidRPr="00EC3F6F">
        <w:rPr>
          <w:lang w:val="es-CO"/>
        </w:rPr>
        <w:t xml:space="preserve">Palmer, Parker. Una totalidad oculta: el viaje hacia una vida indivisa. San Francisco, CA: </w:t>
      </w:r>
      <w:proofErr w:type="spellStart"/>
      <w:r w:rsidRPr="00EC3F6F">
        <w:rPr>
          <w:lang w:val="es-CO"/>
        </w:rPr>
        <w:t>Jossey</w:t>
      </w:r>
      <w:proofErr w:type="spellEnd"/>
      <w:r w:rsidRPr="00EC3F6F">
        <w:rPr>
          <w:lang w:val="es-CO"/>
        </w:rPr>
        <w:t>-Bass, 2004.</w:t>
      </w:r>
    </w:p>
    <w:p w14:paraId="6AA989B2" w14:textId="0A706E23" w:rsidR="00EC3F6F" w:rsidRPr="00EC3F6F" w:rsidRDefault="00EC3F6F" w:rsidP="00EC3F6F">
      <w:pPr>
        <w:pBdr>
          <w:top w:val="nil"/>
          <w:left w:val="nil"/>
          <w:bottom w:val="nil"/>
          <w:right w:val="nil"/>
          <w:between w:val="nil"/>
        </w:pBdr>
        <w:shd w:val="clear" w:color="auto" w:fill="FFFFFF"/>
        <w:rPr>
          <w:lang w:val="es-CO"/>
        </w:rPr>
      </w:pPr>
    </w:p>
    <w:p w14:paraId="0514528D" w14:textId="77777777" w:rsidR="00EC3F6F" w:rsidRPr="00EC3F6F" w:rsidRDefault="00EC3F6F" w:rsidP="00EC3F6F">
      <w:pPr>
        <w:pBdr>
          <w:top w:val="nil"/>
          <w:left w:val="nil"/>
          <w:bottom w:val="nil"/>
          <w:right w:val="nil"/>
          <w:between w:val="nil"/>
        </w:pBdr>
        <w:shd w:val="clear" w:color="auto" w:fill="FFFFFF"/>
        <w:rPr>
          <w:rFonts w:ascii="Avenir Next" w:hAnsi="Avenir Next"/>
          <w:sz w:val="22"/>
          <w:szCs w:val="22"/>
          <w:lang w:val="es-CO"/>
        </w:rPr>
      </w:pPr>
      <w:r w:rsidRPr="00EC3F6F">
        <w:rPr>
          <w:lang w:val="es-CO"/>
        </w:rPr>
        <w:t xml:space="preserve">Equipo editorial de </w:t>
      </w:r>
      <w:proofErr w:type="spellStart"/>
      <w:r w:rsidRPr="00EC3F6F">
        <w:rPr>
          <w:lang w:val="es-CO"/>
        </w:rPr>
        <w:t>Resilient</w:t>
      </w:r>
      <w:proofErr w:type="spellEnd"/>
      <w:r w:rsidRPr="00EC3F6F">
        <w:rPr>
          <w:lang w:val="es-CO"/>
        </w:rPr>
        <w:t xml:space="preserve"> </w:t>
      </w:r>
      <w:proofErr w:type="spellStart"/>
      <w:r w:rsidRPr="00EC3F6F">
        <w:rPr>
          <w:lang w:val="es-CO"/>
        </w:rPr>
        <w:t>Educator</w:t>
      </w:r>
      <w:proofErr w:type="spellEnd"/>
      <w:r w:rsidRPr="00EC3F6F">
        <w:rPr>
          <w:lang w:val="es-CO"/>
        </w:rPr>
        <w:t>. “Explicación de la teoría de la inteligencia emocional de Daniel Goleman”, ResilientEducator.com. Consultado el 11 de febrero de 2023,</w:t>
      </w:r>
      <w:hyperlink r:id="rId22" w:history="1">
        <w:r w:rsidRPr="00EC3F6F">
          <w:rPr>
            <w:rFonts w:ascii="Avenir Next" w:hAnsi="Avenir Next"/>
            <w:color w:val="0000FF"/>
            <w:sz w:val="22"/>
            <w:szCs w:val="22"/>
            <w:u w:val="single"/>
            <w:lang w:val="es-CO"/>
          </w:rPr>
          <w:t>https://resilienteducator.com/classroom-resources/daniel-golemans-emotional-intelligence-theory-explained/</w:t>
        </w:r>
      </w:hyperlink>
      <w:r w:rsidRPr="00EC3F6F">
        <w:rPr>
          <w:rFonts w:ascii="Avenir Next" w:hAnsi="Avenir Next"/>
          <w:sz w:val="22"/>
          <w:szCs w:val="22"/>
          <w:lang w:val="es-CO"/>
        </w:rPr>
        <w:t xml:space="preserve">. </w:t>
      </w:r>
    </w:p>
    <w:p w14:paraId="77AF9960" w14:textId="77777777" w:rsidR="00EC3F6F" w:rsidRPr="00EC3F6F" w:rsidRDefault="00EC3F6F" w:rsidP="00EC3F6F">
      <w:pPr>
        <w:pBdr>
          <w:top w:val="nil"/>
          <w:left w:val="nil"/>
          <w:bottom w:val="nil"/>
          <w:right w:val="nil"/>
          <w:between w:val="nil"/>
        </w:pBdr>
        <w:shd w:val="clear" w:color="auto" w:fill="FFFFFF"/>
        <w:rPr>
          <w:rFonts w:ascii="Avenir Next" w:hAnsi="Avenir Next"/>
          <w:sz w:val="22"/>
          <w:szCs w:val="22"/>
          <w:lang w:val="es-CO"/>
        </w:rPr>
      </w:pPr>
    </w:p>
    <w:p w14:paraId="269BF3E2" w14:textId="77777777" w:rsidR="00EC3F6F" w:rsidRPr="00EC3F6F" w:rsidRDefault="00EC3F6F" w:rsidP="00EC3F6F">
      <w:pPr>
        <w:pBdr>
          <w:top w:val="nil"/>
          <w:left w:val="nil"/>
          <w:bottom w:val="nil"/>
          <w:right w:val="nil"/>
          <w:between w:val="nil"/>
        </w:pBdr>
        <w:shd w:val="clear" w:color="auto" w:fill="FFFFFF"/>
        <w:rPr>
          <w:sz w:val="22"/>
          <w:szCs w:val="22"/>
        </w:rPr>
      </w:pPr>
      <w:proofErr w:type="spellStart"/>
      <w:r w:rsidRPr="00EC3F6F">
        <w:rPr>
          <w:sz w:val="22"/>
          <w:szCs w:val="22"/>
          <w:lang w:val="es-CO"/>
        </w:rPr>
        <w:t>Scazzero</w:t>
      </w:r>
      <w:proofErr w:type="spellEnd"/>
      <w:r w:rsidRPr="00EC3F6F">
        <w:rPr>
          <w:sz w:val="22"/>
          <w:szCs w:val="22"/>
          <w:lang w:val="es-CO"/>
        </w:rPr>
        <w:t xml:space="preserve">, Peter. Espiritualidad emocionalmente saludable: es imposible ser espiritualmente maduro, mientras se permanece emocionalmente inmaduro. </w:t>
      </w:r>
      <w:r w:rsidRPr="00EC3F6F">
        <w:rPr>
          <w:sz w:val="22"/>
          <w:szCs w:val="22"/>
        </w:rPr>
        <w:t>Grand Rapids, MI: Zondervan, 2017.</w:t>
      </w:r>
    </w:p>
    <w:p w14:paraId="47E7F041" w14:textId="77777777" w:rsidR="00EC3F6F" w:rsidRPr="00EC3F6F" w:rsidRDefault="00EC3F6F" w:rsidP="00EC3F6F">
      <w:pPr>
        <w:pBdr>
          <w:top w:val="nil"/>
          <w:left w:val="nil"/>
          <w:bottom w:val="nil"/>
          <w:right w:val="nil"/>
          <w:between w:val="nil"/>
        </w:pBdr>
        <w:shd w:val="clear" w:color="auto" w:fill="FFFFFF"/>
        <w:rPr>
          <w:sz w:val="22"/>
          <w:szCs w:val="22"/>
        </w:rPr>
      </w:pPr>
    </w:p>
    <w:p w14:paraId="27F8CE93" w14:textId="77777777" w:rsidR="00EC3F6F" w:rsidRPr="00EB270C" w:rsidRDefault="00EC3F6F" w:rsidP="00EC3F6F">
      <w:pPr>
        <w:pBdr>
          <w:top w:val="nil"/>
          <w:left w:val="nil"/>
          <w:bottom w:val="nil"/>
          <w:right w:val="nil"/>
          <w:between w:val="nil"/>
        </w:pBdr>
        <w:shd w:val="clear" w:color="auto" w:fill="FFFFFF"/>
        <w:rPr>
          <w:sz w:val="22"/>
          <w:szCs w:val="22"/>
          <w:lang w:val="en-US"/>
        </w:rPr>
      </w:pPr>
      <w:r w:rsidRPr="00EC3F6F">
        <w:rPr>
          <w:sz w:val="22"/>
          <w:szCs w:val="22"/>
        </w:rPr>
        <w:t xml:space="preserve">Spence-Jones, HDM (Henry Donald Maurice), 1836-1917, editor. </w:t>
      </w:r>
      <w:r w:rsidRPr="00EC3F6F">
        <w:rPr>
          <w:sz w:val="22"/>
          <w:szCs w:val="22"/>
          <w:lang w:val="es-CO"/>
        </w:rPr>
        <w:t xml:space="preserve">El comentario del púlpito (Josué 2:12). </w:t>
      </w:r>
      <w:r w:rsidRPr="00EB270C">
        <w:rPr>
          <w:sz w:val="22"/>
          <w:szCs w:val="22"/>
          <w:lang w:val="en-US"/>
        </w:rPr>
        <w:t xml:space="preserve">Nueva York : </w:t>
      </w:r>
      <w:proofErr w:type="spellStart"/>
      <w:r w:rsidRPr="00EB270C">
        <w:rPr>
          <w:sz w:val="22"/>
          <w:szCs w:val="22"/>
          <w:lang w:val="en-US"/>
        </w:rPr>
        <w:t>Londres</w:t>
      </w:r>
      <w:proofErr w:type="spellEnd"/>
      <w:r w:rsidRPr="00EB270C">
        <w:rPr>
          <w:sz w:val="22"/>
          <w:szCs w:val="22"/>
          <w:lang w:val="en-US"/>
        </w:rPr>
        <w:t xml:space="preserve"> :Anson D.F. Randolph; Kegan Paul, </w:t>
      </w:r>
      <w:proofErr w:type="spellStart"/>
      <w:r w:rsidRPr="00EB270C">
        <w:rPr>
          <w:sz w:val="22"/>
          <w:szCs w:val="22"/>
          <w:lang w:val="en-US"/>
        </w:rPr>
        <w:t>trinchera</w:t>
      </w:r>
      <w:proofErr w:type="spellEnd"/>
      <w:r w:rsidRPr="00EB270C">
        <w:rPr>
          <w:sz w:val="22"/>
          <w:szCs w:val="22"/>
          <w:lang w:val="en-US"/>
        </w:rPr>
        <w:t>, 1883.</w:t>
      </w:r>
    </w:p>
    <w:p w14:paraId="0F199288" w14:textId="77777777" w:rsidR="00EC3F6F" w:rsidRPr="00EB270C" w:rsidRDefault="00EC3F6F" w:rsidP="00EC3F6F">
      <w:pPr>
        <w:pBdr>
          <w:top w:val="nil"/>
          <w:left w:val="nil"/>
          <w:bottom w:val="nil"/>
          <w:right w:val="nil"/>
          <w:between w:val="nil"/>
        </w:pBdr>
        <w:shd w:val="clear" w:color="auto" w:fill="FFFFFF"/>
        <w:rPr>
          <w:sz w:val="22"/>
          <w:szCs w:val="22"/>
          <w:lang w:val="en-US"/>
        </w:rPr>
      </w:pPr>
    </w:p>
    <w:p w14:paraId="63171690" w14:textId="77777777" w:rsidR="00EC3F6F" w:rsidRPr="00EC3F6F" w:rsidRDefault="00EC3F6F" w:rsidP="00EC3F6F">
      <w:pPr>
        <w:rPr>
          <w:rFonts w:ascii="Avenir Next" w:hAnsi="Avenir Next"/>
          <w:sz w:val="22"/>
          <w:szCs w:val="22"/>
          <w:lang w:val="es-CO"/>
        </w:rPr>
      </w:pPr>
      <w:r w:rsidRPr="00EB270C">
        <w:rPr>
          <w:sz w:val="22"/>
          <w:szCs w:val="22"/>
          <w:lang w:val="en-US"/>
        </w:rPr>
        <w:t xml:space="preserve">Trudeau, Danielle. </w:t>
      </w:r>
      <w:r w:rsidRPr="00EC3F6F">
        <w:rPr>
          <w:sz w:val="22"/>
          <w:szCs w:val="22"/>
          <w:lang w:val="es-CO"/>
        </w:rPr>
        <w:t>"Dr. D. W. Winnicott: El yo verdadero y falso”, Consejería profunda, Chicago, IL. Consultado el 11 de febrero de 2023,</w:t>
      </w:r>
      <w:hyperlink r:id="rId23" w:anchor=":~:text=Winnicott%20expounded%20on%20the%20idea,age%2C%20without%20even%20knowing%20it" w:history="1">
        <w:r w:rsidRPr="00EC3F6F">
          <w:rPr>
            <w:rFonts w:ascii="Avenir Next" w:hAnsi="Avenir Next"/>
            <w:color w:val="0000FF"/>
            <w:sz w:val="22"/>
            <w:szCs w:val="22"/>
            <w:u w:val="single"/>
            <w:lang w:val="es-CO"/>
          </w:rPr>
          <w:t>https://depthcounseling.org/blog/winnicott-true-false-self#:~:text=Winnicott%20expounded%20on%20the%20idea,age%2C%20without%20even%20knowing%20it</w:t>
        </w:r>
      </w:hyperlink>
      <w:r w:rsidRPr="00EC3F6F">
        <w:rPr>
          <w:rFonts w:ascii="Avenir Next" w:hAnsi="Avenir Next"/>
          <w:sz w:val="22"/>
          <w:szCs w:val="22"/>
          <w:lang w:val="es-CO"/>
        </w:rPr>
        <w:t>.</w:t>
      </w:r>
    </w:p>
    <w:p w14:paraId="07C98422" w14:textId="77777777" w:rsidR="00EC3F6F" w:rsidRPr="00EC3F6F" w:rsidRDefault="00EC3F6F" w:rsidP="00EC3F6F">
      <w:pPr>
        <w:pBdr>
          <w:top w:val="nil"/>
          <w:left w:val="nil"/>
          <w:bottom w:val="nil"/>
          <w:right w:val="nil"/>
          <w:between w:val="nil"/>
        </w:pBdr>
        <w:shd w:val="clear" w:color="auto" w:fill="FFFFFF"/>
        <w:rPr>
          <w:rFonts w:ascii="Avenir Next" w:hAnsi="Avenir Next"/>
          <w:sz w:val="22"/>
          <w:szCs w:val="22"/>
          <w:lang w:val="es-CO"/>
        </w:rPr>
      </w:pPr>
    </w:p>
    <w:p w14:paraId="58DEBC74" w14:textId="77777777" w:rsidR="00EC3F6F" w:rsidRPr="00EC3F6F" w:rsidRDefault="00EC3F6F" w:rsidP="00EC3F6F">
      <w:pPr>
        <w:rPr>
          <w:rFonts w:ascii="Avenir Next" w:hAnsi="Avenir Next"/>
          <w:sz w:val="22"/>
          <w:szCs w:val="22"/>
          <w:lang w:val="es-CO"/>
        </w:rPr>
      </w:pPr>
      <w:r w:rsidRPr="00EC3F6F">
        <w:rPr>
          <w:sz w:val="22"/>
          <w:szCs w:val="22"/>
        </w:rPr>
        <w:t xml:space="preserve">Winnicott, D. W. (Donald Woods), 1896-1971. </w:t>
      </w:r>
      <w:r w:rsidRPr="00EC3F6F">
        <w:rPr>
          <w:sz w:val="22"/>
          <w:szCs w:val="22"/>
          <w:lang w:val="es-CO"/>
        </w:rPr>
        <w:t xml:space="preserve">Los Procesos de Maduración y el Ambiente Facilitador: Estudios en la Teoría del Desarrollo Emocional. Nueva York: International </w:t>
      </w:r>
      <w:proofErr w:type="spellStart"/>
      <w:r w:rsidRPr="00EC3F6F">
        <w:rPr>
          <w:sz w:val="22"/>
          <w:szCs w:val="22"/>
          <w:lang w:val="es-CO"/>
        </w:rPr>
        <w:t>Universities</w:t>
      </w:r>
      <w:proofErr w:type="spellEnd"/>
      <w:r w:rsidRPr="00EC3F6F">
        <w:rPr>
          <w:sz w:val="22"/>
          <w:szCs w:val="22"/>
          <w:lang w:val="es-CO"/>
        </w:rPr>
        <w:t xml:space="preserve"> </w:t>
      </w:r>
      <w:proofErr w:type="spellStart"/>
      <w:r w:rsidRPr="00EC3F6F">
        <w:rPr>
          <w:sz w:val="22"/>
          <w:szCs w:val="22"/>
          <w:lang w:val="es-CO"/>
        </w:rPr>
        <w:t>Press</w:t>
      </w:r>
      <w:proofErr w:type="spellEnd"/>
      <w:r w:rsidRPr="00EC3F6F">
        <w:rPr>
          <w:sz w:val="22"/>
          <w:szCs w:val="22"/>
          <w:lang w:val="es-CO"/>
        </w:rPr>
        <w:t xml:space="preserve">, Inc., 1965. Accedido a través de la Escuela de Artes y Ciencias, Universidad de </w:t>
      </w:r>
      <w:proofErr w:type="spellStart"/>
      <w:r w:rsidRPr="00EC3F6F">
        <w:rPr>
          <w:sz w:val="22"/>
          <w:szCs w:val="22"/>
          <w:lang w:val="es-CO"/>
        </w:rPr>
        <w:t>Pennyslvania</w:t>
      </w:r>
      <w:proofErr w:type="spellEnd"/>
      <w:r w:rsidRPr="00EC3F6F">
        <w:rPr>
          <w:sz w:val="22"/>
          <w:szCs w:val="22"/>
          <w:lang w:val="es-CO"/>
        </w:rPr>
        <w:t>, 11 de febrero de 2023,</w:t>
      </w:r>
      <w:hyperlink r:id="rId24" w:history="1">
        <w:r w:rsidRPr="00EC3F6F">
          <w:rPr>
            <w:rFonts w:ascii="Avenir Next" w:hAnsi="Avenir Next"/>
            <w:color w:val="0000FF"/>
            <w:sz w:val="22"/>
            <w:szCs w:val="22"/>
            <w:u w:val="single"/>
            <w:lang w:val="es-CO"/>
          </w:rPr>
          <w:t>https://www.sas.upenn.edu/~cavitch/pdf-library/Winnicott_EgoDistortion.pdf</w:t>
        </w:r>
      </w:hyperlink>
      <w:r w:rsidRPr="00EC3F6F">
        <w:rPr>
          <w:rFonts w:ascii="Avenir Next" w:hAnsi="Avenir Next"/>
          <w:sz w:val="22"/>
          <w:szCs w:val="22"/>
          <w:lang w:val="es-CO"/>
        </w:rPr>
        <w:t xml:space="preserve"> </w:t>
      </w:r>
    </w:p>
    <w:p w14:paraId="73F09F81" w14:textId="77777777" w:rsidR="00EC3F6F" w:rsidRPr="00EC3F6F" w:rsidRDefault="00EC3F6F" w:rsidP="00EC3F6F">
      <w:pPr>
        <w:rPr>
          <w:rFonts w:ascii="Avenir Next" w:hAnsi="Avenir Next"/>
          <w:sz w:val="22"/>
          <w:szCs w:val="22"/>
          <w:lang w:val="es-CO"/>
        </w:rPr>
      </w:pPr>
    </w:p>
    <w:p w14:paraId="7124113F" w14:textId="77777777" w:rsidR="00EC3F6F" w:rsidRPr="00EC3F6F" w:rsidRDefault="00EC3F6F" w:rsidP="00EC3F6F">
      <w:pPr>
        <w:pBdr>
          <w:top w:val="nil"/>
          <w:left w:val="nil"/>
          <w:bottom w:val="nil"/>
          <w:right w:val="nil"/>
          <w:between w:val="nil"/>
        </w:pBdr>
        <w:shd w:val="clear" w:color="auto" w:fill="FFFFFF"/>
        <w:rPr>
          <w:rFonts w:ascii="Avenir Next" w:hAnsi="Avenir Next"/>
          <w:sz w:val="22"/>
          <w:szCs w:val="22"/>
          <w:lang w:val="es-CO"/>
        </w:rPr>
      </w:pPr>
      <w:r w:rsidRPr="00EC3F6F">
        <w:rPr>
          <w:lang w:val="es-CO"/>
        </w:rPr>
        <w:t xml:space="preserve">———. “El yo verdadero y el falso”, </w:t>
      </w:r>
      <w:proofErr w:type="spellStart"/>
      <w:r w:rsidRPr="00EC3F6F">
        <w:rPr>
          <w:lang w:val="es-CO"/>
        </w:rPr>
        <w:t>The</w:t>
      </w:r>
      <w:proofErr w:type="spellEnd"/>
      <w:r w:rsidRPr="00EC3F6F">
        <w:rPr>
          <w:lang w:val="es-CO"/>
        </w:rPr>
        <w:t xml:space="preserve"> </w:t>
      </w:r>
      <w:proofErr w:type="spellStart"/>
      <w:r w:rsidRPr="00EC3F6F">
        <w:rPr>
          <w:lang w:val="es-CO"/>
        </w:rPr>
        <w:t>School</w:t>
      </w:r>
      <w:proofErr w:type="spellEnd"/>
      <w:r w:rsidRPr="00EC3F6F">
        <w:rPr>
          <w:lang w:val="es-CO"/>
        </w:rPr>
        <w:t xml:space="preserve"> </w:t>
      </w:r>
      <w:proofErr w:type="spellStart"/>
      <w:r w:rsidRPr="00EC3F6F">
        <w:rPr>
          <w:lang w:val="es-CO"/>
        </w:rPr>
        <w:t>of</w:t>
      </w:r>
      <w:proofErr w:type="spellEnd"/>
      <w:r w:rsidRPr="00EC3F6F">
        <w:rPr>
          <w:lang w:val="es-CO"/>
        </w:rPr>
        <w:t xml:space="preserve"> Life.com. Consultado el 11 de febrero de 2023,</w:t>
      </w:r>
      <w:hyperlink r:id="rId25" w:history="1">
        <w:r w:rsidRPr="00EC3F6F">
          <w:rPr>
            <w:rFonts w:ascii="Avenir Next" w:hAnsi="Avenir Next"/>
            <w:color w:val="0000FF"/>
            <w:sz w:val="22"/>
            <w:szCs w:val="22"/>
            <w:u w:val="single"/>
            <w:lang w:val="es-CO"/>
          </w:rPr>
          <w:t>https://www.theschooloflife.com/article/the-true-and-the-false-self//?/</w:t>
        </w:r>
      </w:hyperlink>
    </w:p>
    <w:p w14:paraId="0FB6819F" w14:textId="77777777" w:rsidR="00EC3F6F" w:rsidRPr="00EC3F6F" w:rsidRDefault="00EC3F6F" w:rsidP="00EC3F6F">
      <w:pPr>
        <w:rPr>
          <w:rFonts w:ascii="Avenir Next" w:hAnsi="Avenir Next"/>
          <w:sz w:val="22"/>
          <w:szCs w:val="22"/>
          <w:lang w:val="es-CO"/>
        </w:rPr>
      </w:pPr>
    </w:p>
    <w:p w14:paraId="67975B3E" w14:textId="77777777" w:rsidR="00EC3F6F" w:rsidRPr="00EC3F6F" w:rsidRDefault="00EC3F6F" w:rsidP="00EC3F6F">
      <w:pPr>
        <w:rPr>
          <w:rFonts w:ascii="Avenir Next" w:hAnsi="Avenir Next"/>
          <w:sz w:val="22"/>
          <w:szCs w:val="22"/>
        </w:rPr>
      </w:pPr>
      <w:r w:rsidRPr="00EC3F6F">
        <w:rPr>
          <w:rFonts w:ascii="Avenir Next" w:hAnsi="Avenir Next"/>
          <w:sz w:val="22"/>
          <w:szCs w:val="22"/>
        </w:rPr>
        <w:t xml:space="preserve">White, Elena G. (1827-1915). </w:t>
      </w:r>
      <w:proofErr w:type="spellStart"/>
      <w:r w:rsidRPr="00EC3F6F">
        <w:rPr>
          <w:rFonts w:ascii="Avenir Next" w:hAnsi="Avenir Next"/>
          <w:sz w:val="22"/>
          <w:szCs w:val="22"/>
        </w:rPr>
        <w:t>Evangelización</w:t>
      </w:r>
      <w:proofErr w:type="spellEnd"/>
      <w:r w:rsidRPr="00EC3F6F">
        <w:rPr>
          <w:rFonts w:ascii="Avenir Next" w:hAnsi="Avenir Next"/>
          <w:sz w:val="22"/>
          <w:szCs w:val="22"/>
        </w:rPr>
        <w:t>. Washington, DC: Review and Herald Publishing Association, 1946.</w:t>
      </w:r>
    </w:p>
    <w:p w14:paraId="3494595A" w14:textId="77777777" w:rsidR="00EC3F6F" w:rsidRPr="00EC3F6F" w:rsidRDefault="00EC3F6F" w:rsidP="00EC3F6F">
      <w:pPr>
        <w:rPr>
          <w:rFonts w:ascii="Avenir Next" w:hAnsi="Avenir Next"/>
          <w:sz w:val="22"/>
          <w:szCs w:val="22"/>
        </w:rPr>
      </w:pPr>
    </w:p>
    <w:p w14:paraId="3A34A6E4" w14:textId="77777777" w:rsidR="00EC3F6F" w:rsidRPr="00EC3F6F" w:rsidRDefault="00EC3F6F" w:rsidP="00EC3F6F">
      <w:pPr>
        <w:rPr>
          <w:rFonts w:ascii="Avenir Next" w:hAnsi="Avenir Next"/>
          <w:sz w:val="22"/>
          <w:szCs w:val="22"/>
        </w:rPr>
      </w:pPr>
      <w:r w:rsidRPr="00EC3F6F">
        <w:rPr>
          <w:rFonts w:ascii="Avenir Next" w:hAnsi="Avenir Next"/>
          <w:sz w:val="22"/>
          <w:szCs w:val="22"/>
          <w:lang w:val="es-CO"/>
        </w:rPr>
        <w:t xml:space="preserve">———. La maravillosa gracia de Dios. </w:t>
      </w:r>
      <w:r w:rsidRPr="00EC3F6F">
        <w:rPr>
          <w:rFonts w:ascii="Avenir Next" w:hAnsi="Avenir Next"/>
          <w:sz w:val="22"/>
          <w:szCs w:val="22"/>
        </w:rPr>
        <w:t>Washington, DC: Review and Herald Publishing Association, 1973.</w:t>
      </w:r>
    </w:p>
    <w:p w14:paraId="10F34076" w14:textId="77777777" w:rsidR="00EC3F6F" w:rsidRPr="00EC3F6F" w:rsidRDefault="00EC3F6F" w:rsidP="00EC3F6F">
      <w:pPr>
        <w:rPr>
          <w:rFonts w:ascii="Avenir Next" w:hAnsi="Avenir Next"/>
          <w:sz w:val="22"/>
          <w:szCs w:val="22"/>
        </w:rPr>
      </w:pPr>
    </w:p>
    <w:p w14:paraId="5EFCBB38" w14:textId="77777777" w:rsidR="00EC3F6F" w:rsidRPr="00EC3F6F" w:rsidRDefault="00EC3F6F" w:rsidP="00EC3F6F">
      <w:pPr>
        <w:rPr>
          <w:rFonts w:ascii="Avenir Next" w:hAnsi="Avenir Next"/>
          <w:sz w:val="22"/>
          <w:szCs w:val="22"/>
        </w:rPr>
      </w:pPr>
      <w:r w:rsidRPr="00EC3F6F">
        <w:rPr>
          <w:rFonts w:ascii="Avenir Next" w:hAnsi="Avenir Next"/>
          <w:sz w:val="22"/>
          <w:szCs w:val="22"/>
        </w:rPr>
        <w:t xml:space="preserve">———. </w:t>
      </w:r>
      <w:proofErr w:type="spellStart"/>
      <w:r w:rsidRPr="00EC3F6F">
        <w:rPr>
          <w:rFonts w:ascii="Avenir Next" w:hAnsi="Avenir Next"/>
          <w:sz w:val="22"/>
          <w:szCs w:val="22"/>
        </w:rPr>
        <w:t>Levantalo</w:t>
      </w:r>
      <w:proofErr w:type="spellEnd"/>
      <w:r w:rsidRPr="00EC3F6F">
        <w:rPr>
          <w:rFonts w:ascii="Avenir Next" w:hAnsi="Avenir Next"/>
          <w:sz w:val="22"/>
          <w:szCs w:val="22"/>
        </w:rPr>
        <w:t>. Hagerstown, MD: Review and Herald Publishing Association, 1988.</w:t>
      </w:r>
    </w:p>
    <w:p w14:paraId="20A730B5" w14:textId="77777777" w:rsidR="00EC3F6F" w:rsidRPr="00EC3F6F" w:rsidRDefault="00EC3F6F" w:rsidP="00EC3F6F">
      <w:pPr>
        <w:rPr>
          <w:rFonts w:ascii="Avenir Next" w:hAnsi="Avenir Next"/>
          <w:sz w:val="22"/>
          <w:szCs w:val="22"/>
        </w:rPr>
      </w:pPr>
    </w:p>
    <w:p w14:paraId="49044FAB" w14:textId="77777777" w:rsidR="00EC3F6F" w:rsidRPr="00EC3F6F" w:rsidRDefault="00EC3F6F" w:rsidP="00EC3F6F">
      <w:pPr>
        <w:rPr>
          <w:rFonts w:ascii="Avenir Next" w:hAnsi="Avenir Next"/>
          <w:sz w:val="22"/>
          <w:szCs w:val="22"/>
        </w:rPr>
      </w:pPr>
      <w:r w:rsidRPr="00EC3F6F">
        <w:rPr>
          <w:rFonts w:ascii="Avenir Next" w:hAnsi="Avenir Next"/>
          <w:sz w:val="22"/>
          <w:szCs w:val="22"/>
          <w:lang w:val="es-CO"/>
        </w:rPr>
        <w:t xml:space="preserve">———. Hijos e Hijas de Dios. </w:t>
      </w:r>
      <w:r w:rsidRPr="00EC3F6F">
        <w:rPr>
          <w:rFonts w:ascii="Avenir Next" w:hAnsi="Avenir Next"/>
          <w:sz w:val="22"/>
          <w:szCs w:val="22"/>
        </w:rPr>
        <w:t>Washington, DC: Review and Herald Publishing Association, 1955.</w:t>
      </w:r>
    </w:p>
    <w:p w14:paraId="45712AA3" w14:textId="77777777" w:rsidR="00EC3F6F" w:rsidRPr="00EC3F6F" w:rsidRDefault="00EC3F6F" w:rsidP="00EC3F6F">
      <w:pPr>
        <w:rPr>
          <w:rFonts w:ascii="Avenir Next" w:hAnsi="Avenir Next"/>
          <w:sz w:val="22"/>
          <w:szCs w:val="22"/>
        </w:rPr>
      </w:pPr>
    </w:p>
    <w:p w14:paraId="2666A112" w14:textId="6C3E7139" w:rsidR="00391C8D" w:rsidRPr="00C90AC4" w:rsidRDefault="00EC3F6F" w:rsidP="00391C8D">
      <w:pPr>
        <w:rPr>
          <w:rFonts w:ascii="Avenir Next" w:hAnsi="Avenir Next"/>
          <w:sz w:val="22"/>
          <w:szCs w:val="22"/>
          <w:lang w:val="es-CO"/>
        </w:rPr>
      </w:pPr>
      <w:r w:rsidRPr="00EC3F6F">
        <w:rPr>
          <w:rFonts w:ascii="Avenir Next" w:hAnsi="Avenir Next"/>
          <w:sz w:val="22"/>
          <w:szCs w:val="22"/>
          <w:lang w:val="es-CO"/>
        </w:rPr>
        <w:t xml:space="preserve">———. Testimonios para la Iglesia, vol. 5. Mountain View, CA: Asociación de Publicaciones de </w:t>
      </w:r>
      <w:proofErr w:type="spellStart"/>
      <w:r w:rsidRPr="00EC3F6F">
        <w:rPr>
          <w:rFonts w:ascii="Avenir Next" w:hAnsi="Avenir Next"/>
          <w:sz w:val="22"/>
          <w:szCs w:val="22"/>
          <w:lang w:val="es-CO"/>
        </w:rPr>
        <w:t>Pacific</w:t>
      </w:r>
      <w:proofErr w:type="spellEnd"/>
      <w:r w:rsidRPr="00EC3F6F">
        <w:rPr>
          <w:rFonts w:ascii="Avenir Next" w:hAnsi="Avenir Next"/>
          <w:sz w:val="22"/>
          <w:szCs w:val="22"/>
          <w:lang w:val="es-CO"/>
        </w:rPr>
        <w:t xml:space="preserve"> </w:t>
      </w:r>
      <w:proofErr w:type="spellStart"/>
      <w:r w:rsidRPr="00EC3F6F">
        <w:rPr>
          <w:rFonts w:ascii="Avenir Next" w:hAnsi="Avenir Next"/>
          <w:sz w:val="22"/>
          <w:szCs w:val="22"/>
          <w:lang w:val="es-CO"/>
        </w:rPr>
        <w:t>Press</w:t>
      </w:r>
      <w:proofErr w:type="spellEnd"/>
      <w:r w:rsidRPr="00EC3F6F">
        <w:rPr>
          <w:rFonts w:ascii="Avenir Next" w:hAnsi="Avenir Next"/>
          <w:sz w:val="22"/>
          <w:szCs w:val="22"/>
          <w:lang w:val="es-CO"/>
        </w:rPr>
        <w:t>, 1882.</w:t>
      </w:r>
    </w:p>
    <w:sectPr w:rsidR="00391C8D" w:rsidRPr="00C90AC4" w:rsidSect="00A4255E">
      <w:footerReference w:type="even" r:id="rId26"/>
      <w:footerReference w:type="default" r:id="rId27"/>
      <w:pgSz w:w="12240" w:h="15840"/>
      <w:pgMar w:top="1440" w:right="1440" w:bottom="1440" w:left="1440" w:header="706" w:footer="70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C52EF" w14:textId="77777777" w:rsidR="00321B27" w:rsidRDefault="00321B27">
      <w:r>
        <w:separator/>
      </w:r>
    </w:p>
  </w:endnote>
  <w:endnote w:type="continuationSeparator" w:id="0">
    <w:p w14:paraId="4455E466" w14:textId="77777777" w:rsidR="00321B27" w:rsidRDefault="00321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dvent Sans Logo">
    <w:altName w:val="Calibri"/>
    <w:panose1 w:val="020B0604020202020204"/>
    <w:charset w:val="00"/>
    <w:family w:val="swiss"/>
    <w:notTrueType/>
    <w:pitch w:val="variable"/>
    <w:sig w:usb0="E00002FF" w:usb1="4000001F" w:usb2="08000029" w:usb3="00000000" w:csb0="0000019F" w:csb1="00000000"/>
  </w:font>
  <w:font w:name="Calibri Light">
    <w:panose1 w:val="020F0302020204030204"/>
    <w:charset w:val="00"/>
    <w:family w:val="swiss"/>
    <w:pitch w:val="variable"/>
    <w:sig w:usb0="E0002AFF" w:usb1="C000247B" w:usb2="00000009" w:usb3="00000000" w:csb0="000001FF" w:csb1="00000000"/>
  </w:font>
  <w:font w:name="Avenir Next">
    <w:altName w:val="Avenir Next"/>
    <w:panose1 w:val="020B0503020202020204"/>
    <w:charset w:val="00"/>
    <w:family w:val="swiss"/>
    <w:pitch w:val="variable"/>
    <w:sig w:usb0="8000002F" w:usb1="5000204A" w:usb2="00000000" w:usb3="00000000" w:csb0="0000009B" w:csb1="00000000"/>
  </w:font>
  <w:font w:name="Calibri (Body)">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7097085"/>
      <w:docPartObj>
        <w:docPartGallery w:val="Page Numbers (Bottom of Page)"/>
        <w:docPartUnique/>
      </w:docPartObj>
    </w:sdtPr>
    <w:sdtContent>
      <w:p w14:paraId="35604382" w14:textId="0F59C82B" w:rsidR="00EB270C" w:rsidRDefault="00EB270C" w:rsidP="002C03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B64CEDA" w14:textId="77777777" w:rsidR="00EB270C" w:rsidRDefault="00EB270C" w:rsidP="00AE2E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B0B7" w14:textId="2D6A93B1" w:rsidR="00EB270C" w:rsidRPr="004A50A2" w:rsidRDefault="00EB270C" w:rsidP="00AE2EEA">
    <w:pPr>
      <w:pStyle w:val="Footer"/>
      <w:ind w:right="360"/>
      <w:rPr>
        <w:rFonts w:ascii="Avenir Next" w:hAnsi="Avenir Next"/>
        <w:i/>
        <w:iCs/>
        <w:sz w:val="18"/>
        <w:szCs w:val="18"/>
        <w:lang w:val="es-US"/>
      </w:rPr>
    </w:pPr>
    <w:r w:rsidRPr="004A50A2">
      <w:rPr>
        <w:rFonts w:ascii="Avenir Next" w:hAnsi="Avenir Next"/>
        <w:i/>
        <w:iCs/>
        <w:sz w:val="18"/>
        <w:szCs w:val="18"/>
        <w:lang w:val="es-US"/>
      </w:rPr>
      <w:t>Un Amor que Precede a Nuestras Elecciones</w:t>
    </w:r>
    <w:r w:rsidRPr="004A50A2">
      <w:rPr>
        <w:rFonts w:ascii="Avenir Next" w:hAnsi="Avenir Next"/>
        <w:i/>
        <w:iCs/>
        <w:sz w:val="18"/>
        <w:szCs w:val="18"/>
        <w:lang w:val="es-US"/>
      </w:rPr>
      <w:tab/>
    </w:r>
    <w:r w:rsidRPr="00284EE3">
      <w:rPr>
        <w:rFonts w:ascii="Avenir Next" w:hAnsi="Avenir Next"/>
        <w:i/>
        <w:iCs/>
        <w:sz w:val="18"/>
        <w:szCs w:val="18"/>
      </w:rPr>
      <w:fldChar w:fldCharType="begin"/>
    </w:r>
    <w:r w:rsidRPr="004A50A2">
      <w:rPr>
        <w:rFonts w:ascii="Avenir Next" w:hAnsi="Avenir Next"/>
        <w:i/>
        <w:iCs/>
        <w:sz w:val="18"/>
        <w:szCs w:val="18"/>
        <w:lang w:val="es-US"/>
      </w:rPr>
      <w:instrText xml:space="preserve"> PAGE  \* MERGEFORMAT </w:instrText>
    </w:r>
    <w:r w:rsidRPr="00284EE3">
      <w:rPr>
        <w:rFonts w:ascii="Avenir Next" w:hAnsi="Avenir Next"/>
        <w:i/>
        <w:iCs/>
        <w:sz w:val="18"/>
        <w:szCs w:val="18"/>
      </w:rPr>
      <w:fldChar w:fldCharType="separate"/>
    </w:r>
    <w:r w:rsidR="00C86098">
      <w:rPr>
        <w:rFonts w:ascii="Avenir Next" w:hAnsi="Avenir Next"/>
        <w:i/>
        <w:iCs/>
        <w:noProof/>
        <w:sz w:val="18"/>
        <w:szCs w:val="18"/>
        <w:lang w:val="es-US"/>
      </w:rPr>
      <w:t>21</w:t>
    </w:r>
    <w:r w:rsidRPr="00284EE3">
      <w:rPr>
        <w:rFonts w:ascii="Avenir Next" w:hAnsi="Avenir Next"/>
        <w:i/>
        <w:iCs/>
        <w:sz w:val="18"/>
        <w:szCs w:val="18"/>
      </w:rPr>
      <w:fldChar w:fldCharType="end"/>
    </w:r>
    <w:r w:rsidRPr="004A50A2">
      <w:rPr>
        <w:rFonts w:ascii="Avenir Next" w:hAnsi="Avenir Next"/>
        <w:i/>
        <w:iCs/>
        <w:sz w:val="18"/>
        <w:szCs w:val="18"/>
        <w:lang w:val="es-US"/>
      </w:rPr>
      <w:tab/>
    </w:r>
    <w:r w:rsidR="00A02015">
      <w:rPr>
        <w:rFonts w:ascii="Avenir Next" w:hAnsi="Avenir Next"/>
        <w:i/>
        <w:iCs/>
        <w:sz w:val="18"/>
        <w:szCs w:val="18"/>
        <w:lang w:val="es-US"/>
      </w:rPr>
      <w:t>10 de Junio de</w:t>
    </w:r>
    <w:r w:rsidRPr="004A50A2">
      <w:rPr>
        <w:rFonts w:ascii="Avenir Next" w:hAnsi="Avenir Next"/>
        <w:i/>
        <w:iCs/>
        <w:sz w:val="18"/>
        <w:szCs w:val="18"/>
        <w:lang w:val="es-US"/>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4BCA2" w14:textId="77777777" w:rsidR="00321B27" w:rsidRDefault="00321B27">
      <w:r>
        <w:separator/>
      </w:r>
    </w:p>
  </w:footnote>
  <w:footnote w:type="continuationSeparator" w:id="0">
    <w:p w14:paraId="3DB10B3C" w14:textId="77777777" w:rsidR="00321B27" w:rsidRDefault="00321B27">
      <w:r>
        <w:continuationSeparator/>
      </w:r>
    </w:p>
  </w:footnote>
  <w:footnote w:id="1">
    <w:p w14:paraId="657CBE4F" w14:textId="5F68C9AF" w:rsidR="00EB270C" w:rsidRPr="00B72137" w:rsidRDefault="00EB270C">
      <w:pPr>
        <w:pStyle w:val="FootnoteText"/>
      </w:pPr>
      <w:r>
        <w:rPr>
          <w:rStyle w:val="FootnoteReference"/>
        </w:rPr>
        <w:footnoteRef/>
      </w:r>
      <w:r>
        <w:t xml:space="preserve"> </w:t>
      </w:r>
      <w:r>
        <w:rPr>
          <w:lang w:val="en-US"/>
        </w:rPr>
        <w:t xml:space="preserve">James Burton Coffman, </w:t>
      </w:r>
      <w:r w:rsidRPr="005439FB">
        <w:rPr>
          <w:i/>
          <w:iCs/>
          <w:lang w:val="en-US"/>
        </w:rPr>
        <w:t>Coffman Commentaries on the Bible</w:t>
      </w:r>
      <w:r>
        <w:rPr>
          <w:lang w:val="en-US"/>
        </w:rPr>
        <w:t xml:space="preserve"> (Josué 2:10).</w:t>
      </w:r>
    </w:p>
  </w:footnote>
  <w:footnote w:id="2">
    <w:p w14:paraId="551CF4EA" w14:textId="41B932ED" w:rsidR="00EB270C" w:rsidRPr="00AE727A" w:rsidRDefault="00EB270C">
      <w:pPr>
        <w:pStyle w:val="FootnoteText"/>
        <w:rPr>
          <w:lang w:val="es-CO"/>
        </w:rPr>
      </w:pPr>
      <w:r>
        <w:rPr>
          <w:rStyle w:val="FootnoteReference"/>
        </w:rPr>
        <w:footnoteRef/>
      </w:r>
      <w:r w:rsidRPr="00AE727A">
        <w:rPr>
          <w:lang w:val="es-CO"/>
        </w:rPr>
        <w:t xml:space="preserve"> Véase también Salmo 14:3; 53:1-3; Eclesiastés 7:20</w:t>
      </w:r>
    </w:p>
  </w:footnote>
  <w:footnote w:id="3">
    <w:p w14:paraId="4A7B8406" w14:textId="3BDBC95F" w:rsidR="00EB270C" w:rsidRPr="006C76A9" w:rsidRDefault="00EB270C">
      <w:pPr>
        <w:pStyle w:val="FootnoteText"/>
        <w:rPr>
          <w:lang w:val="es-CO"/>
        </w:rPr>
      </w:pPr>
      <w:r>
        <w:rPr>
          <w:rStyle w:val="FootnoteReference"/>
        </w:rPr>
        <w:footnoteRef/>
      </w:r>
      <w:r w:rsidRPr="006C76A9">
        <w:rPr>
          <w:lang w:val="es-CO"/>
        </w:rPr>
        <w:t xml:space="preserve"> Elena </w:t>
      </w:r>
      <w:r>
        <w:rPr>
          <w:lang w:val="es-CO"/>
        </w:rPr>
        <w:t xml:space="preserve">G. </w:t>
      </w:r>
      <w:r w:rsidRPr="006C76A9">
        <w:rPr>
          <w:lang w:val="es-CO"/>
        </w:rPr>
        <w:t>de White, El Camino a Cristo, 64.2</w:t>
      </w:r>
    </w:p>
  </w:footnote>
  <w:footnote w:id="4">
    <w:p w14:paraId="327045C6" w14:textId="68614F52" w:rsidR="00EB270C" w:rsidRPr="006C76A9" w:rsidRDefault="00EB270C">
      <w:pPr>
        <w:pStyle w:val="FootnoteText"/>
      </w:pPr>
      <w:r>
        <w:rPr>
          <w:rStyle w:val="FootnoteReference"/>
        </w:rPr>
        <w:footnoteRef/>
      </w:r>
      <w:r>
        <w:t xml:space="preserve"> White, </w:t>
      </w:r>
      <w:r w:rsidRPr="005439FB">
        <w:rPr>
          <w:i/>
          <w:iCs/>
        </w:rPr>
        <w:t>Evangelism</w:t>
      </w:r>
      <w:r>
        <w:rPr>
          <w:i/>
          <w:iCs/>
        </w:rPr>
        <w:t>o,</w:t>
      </w:r>
      <w:r>
        <w:t xml:space="preserve"> 303.2</w:t>
      </w:r>
    </w:p>
  </w:footnote>
  <w:footnote w:id="5">
    <w:p w14:paraId="6CD93D26" w14:textId="55DEDF88" w:rsidR="00EB270C" w:rsidRPr="006C76A9" w:rsidRDefault="00EB270C">
      <w:pPr>
        <w:pStyle w:val="FootnoteText"/>
      </w:pPr>
      <w:r>
        <w:rPr>
          <w:rStyle w:val="FootnoteReference"/>
        </w:rPr>
        <w:footnoteRef/>
      </w:r>
      <w:r>
        <w:t xml:space="preserve"> </w:t>
      </w:r>
      <w:r w:rsidRPr="00E65916">
        <w:rPr>
          <w:rFonts w:asciiTheme="minorHAnsi" w:hAnsiTheme="minorHAnsi" w:cstheme="minorHAnsi"/>
        </w:rPr>
        <w:t xml:space="preserve">H.D.M. Spence-Jones, </w:t>
      </w:r>
      <w:r>
        <w:rPr>
          <w:rFonts w:asciiTheme="minorHAnsi" w:hAnsiTheme="minorHAnsi" w:cstheme="minorHAnsi"/>
        </w:rPr>
        <w:t xml:space="preserve">editor, </w:t>
      </w:r>
      <w:r w:rsidRPr="00E65916">
        <w:rPr>
          <w:rFonts w:asciiTheme="minorHAnsi" w:hAnsiTheme="minorHAnsi" w:cstheme="minorHAnsi"/>
          <w:i/>
          <w:iCs/>
        </w:rPr>
        <w:t>The Pulpit Commentary</w:t>
      </w:r>
      <w:r>
        <w:rPr>
          <w:rFonts w:asciiTheme="minorHAnsi" w:hAnsiTheme="minorHAnsi" w:cstheme="minorHAnsi"/>
          <w:i/>
          <w:iCs/>
        </w:rPr>
        <w:t xml:space="preserve"> </w:t>
      </w:r>
      <w:r>
        <w:rPr>
          <w:rFonts w:asciiTheme="minorHAnsi" w:hAnsiTheme="minorHAnsi" w:cstheme="minorHAnsi"/>
        </w:rPr>
        <w:t>(Josué</w:t>
      </w:r>
      <w:r w:rsidRPr="00E65916">
        <w:rPr>
          <w:rFonts w:asciiTheme="minorHAnsi" w:hAnsiTheme="minorHAnsi" w:cstheme="minorHAnsi"/>
        </w:rPr>
        <w:t xml:space="preserve"> 2:12).</w:t>
      </w:r>
    </w:p>
  </w:footnote>
  <w:footnote w:id="6">
    <w:p w14:paraId="27659176" w14:textId="6EEDEE2E" w:rsidR="00EB270C" w:rsidRPr="0043125F" w:rsidRDefault="00EB270C">
      <w:pPr>
        <w:pStyle w:val="FootnoteText"/>
        <w:rPr>
          <w:lang w:val="en-US"/>
        </w:rPr>
      </w:pPr>
      <w:r>
        <w:rPr>
          <w:rStyle w:val="FootnoteReference"/>
        </w:rPr>
        <w:footnoteRef/>
      </w:r>
      <w:r>
        <w:t xml:space="preserve">Peter </w:t>
      </w:r>
      <w:r>
        <w:rPr>
          <w:lang w:val="en-US"/>
        </w:rPr>
        <w:t xml:space="preserve">Scazzero, </w:t>
      </w:r>
      <w:r w:rsidRPr="005615F3">
        <w:rPr>
          <w:i/>
          <w:iCs/>
          <w:lang w:val="en-US"/>
        </w:rPr>
        <w:t>Emotionally Healthy Spirituality</w:t>
      </w:r>
      <w:r>
        <w:rPr>
          <w:lang w:val="en-US"/>
        </w:rPr>
        <w:t xml:space="preserve">, 165-167. </w:t>
      </w:r>
      <w:r>
        <w:t xml:space="preserve"> </w:t>
      </w:r>
    </w:p>
  </w:footnote>
  <w:footnote w:id="7">
    <w:p w14:paraId="57EB74D0" w14:textId="5F958364" w:rsidR="00EB270C" w:rsidRPr="00E40E6C" w:rsidRDefault="00EB270C">
      <w:pPr>
        <w:pStyle w:val="FootnoteText"/>
        <w:rPr>
          <w:lang w:val="es-CO"/>
        </w:rPr>
      </w:pPr>
      <w:r>
        <w:rPr>
          <w:rStyle w:val="FootnoteReference"/>
        </w:rPr>
        <w:footnoteRef/>
      </w:r>
      <w:r w:rsidRPr="00E40E6C">
        <w:rPr>
          <w:lang w:val="es-CO"/>
        </w:rPr>
        <w:t xml:space="preserve"> </w:t>
      </w:r>
      <w:r>
        <w:rPr>
          <w:lang w:val="es-CO"/>
        </w:rPr>
        <w:t>El</w:t>
      </w:r>
      <w:r w:rsidRPr="00E40E6C">
        <w:rPr>
          <w:lang w:val="es-CO"/>
        </w:rPr>
        <w:t>en</w:t>
      </w:r>
      <w:r>
        <w:rPr>
          <w:lang w:val="es-CO"/>
        </w:rPr>
        <w:t>a</w:t>
      </w:r>
      <w:r w:rsidRPr="00E40E6C">
        <w:rPr>
          <w:lang w:val="es-CO"/>
        </w:rPr>
        <w:t xml:space="preserve"> G. </w:t>
      </w:r>
      <w:r>
        <w:rPr>
          <w:lang w:val="es-CO"/>
        </w:rPr>
        <w:t xml:space="preserve">de </w:t>
      </w:r>
      <w:r w:rsidRPr="00E40E6C">
        <w:rPr>
          <w:lang w:val="es-CO"/>
        </w:rPr>
        <w:t xml:space="preserve">White, </w:t>
      </w:r>
      <w:r w:rsidRPr="00E40E6C">
        <w:rPr>
          <w:i/>
          <w:iCs/>
          <w:lang w:val="es-CO"/>
        </w:rPr>
        <w:t>Exaltad a Jesús</w:t>
      </w:r>
      <w:r w:rsidRPr="00E40E6C">
        <w:rPr>
          <w:lang w:val="es-CO"/>
        </w:rPr>
        <w:t>, 136 (Mayo 8)</w:t>
      </w:r>
    </w:p>
  </w:footnote>
  <w:footnote w:id="8">
    <w:p w14:paraId="26BC9C8B" w14:textId="75280CDC" w:rsidR="00EB270C" w:rsidRPr="003669FA" w:rsidRDefault="00EB270C">
      <w:pPr>
        <w:pStyle w:val="FootnoteText"/>
        <w:rPr>
          <w:lang w:val="en-US"/>
        </w:rPr>
      </w:pPr>
      <w:r>
        <w:rPr>
          <w:rStyle w:val="FootnoteReference"/>
        </w:rPr>
        <w:footnoteRef/>
      </w:r>
      <w:r>
        <w:t xml:space="preserve"> Albert </w:t>
      </w:r>
      <w:r w:rsidRPr="00B9385B">
        <w:rPr>
          <w:lang w:val="en-US"/>
        </w:rPr>
        <w:t>Barnes [1834]</w:t>
      </w:r>
      <w:r>
        <w:rPr>
          <w:lang w:val="en-US"/>
        </w:rPr>
        <w:t xml:space="preserve">, </w:t>
      </w:r>
      <w:r w:rsidRPr="00B9385B">
        <w:rPr>
          <w:i/>
          <w:iCs/>
          <w:lang w:val="en-US"/>
        </w:rPr>
        <w:t>Notes on the Bible</w:t>
      </w:r>
      <w:r w:rsidRPr="00B9385B">
        <w:rPr>
          <w:lang w:val="en-US"/>
        </w:rPr>
        <w:t xml:space="preserve"> </w:t>
      </w:r>
      <w:r>
        <w:rPr>
          <w:lang w:val="en-US"/>
        </w:rPr>
        <w:t>(Mateo</w:t>
      </w:r>
      <w:r w:rsidRPr="00B9385B">
        <w:rPr>
          <w:lang w:val="en-US"/>
        </w:rPr>
        <w:t xml:space="preserve"> 22:37</w:t>
      </w:r>
      <w:r>
        <w:rPr>
          <w:lang w:val="en-US"/>
        </w:rPr>
        <w:t>)</w:t>
      </w:r>
      <w:r w:rsidRPr="00B9385B">
        <w:rPr>
          <w:lang w:val="en-US"/>
        </w:rPr>
        <w:t>.</w:t>
      </w:r>
    </w:p>
  </w:footnote>
  <w:footnote w:id="9">
    <w:p w14:paraId="63DC82E9" w14:textId="4BBBEEFB" w:rsidR="00EB270C" w:rsidRPr="004A50A2" w:rsidRDefault="00EB270C">
      <w:pPr>
        <w:pStyle w:val="FootnoteText"/>
        <w:rPr>
          <w:lang w:val="en-US"/>
        </w:rPr>
      </w:pPr>
      <w:r>
        <w:rPr>
          <w:rStyle w:val="FootnoteReference"/>
        </w:rPr>
        <w:footnoteRef/>
      </w:r>
      <w:r>
        <w:rPr>
          <w:lang w:val="en-US"/>
        </w:rPr>
        <w:t xml:space="preserve"> Scazzero, </w:t>
      </w:r>
      <w:r w:rsidRPr="00153A6F">
        <w:rPr>
          <w:i/>
          <w:iCs/>
          <w:lang w:val="en-US"/>
        </w:rPr>
        <w:t>Emotionally Healthy Spirituality,</w:t>
      </w:r>
      <w:r>
        <w:rPr>
          <w:lang w:val="en-US"/>
        </w:rPr>
        <w:t xml:space="preserve"> 35.</w:t>
      </w:r>
      <w:r>
        <w:t xml:space="preserve"> </w:t>
      </w:r>
    </w:p>
  </w:footnote>
  <w:footnote w:id="10">
    <w:p w14:paraId="42D1FF86" w14:textId="07B4CB20" w:rsidR="00EB270C" w:rsidRPr="007E1465" w:rsidRDefault="00EB270C">
      <w:pPr>
        <w:pStyle w:val="FootnoteText"/>
        <w:rPr>
          <w:lang w:val="en-US"/>
        </w:rPr>
      </w:pPr>
      <w:r>
        <w:rPr>
          <w:rStyle w:val="FootnoteReference"/>
        </w:rPr>
        <w:footnoteRef/>
      </w:r>
      <w:r>
        <w:t xml:space="preserve"> </w:t>
      </w:r>
      <w:r w:rsidRPr="00D9632D">
        <w:rPr>
          <w:rFonts w:asciiTheme="minorHAnsi" w:hAnsiTheme="minorHAnsi" w:cstheme="minorHAnsi"/>
        </w:rPr>
        <w:t>J</w:t>
      </w:r>
      <w:r>
        <w:rPr>
          <w:rFonts w:asciiTheme="minorHAnsi" w:hAnsiTheme="minorHAnsi" w:cstheme="minorHAnsi"/>
        </w:rPr>
        <w:t>ennifer J</w:t>
      </w:r>
      <w:r w:rsidRPr="00D9632D">
        <w:rPr>
          <w:rFonts w:asciiTheme="minorHAnsi" w:hAnsiTheme="minorHAnsi" w:cstheme="minorHAnsi"/>
        </w:rPr>
        <w:t>ohns, “False Self,” Encyclope</w:t>
      </w:r>
      <w:r>
        <w:rPr>
          <w:rFonts w:asciiTheme="minorHAnsi" w:hAnsiTheme="minorHAnsi" w:cstheme="minorHAnsi"/>
        </w:rPr>
        <w:t>dia.com</w:t>
      </w:r>
    </w:p>
  </w:footnote>
  <w:footnote w:id="11">
    <w:p w14:paraId="0E50FF16" w14:textId="2BA65FE2" w:rsidR="00EB270C" w:rsidRPr="003D76D1" w:rsidRDefault="00EB270C">
      <w:pPr>
        <w:pStyle w:val="FootnoteText"/>
        <w:rPr>
          <w:lang w:val="es-CO"/>
        </w:rPr>
      </w:pPr>
      <w:r>
        <w:rPr>
          <w:rStyle w:val="FootnoteReference"/>
        </w:rPr>
        <w:footnoteRef/>
      </w:r>
      <w:r>
        <w:t xml:space="preserve">D.W. </w:t>
      </w:r>
      <w:r w:rsidRPr="00D9632D">
        <w:rPr>
          <w:rFonts w:asciiTheme="minorHAnsi" w:hAnsiTheme="minorHAnsi" w:cstheme="minorHAnsi"/>
          <w:lang w:val="en-US"/>
        </w:rPr>
        <w:t xml:space="preserve">Winnicott, </w:t>
      </w:r>
      <w:r w:rsidRPr="00D9632D">
        <w:rPr>
          <w:rFonts w:asciiTheme="minorHAnsi" w:hAnsiTheme="minorHAnsi" w:cstheme="minorHAnsi"/>
          <w:i/>
          <w:iCs/>
          <w:lang w:val="en-US"/>
        </w:rPr>
        <w:t>The Maturational Processes and the Facilitating</w:t>
      </w:r>
      <w:r>
        <w:rPr>
          <w:rStyle w:val="Hyperlink"/>
        </w:rPr>
        <w:t>.</w:t>
      </w:r>
      <w:r>
        <w:t xml:space="preserve"> </w:t>
      </w:r>
      <w:r w:rsidRPr="0035486C">
        <w:rPr>
          <w:lang w:val="es-CO"/>
        </w:rPr>
        <w:t>Ideas y comentarios en este seminario</w:t>
      </w:r>
      <w:r>
        <w:rPr>
          <w:lang w:val="es-CO"/>
        </w:rPr>
        <w:t xml:space="preserve"> fueron tomadas de esta lectura</w:t>
      </w:r>
      <w:r w:rsidRPr="0035486C">
        <w:rPr>
          <w:lang w:val="es-CO"/>
        </w:rPr>
        <w:t>.</w:t>
      </w:r>
      <w:r>
        <w:rPr>
          <w:lang w:val="es-CO"/>
        </w:rPr>
        <w:t xml:space="preserve"> </w:t>
      </w:r>
      <w:r w:rsidRPr="003D76D1">
        <w:rPr>
          <w:lang w:val="es-CO"/>
        </w:rPr>
        <w:t>Documentos adicionales de y acerca de el verdadero y falso yo de Winnicott, también</w:t>
      </w:r>
      <w:r>
        <w:rPr>
          <w:lang w:val="es-CO"/>
        </w:rPr>
        <w:t xml:space="preserve"> fueron consultados</w:t>
      </w:r>
      <w:r w:rsidRPr="003D76D1">
        <w:rPr>
          <w:lang w:val="es-CO"/>
        </w:rPr>
        <w:t xml:space="preserve">: D.W. Winnicott, “The True and False Self,” </w:t>
      </w:r>
      <w:r w:rsidRPr="003D76D1">
        <w:rPr>
          <w:rStyle w:val="Hyperlink"/>
          <w:color w:val="000000" w:themeColor="text1"/>
          <w:u w:val="none"/>
          <w:lang w:val="es-CO"/>
        </w:rPr>
        <w:t>a</w:t>
      </w:r>
      <w:r w:rsidRPr="003D76D1">
        <w:rPr>
          <w:color w:val="000000" w:themeColor="text1"/>
          <w:lang w:val="es-CO"/>
        </w:rPr>
        <w:t xml:space="preserve">nd Danielle Trudeau, “Dr. D.W. Winnicott: The True and False Self,” </w:t>
      </w:r>
      <w:r w:rsidRPr="003D76D1">
        <w:rPr>
          <w:lang w:val="es-CO"/>
        </w:rPr>
        <w:t xml:space="preserve">  </w:t>
      </w:r>
    </w:p>
  </w:footnote>
  <w:footnote w:id="12">
    <w:p w14:paraId="625F6085" w14:textId="724F540D" w:rsidR="00EB270C" w:rsidRPr="003D76D1" w:rsidRDefault="00EB270C">
      <w:pPr>
        <w:pStyle w:val="FootnoteText"/>
        <w:rPr>
          <w:lang w:val="en-US"/>
        </w:rPr>
      </w:pPr>
      <w:r>
        <w:rPr>
          <w:rStyle w:val="FootnoteReference"/>
        </w:rPr>
        <w:footnoteRef/>
      </w:r>
      <w:r>
        <w:t xml:space="preserve"> M. Robert Mulholland, Jr, </w:t>
      </w:r>
      <w:r w:rsidRPr="000E75BE">
        <w:rPr>
          <w:i/>
          <w:iCs/>
          <w:lang w:val="en-US"/>
        </w:rPr>
        <w:t>The Deeper Journey</w:t>
      </w:r>
      <w:r>
        <w:rPr>
          <w:i/>
          <w:iCs/>
          <w:lang w:val="en-US"/>
        </w:rPr>
        <w:t>,</w:t>
      </w:r>
      <w:r w:rsidRPr="00D60C5F">
        <w:rPr>
          <w:lang w:val="en-US"/>
        </w:rPr>
        <w:t xml:space="preserve"> 24</w:t>
      </w:r>
    </w:p>
  </w:footnote>
  <w:footnote w:id="13">
    <w:p w14:paraId="25DCB85B" w14:textId="4170CD44" w:rsidR="00EB270C" w:rsidRPr="003D76D1" w:rsidRDefault="00EB270C">
      <w:pPr>
        <w:pStyle w:val="FootnoteText"/>
        <w:rPr>
          <w:lang w:val="es-CO"/>
        </w:rPr>
      </w:pPr>
      <w:r>
        <w:rPr>
          <w:rStyle w:val="FootnoteReference"/>
        </w:rPr>
        <w:footnoteRef/>
      </w:r>
      <w:r w:rsidRPr="004A50A2">
        <w:rPr>
          <w:lang w:val="es-US"/>
        </w:rPr>
        <w:t xml:space="preserve"> Ibid., capítulos 2 y 3</w:t>
      </w:r>
    </w:p>
  </w:footnote>
  <w:footnote w:id="14">
    <w:p w14:paraId="1BD803A5" w14:textId="58B23247" w:rsidR="00EB270C" w:rsidRPr="00171E78" w:rsidRDefault="00EB270C">
      <w:pPr>
        <w:pStyle w:val="FootnoteText"/>
        <w:rPr>
          <w:lang w:val="es-CO"/>
        </w:rPr>
      </w:pPr>
      <w:r>
        <w:rPr>
          <w:rStyle w:val="FootnoteReference"/>
        </w:rPr>
        <w:footnoteRef/>
      </w:r>
      <w:r w:rsidRPr="004A50A2">
        <w:rPr>
          <w:lang w:val="es-US"/>
        </w:rPr>
        <w:t xml:space="preserve"> Ibid., 26.</w:t>
      </w:r>
    </w:p>
  </w:footnote>
  <w:footnote w:id="15">
    <w:p w14:paraId="7F0C6C93" w14:textId="5545B638" w:rsidR="00EB270C" w:rsidRPr="00171E78" w:rsidRDefault="00EB270C">
      <w:pPr>
        <w:pStyle w:val="FootnoteText"/>
        <w:rPr>
          <w:lang w:val="es-CO"/>
        </w:rPr>
      </w:pPr>
      <w:r>
        <w:rPr>
          <w:rStyle w:val="FootnoteReference"/>
        </w:rPr>
        <w:footnoteRef/>
      </w:r>
      <w:r w:rsidRPr="004A50A2">
        <w:rPr>
          <w:lang w:val="es-US"/>
        </w:rPr>
        <w:t xml:space="preserve"> Ibid., 31.</w:t>
      </w:r>
    </w:p>
  </w:footnote>
  <w:footnote w:id="16">
    <w:p w14:paraId="7B7F9E61" w14:textId="0184D19B" w:rsidR="00EB270C" w:rsidRPr="004A50A2" w:rsidRDefault="00EB270C">
      <w:pPr>
        <w:pStyle w:val="FootnoteText"/>
        <w:rPr>
          <w:lang w:val="en-US"/>
        </w:rPr>
      </w:pPr>
      <w:r>
        <w:rPr>
          <w:rStyle w:val="FootnoteReference"/>
        </w:rPr>
        <w:footnoteRef/>
      </w:r>
      <w:r>
        <w:t xml:space="preserve"> </w:t>
      </w:r>
      <w:r>
        <w:rPr>
          <w:lang w:val="en-US"/>
        </w:rPr>
        <w:t>Ibid., 32.</w:t>
      </w:r>
    </w:p>
  </w:footnote>
  <w:footnote w:id="17">
    <w:p w14:paraId="53280FCD" w14:textId="5AF1EEF4" w:rsidR="00EB270C" w:rsidRPr="008C4847" w:rsidRDefault="00EB270C">
      <w:pPr>
        <w:pStyle w:val="FootnoteText"/>
        <w:rPr>
          <w:lang w:val="en-US"/>
        </w:rPr>
      </w:pPr>
      <w:r>
        <w:rPr>
          <w:rStyle w:val="FootnoteReference"/>
        </w:rPr>
        <w:footnoteRef/>
      </w:r>
      <w:r>
        <w:t xml:space="preserve"> Parker Palmer, </w:t>
      </w:r>
      <w:r w:rsidRPr="00D95628">
        <w:rPr>
          <w:i/>
          <w:iCs/>
          <w:lang w:val="en-US"/>
        </w:rPr>
        <w:t>A Hidden Wholeness</w:t>
      </w:r>
      <w:r>
        <w:rPr>
          <w:i/>
          <w:iCs/>
          <w:lang w:val="en-US"/>
        </w:rPr>
        <w:t>,</w:t>
      </w:r>
      <w:r>
        <w:rPr>
          <w:lang w:val="en-US"/>
        </w:rPr>
        <w:t xml:space="preserve"> 80-81.</w:t>
      </w:r>
    </w:p>
  </w:footnote>
  <w:footnote w:id="18">
    <w:p w14:paraId="7312A6AF" w14:textId="728C8D0E" w:rsidR="00EB270C" w:rsidRPr="004A50A2" w:rsidRDefault="00EB270C">
      <w:pPr>
        <w:pStyle w:val="FootnoteText"/>
        <w:rPr>
          <w:lang w:val="en-US"/>
        </w:rPr>
      </w:pPr>
      <w:r>
        <w:rPr>
          <w:rStyle w:val="FootnoteReference"/>
        </w:rPr>
        <w:footnoteRef/>
      </w:r>
      <w:r>
        <w:t xml:space="preserve"> Scazzero, </w:t>
      </w:r>
      <w:r w:rsidRPr="00D95628">
        <w:rPr>
          <w:i/>
          <w:iCs/>
        </w:rPr>
        <w:t>Emotionally Healthy Spirituality</w:t>
      </w:r>
      <w:r>
        <w:rPr>
          <w:i/>
          <w:iCs/>
        </w:rPr>
        <w:t>,</w:t>
      </w:r>
      <w:r w:rsidRPr="008B40FF">
        <w:t xml:space="preserve"> </w:t>
      </w:r>
      <w:r>
        <w:t>62.</w:t>
      </w:r>
    </w:p>
  </w:footnote>
  <w:footnote w:id="19">
    <w:p w14:paraId="13987FD3" w14:textId="3B718ACE" w:rsidR="00EB270C" w:rsidRPr="008C4847" w:rsidRDefault="00EB270C">
      <w:pPr>
        <w:pStyle w:val="FootnoteText"/>
        <w:rPr>
          <w:lang w:val="en-US"/>
        </w:rPr>
      </w:pPr>
      <w:r>
        <w:rPr>
          <w:rStyle w:val="FootnoteReference"/>
        </w:rPr>
        <w:footnoteRef/>
      </w:r>
      <w:r>
        <w:t xml:space="preserve"> Susan David, “3</w:t>
      </w:r>
      <w:r w:rsidRPr="008B40FF">
        <w:t xml:space="preserve"> </w:t>
      </w:r>
      <w:r>
        <w:t>W</w:t>
      </w:r>
      <w:r w:rsidRPr="008B40FF">
        <w:t xml:space="preserve">ays to </w:t>
      </w:r>
      <w:r>
        <w:t>B</w:t>
      </w:r>
      <w:r w:rsidRPr="008B40FF">
        <w:t xml:space="preserve">etter </w:t>
      </w:r>
      <w:r>
        <w:t>U</w:t>
      </w:r>
      <w:r w:rsidRPr="008B40FF">
        <w:t xml:space="preserve">nderstand </w:t>
      </w:r>
      <w:r>
        <w:t>Y</w:t>
      </w:r>
      <w:r w:rsidRPr="008B40FF">
        <w:t xml:space="preserve">our </w:t>
      </w:r>
      <w:r>
        <w:t>E</w:t>
      </w:r>
      <w:r w:rsidRPr="008B40FF">
        <w:t>motions</w:t>
      </w:r>
      <w:r>
        <w:t xml:space="preserve">,” </w:t>
      </w:r>
      <w:r w:rsidRPr="009D3045">
        <w:rPr>
          <w:i/>
          <w:iCs/>
        </w:rPr>
        <w:t>Harvard Business Review</w:t>
      </w:r>
      <w:r>
        <w:rPr>
          <w:i/>
          <w:iCs/>
        </w:rPr>
        <w:t xml:space="preserve">, </w:t>
      </w:r>
      <w:r w:rsidRPr="009D3045">
        <w:t>online</w:t>
      </w:r>
      <w:r>
        <w:t>, November 2016.</w:t>
      </w:r>
    </w:p>
  </w:footnote>
  <w:footnote w:id="20">
    <w:p w14:paraId="47CEEEE8" w14:textId="1787C83D" w:rsidR="00EB270C" w:rsidRPr="007E76E3" w:rsidRDefault="00EB270C">
      <w:pPr>
        <w:pStyle w:val="FootnoteText"/>
        <w:rPr>
          <w:color w:val="000000" w:themeColor="text1"/>
          <w:lang w:val="en-US"/>
        </w:rPr>
      </w:pPr>
      <w:r>
        <w:rPr>
          <w:rStyle w:val="FootnoteReference"/>
        </w:rPr>
        <w:footnoteRef/>
      </w:r>
      <w:r>
        <w:rPr>
          <w:lang w:val="en-US"/>
        </w:rPr>
        <w:t xml:space="preserve"> </w:t>
      </w:r>
      <w:r w:rsidRPr="007E76E3">
        <w:rPr>
          <w:lang w:val="en-US"/>
        </w:rPr>
        <w:t xml:space="preserve">Dan Allender and Tremper Longman III. </w:t>
      </w:r>
      <w:r w:rsidRPr="007E76E3">
        <w:rPr>
          <w:i/>
          <w:iCs/>
          <w:lang w:val="en-US"/>
        </w:rPr>
        <w:t>The Cry of the Soul,</w:t>
      </w:r>
      <w:r w:rsidRPr="007E76E3">
        <w:rPr>
          <w:lang w:val="en-US"/>
        </w:rPr>
        <w:t xml:space="preserve"> 24-25</w:t>
      </w:r>
      <w:r w:rsidRPr="007E76E3">
        <w:rPr>
          <w:color w:val="C00000"/>
          <w:lang w:val="en-US"/>
        </w:rPr>
        <w:t xml:space="preserve">. </w:t>
      </w:r>
      <w:r w:rsidRPr="007E76E3">
        <w:rPr>
          <w:color w:val="000000" w:themeColor="text1"/>
          <w:lang w:val="en-US"/>
        </w:rPr>
        <w:t xml:space="preserve">See also Scazzero, </w:t>
      </w:r>
      <w:r w:rsidRPr="007E76E3">
        <w:rPr>
          <w:i/>
          <w:iCs/>
          <w:color w:val="000000" w:themeColor="text1"/>
          <w:lang w:val="en-US"/>
        </w:rPr>
        <w:t>Emotionally Healthy Spirituality,</w:t>
      </w:r>
      <w:r w:rsidRPr="007E76E3">
        <w:rPr>
          <w:color w:val="000000" w:themeColor="text1"/>
          <w:lang w:val="en-US"/>
        </w:rPr>
        <w:t xml:space="preserve"> 49.</w:t>
      </w:r>
    </w:p>
  </w:footnote>
  <w:footnote w:id="21">
    <w:p w14:paraId="64A75313" w14:textId="04BB1433" w:rsidR="00EB270C" w:rsidRPr="007E76E3" w:rsidRDefault="00EB270C">
      <w:pPr>
        <w:pStyle w:val="FootnoteText"/>
        <w:rPr>
          <w:lang w:val="en-US"/>
        </w:rPr>
      </w:pPr>
      <w:r>
        <w:rPr>
          <w:rStyle w:val="FootnoteReference"/>
        </w:rPr>
        <w:footnoteRef/>
      </w:r>
      <w:r>
        <w:t xml:space="preserve"> Daniel Goleman, Emotional Intelligence. </w:t>
      </w:r>
      <w:r w:rsidRPr="007E76E3">
        <w:rPr>
          <w:lang w:val="es-CO"/>
        </w:rPr>
        <w:t xml:space="preserve">Esta es una lista adaptada. </w:t>
      </w:r>
      <w:r>
        <w:t>Ver también “</w:t>
      </w:r>
      <w:r>
        <w:rPr>
          <w:lang w:val="en-US"/>
        </w:rPr>
        <w:t xml:space="preserve">Daniel Goleman’s </w:t>
      </w:r>
      <w:r w:rsidRPr="009A67C4">
        <w:rPr>
          <w:lang w:val="en-US"/>
        </w:rPr>
        <w:t>Emotional Intelligence</w:t>
      </w:r>
      <w:r>
        <w:rPr>
          <w:lang w:val="en-US"/>
        </w:rPr>
        <w:t xml:space="preserve"> Theory Explained,”</w:t>
      </w:r>
      <w:r>
        <w:rPr>
          <w:i/>
          <w:iCs/>
          <w:lang w:val="en-US"/>
        </w:rPr>
        <w:t xml:space="preserve"> </w:t>
      </w:r>
      <w:r>
        <w:rPr>
          <w:lang w:val="en-US"/>
        </w:rPr>
        <w:t>Resilient Educator.Com. Ver también Adventist Possiblity Ministries, “Mental Health and Wellness: Wholeness in Our Brokenness,” PossibilityMinistries.org.</w:t>
      </w:r>
    </w:p>
  </w:footnote>
  <w:footnote w:id="22">
    <w:p w14:paraId="54CF71AE" w14:textId="49C6F778" w:rsidR="00EB270C" w:rsidRPr="007E76E3" w:rsidRDefault="00EB270C">
      <w:pPr>
        <w:pStyle w:val="FootnoteText"/>
        <w:rPr>
          <w:lang w:val="es-CO"/>
        </w:rPr>
      </w:pPr>
      <w:r>
        <w:rPr>
          <w:rStyle w:val="FootnoteReference"/>
        </w:rPr>
        <w:footnoteRef/>
      </w:r>
      <w:r w:rsidRPr="007E76E3">
        <w:rPr>
          <w:lang w:val="es-CO"/>
        </w:rPr>
        <w:t xml:space="preserve"> White, </w:t>
      </w:r>
      <w:r w:rsidRPr="007E76E3">
        <w:rPr>
          <w:i/>
          <w:iCs/>
          <w:lang w:val="es-CO"/>
        </w:rPr>
        <w:t>Testimonios para la Iglesia,</w:t>
      </w:r>
      <w:r w:rsidRPr="007E76E3">
        <w:rPr>
          <w:lang w:val="es-CO"/>
        </w:rPr>
        <w:t xml:space="preserve"> vol. 5., </w:t>
      </w:r>
      <w:r>
        <w:rPr>
          <w:lang w:val="es-CO"/>
        </w:rPr>
        <w:t>290.0</w:t>
      </w:r>
    </w:p>
  </w:footnote>
  <w:footnote w:id="23">
    <w:p w14:paraId="197B0C6F" w14:textId="7F251702" w:rsidR="00EB270C" w:rsidRPr="004A50A2" w:rsidRDefault="00EB270C">
      <w:pPr>
        <w:pStyle w:val="FootnoteText"/>
        <w:rPr>
          <w:lang w:val="en-US"/>
        </w:rPr>
      </w:pPr>
      <w:r>
        <w:rPr>
          <w:rStyle w:val="FootnoteReference"/>
        </w:rPr>
        <w:footnoteRef/>
      </w:r>
      <w:r w:rsidRPr="006F4BAE">
        <w:rPr>
          <w:lang w:val="es-CO"/>
        </w:rPr>
        <w:t xml:space="preserve"> White, La Maravillosa Gracia de Dios, </w:t>
      </w:r>
      <w:r>
        <w:rPr>
          <w:lang w:val="es-CO"/>
        </w:rPr>
        <w:t>321</w:t>
      </w:r>
      <w:r w:rsidRPr="006F4BAE">
        <w:rPr>
          <w:lang w:val="es-CO"/>
        </w:rPr>
        <w:t>.</w:t>
      </w:r>
      <w:r>
        <w:rPr>
          <w:lang w:val="es-CO"/>
        </w:rPr>
        <w:t xml:space="preserve"> </w:t>
      </w:r>
      <w:r w:rsidRPr="004A50A2">
        <w:rPr>
          <w:lang w:val="en-US"/>
        </w:rPr>
        <w:t>(Nov. 15)</w:t>
      </w:r>
    </w:p>
  </w:footnote>
  <w:footnote w:id="24">
    <w:p w14:paraId="1B90C5EA" w14:textId="268CEBC7" w:rsidR="00EB270C" w:rsidRPr="00D217F9" w:rsidRDefault="00EB270C">
      <w:pPr>
        <w:pStyle w:val="FootnoteText"/>
        <w:rPr>
          <w:lang w:val="en-US"/>
        </w:rPr>
      </w:pPr>
      <w:r>
        <w:rPr>
          <w:rStyle w:val="FootnoteReference"/>
        </w:rPr>
        <w:footnoteRef/>
      </w:r>
      <w:r>
        <w:t xml:space="preserve"> </w:t>
      </w:r>
      <w:r w:rsidRPr="00D217F9">
        <w:rPr>
          <w:lang w:val="en-US"/>
        </w:rPr>
        <w:t xml:space="preserve">Neil </w:t>
      </w:r>
      <w:proofErr w:type="spellStart"/>
      <w:r w:rsidRPr="00D217F9">
        <w:rPr>
          <w:lang w:val="en-US"/>
        </w:rPr>
        <w:t>Nedley</w:t>
      </w:r>
      <w:proofErr w:type="spellEnd"/>
      <w:r w:rsidRPr="00D217F9">
        <w:rPr>
          <w:lang w:val="en-US"/>
        </w:rPr>
        <w:t xml:space="preserve">, </w:t>
      </w:r>
      <w:r w:rsidRPr="00D217F9">
        <w:rPr>
          <w:i/>
          <w:iCs/>
          <w:lang w:val="en-US"/>
        </w:rPr>
        <w:t>The Lost Art of Thinking,</w:t>
      </w:r>
      <w:r w:rsidRPr="00D217F9">
        <w:rPr>
          <w:lang w:val="en-US"/>
        </w:rPr>
        <w:t xml:space="preserve"> 16.</w:t>
      </w:r>
    </w:p>
  </w:footnote>
  <w:footnote w:id="25">
    <w:p w14:paraId="79451F61" w14:textId="0241C8F2" w:rsidR="00EB270C" w:rsidRPr="004A50A2" w:rsidRDefault="00EB270C">
      <w:pPr>
        <w:pStyle w:val="FootnoteText"/>
        <w:rPr>
          <w:lang w:val="en-US"/>
        </w:rPr>
      </w:pPr>
      <w:r>
        <w:rPr>
          <w:rStyle w:val="FootnoteReference"/>
        </w:rPr>
        <w:footnoteRef/>
      </w:r>
      <w:r>
        <w:t xml:space="preserve"> </w:t>
      </w:r>
      <w:r>
        <w:rPr>
          <w:lang w:val="en-US"/>
        </w:rPr>
        <w:t xml:space="preserve">Scazzero, </w:t>
      </w:r>
      <w:r w:rsidRPr="0069724E">
        <w:rPr>
          <w:i/>
          <w:iCs/>
          <w:lang w:val="en-US"/>
        </w:rPr>
        <w:t>Emotionally Healthy Spirituality</w:t>
      </w:r>
      <w:r>
        <w:rPr>
          <w:i/>
          <w:iCs/>
          <w:lang w:val="en-US"/>
        </w:rPr>
        <w:t>,</w:t>
      </w:r>
      <w:r>
        <w:rPr>
          <w:lang w:val="en-US"/>
        </w:rPr>
        <w:t xml:space="preserve"> 17.</w:t>
      </w:r>
    </w:p>
  </w:footnote>
  <w:footnote w:id="26">
    <w:p w14:paraId="368BF94A" w14:textId="323091A2" w:rsidR="00EB270C" w:rsidRPr="004A50A2" w:rsidRDefault="00EB270C">
      <w:pPr>
        <w:pStyle w:val="FootnoteText"/>
        <w:rPr>
          <w:lang w:val="en-US"/>
        </w:rPr>
      </w:pPr>
      <w:r>
        <w:rPr>
          <w:rStyle w:val="FootnoteReference"/>
        </w:rPr>
        <w:footnoteRef/>
      </w:r>
      <w:r>
        <w:t xml:space="preserve"> </w:t>
      </w:r>
      <w:r>
        <w:rPr>
          <w:lang w:val="en-US"/>
        </w:rPr>
        <w:t xml:space="preserve">Scazzero, </w:t>
      </w:r>
      <w:r w:rsidRPr="00B573F2">
        <w:rPr>
          <w:i/>
          <w:iCs/>
          <w:lang w:val="en-US"/>
        </w:rPr>
        <w:t>Emotionally Healthy Spirituality,</w:t>
      </w:r>
      <w:r>
        <w:rPr>
          <w:lang w:val="en-US"/>
        </w:rPr>
        <w:t xml:space="preserve"> 5.</w:t>
      </w:r>
    </w:p>
  </w:footnote>
  <w:footnote w:id="27">
    <w:p w14:paraId="52FA31C7" w14:textId="4851C297" w:rsidR="00EB270C" w:rsidRPr="004A50A2" w:rsidRDefault="00EB270C">
      <w:pPr>
        <w:pStyle w:val="FootnoteText"/>
        <w:rPr>
          <w:lang w:val="en-US"/>
        </w:rPr>
      </w:pPr>
      <w:r>
        <w:rPr>
          <w:rStyle w:val="FootnoteReference"/>
        </w:rPr>
        <w:footnoteRef/>
      </w:r>
      <w:r>
        <w:t xml:space="preserve"> </w:t>
      </w:r>
      <w:r>
        <w:rPr>
          <w:lang w:val="en-US"/>
        </w:rPr>
        <w:t xml:space="preserve">Scazzero, </w:t>
      </w:r>
      <w:r w:rsidRPr="009D3045">
        <w:rPr>
          <w:i/>
          <w:iCs/>
          <w:lang w:val="en-US"/>
        </w:rPr>
        <w:t>Emotionally Healthy Spirituality</w:t>
      </w:r>
      <w:r>
        <w:rPr>
          <w:i/>
          <w:iCs/>
          <w:lang w:val="en-US"/>
        </w:rPr>
        <w:t>.</w:t>
      </w:r>
    </w:p>
  </w:footnote>
  <w:footnote w:id="28">
    <w:p w14:paraId="1D8EC060" w14:textId="2358FEC8" w:rsidR="00EB270C" w:rsidRPr="002464EA" w:rsidRDefault="00EB270C" w:rsidP="002F26B6">
      <w:pPr>
        <w:pStyle w:val="FootnoteText"/>
        <w:rPr>
          <w:sz w:val="15"/>
          <w:szCs w:val="15"/>
          <w:lang w:val="es-CO"/>
        </w:rPr>
      </w:pPr>
      <w:r>
        <w:rPr>
          <w:rStyle w:val="FootnoteReference"/>
        </w:rPr>
        <w:footnoteRef/>
      </w:r>
      <w:r>
        <w:t xml:space="preserve"> </w:t>
      </w:r>
      <w:r w:rsidRPr="002F26B6">
        <w:t xml:space="preserve">Matthew Martin and Eric W. Cowan, “Rembering Martin Buber and the I-Thou in Couseling,” </w:t>
      </w:r>
      <w:r w:rsidRPr="002F26B6">
        <w:rPr>
          <w:i/>
          <w:iCs/>
        </w:rPr>
        <w:t xml:space="preserve">Counseling Today, </w:t>
      </w:r>
      <w:r w:rsidRPr="002F26B6">
        <w:t>May 8, 2019</w:t>
      </w:r>
      <w:r w:rsidRPr="002F26B6">
        <w:rPr>
          <w:i/>
          <w:iCs/>
        </w:rPr>
        <w:t xml:space="preserve">. </w:t>
      </w:r>
      <w:r w:rsidRPr="002F26B6">
        <w:rPr>
          <w:i/>
          <w:iCs/>
          <w:lang w:val="es-CO"/>
        </w:rPr>
        <w:t>Comentarios del Seminario fueron adaptados de</w:t>
      </w:r>
      <w:r>
        <w:rPr>
          <w:i/>
          <w:iCs/>
          <w:lang w:val="es-CO"/>
        </w:rPr>
        <w:t xml:space="preserve">l </w:t>
      </w:r>
      <w:r w:rsidRPr="002F26B6">
        <w:rPr>
          <w:i/>
          <w:iCs/>
          <w:lang w:val="es-CO"/>
        </w:rPr>
        <w:t xml:space="preserve">artículo escrito acerca del libro Yo y Tu por </w:t>
      </w:r>
      <w:r w:rsidRPr="002F26B6">
        <w:rPr>
          <w:lang w:val="es-CO"/>
        </w:rPr>
        <w:t xml:space="preserve">Martin Buber. </w:t>
      </w:r>
      <w:r w:rsidRPr="002464EA">
        <w:rPr>
          <w:lang w:val="es-CO"/>
        </w:rPr>
        <w:t xml:space="preserve">“Buber vio el encuentro entre tú y yo como el aspecto más importante de la experiencia humana porque es en </w:t>
      </w:r>
      <w:r>
        <w:rPr>
          <w:lang w:val="es-CO"/>
        </w:rPr>
        <w:t>esta</w:t>
      </w:r>
      <w:r w:rsidRPr="002464EA">
        <w:rPr>
          <w:lang w:val="es-CO"/>
        </w:rPr>
        <w:t xml:space="preserve"> relación que nos volvemos completamente humanos. Cuando uno se encuentra con otro como Tú, se reconoce la singularidad y separación del otro sin oscurecer la relación o humanidad común que se comparte. Buber contrastó esta relación yo-tú con una relac</w:t>
      </w:r>
      <w:r>
        <w:rPr>
          <w:lang w:val="es-CO"/>
        </w:rPr>
        <w:t>ión yo-es</w:t>
      </w:r>
      <w:r w:rsidRPr="002464EA">
        <w:rPr>
          <w:lang w:val="es-CO"/>
        </w:rPr>
        <w:t>o, en la que la otra persona se experimenta como un objeto para ser influenciado o utilizado, un medio para un fin. Lam</w:t>
      </w:r>
      <w:r>
        <w:rPr>
          <w:lang w:val="es-CO"/>
        </w:rPr>
        <w:t>entablemente, la relación yo-es</w:t>
      </w:r>
      <w:r w:rsidRPr="002464EA">
        <w:rPr>
          <w:lang w:val="es-CO"/>
        </w:rPr>
        <w:t>o requiere poca explicación para cualquiera que viva en un marco cultural de distracción y materialismo tecnológico.</w:t>
      </w:r>
    </w:p>
    <w:p w14:paraId="0876EACF" w14:textId="77777777" w:rsidR="00EB270C" w:rsidRPr="004A50A2" w:rsidRDefault="00000000" w:rsidP="002F26B6">
      <w:pPr>
        <w:rPr>
          <w:sz w:val="20"/>
          <w:szCs w:val="20"/>
          <w:lang w:val="es-CO"/>
        </w:rPr>
      </w:pPr>
      <w:hyperlink r:id="rId1" w:history="1">
        <w:r w:rsidR="00EB270C" w:rsidRPr="004A50A2">
          <w:rPr>
            <w:color w:val="0000FF"/>
            <w:sz w:val="20"/>
            <w:szCs w:val="20"/>
            <w:u w:val="single"/>
            <w:lang w:val="es-CO"/>
          </w:rPr>
          <w:t>https://ct.counseling.org/2019/05/remembering-martin-buber-and-the-i-thou-in-counseling/</w:t>
        </w:r>
      </w:hyperlink>
      <w:r w:rsidR="00EB270C" w:rsidRPr="004A50A2">
        <w:rPr>
          <w:sz w:val="20"/>
          <w:szCs w:val="20"/>
          <w:lang w:val="es-CO"/>
        </w:rPr>
        <w:t xml:space="preserve"> </w:t>
      </w:r>
    </w:p>
    <w:p w14:paraId="6CBBD0D1" w14:textId="4380DEA3" w:rsidR="00EB270C" w:rsidRPr="004A50A2" w:rsidRDefault="00EB270C">
      <w:pPr>
        <w:pStyle w:val="FootnoteText"/>
        <w:rPr>
          <w:lang w:val="es-CO"/>
        </w:rPr>
      </w:pPr>
    </w:p>
  </w:footnote>
  <w:footnote w:id="29">
    <w:p w14:paraId="4DC4A2F3" w14:textId="7584650A" w:rsidR="00EB270C" w:rsidRPr="002464EA" w:rsidRDefault="00EB270C">
      <w:pPr>
        <w:pStyle w:val="FootnoteText"/>
        <w:rPr>
          <w:lang w:val="es-CO"/>
        </w:rPr>
      </w:pPr>
      <w:r>
        <w:rPr>
          <w:rStyle w:val="FootnoteReference"/>
        </w:rPr>
        <w:footnoteRef/>
      </w:r>
      <w:r w:rsidRPr="004A50A2">
        <w:rPr>
          <w:lang w:val="es-US"/>
        </w:rPr>
        <w:t xml:space="preserve"> Ibid.</w:t>
      </w:r>
    </w:p>
  </w:footnote>
  <w:footnote w:id="30">
    <w:p w14:paraId="6C3A279D" w14:textId="7923E885" w:rsidR="00EB270C" w:rsidRPr="00222BDD" w:rsidRDefault="00EB270C">
      <w:pPr>
        <w:pStyle w:val="FootnoteText"/>
        <w:rPr>
          <w:lang w:val="es-CO"/>
        </w:rPr>
      </w:pPr>
      <w:r>
        <w:rPr>
          <w:rStyle w:val="FootnoteReference"/>
        </w:rPr>
        <w:footnoteRef/>
      </w:r>
      <w:r w:rsidRPr="00222BDD">
        <w:rPr>
          <w:lang w:val="es-CO"/>
        </w:rPr>
        <w:t xml:space="preserve"> </w:t>
      </w:r>
      <w:r w:rsidRPr="00222BDD">
        <w:rPr>
          <w:rFonts w:ascii="Avenir Next" w:hAnsi="Avenir Next" w:cstheme="minorHAnsi"/>
          <w:color w:val="000000"/>
          <w:lang w:val="es-CO"/>
        </w:rPr>
        <w:t>White, Hijos e Hijas de Dios,</w:t>
      </w:r>
      <w:r>
        <w:rPr>
          <w:rFonts w:ascii="Avenir Next" w:hAnsi="Avenir Next" w:cstheme="minorHAnsi"/>
          <w:color w:val="000000"/>
          <w:lang w:val="es-CO"/>
        </w:rPr>
        <w:t xml:space="preserve"> 53,3</w:t>
      </w:r>
      <w:r w:rsidRPr="00222BDD">
        <w:rPr>
          <w:rFonts w:ascii="Avenir Next" w:hAnsi="Avenir Next" w:cstheme="minorHAnsi"/>
          <w:color w:val="000000"/>
          <w:lang w:val="es-CO"/>
        </w:rPr>
        <w:t>.</w:t>
      </w:r>
      <w:r>
        <w:rPr>
          <w:rFonts w:ascii="Avenir Next" w:hAnsi="Avenir Next" w:cstheme="minorHAnsi"/>
          <w:color w:val="000000"/>
          <w:lang w:val="es-CO"/>
        </w:rPr>
        <w:t xml:space="preserve"> (15 de febrero)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CF7"/>
    <w:multiLevelType w:val="hybridMultilevel"/>
    <w:tmpl w:val="9676B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276E5"/>
    <w:multiLevelType w:val="multilevel"/>
    <w:tmpl w:val="11240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610D6"/>
    <w:multiLevelType w:val="hybridMultilevel"/>
    <w:tmpl w:val="83A8413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418B9"/>
    <w:multiLevelType w:val="hybridMultilevel"/>
    <w:tmpl w:val="16063ADA"/>
    <w:lvl w:ilvl="0" w:tplc="8E9C6D8C">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E0256C"/>
    <w:multiLevelType w:val="hybridMultilevel"/>
    <w:tmpl w:val="424A98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3DC22E8"/>
    <w:multiLevelType w:val="hybridMultilevel"/>
    <w:tmpl w:val="8D2A298C"/>
    <w:lvl w:ilvl="0" w:tplc="298C27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A1C79"/>
    <w:multiLevelType w:val="hybridMultilevel"/>
    <w:tmpl w:val="7E5AA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87F9A"/>
    <w:multiLevelType w:val="hybridMultilevel"/>
    <w:tmpl w:val="30A6D0B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ED4DEC"/>
    <w:multiLevelType w:val="hybridMultilevel"/>
    <w:tmpl w:val="2FEA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E284F"/>
    <w:multiLevelType w:val="hybridMultilevel"/>
    <w:tmpl w:val="5DF856F0"/>
    <w:lvl w:ilvl="0" w:tplc="24AA0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3464D"/>
    <w:multiLevelType w:val="hybridMultilevel"/>
    <w:tmpl w:val="584EF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30E36"/>
    <w:multiLevelType w:val="hybridMultilevel"/>
    <w:tmpl w:val="C1AEE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4B75C7"/>
    <w:multiLevelType w:val="hybridMultilevel"/>
    <w:tmpl w:val="493E1F9E"/>
    <w:lvl w:ilvl="0" w:tplc="04090003">
      <w:start w:val="1"/>
      <w:numFmt w:val="bullet"/>
      <w:lvlText w:val="o"/>
      <w:lvlJc w:val="left"/>
      <w:pPr>
        <w:ind w:left="1485" w:hanging="360"/>
      </w:pPr>
      <w:rPr>
        <w:rFonts w:ascii="Courier New" w:hAnsi="Courier New" w:cs="Courier New" w:hint="default"/>
      </w:rPr>
    </w:lvl>
    <w:lvl w:ilvl="1" w:tplc="240A0003" w:tentative="1">
      <w:start w:val="1"/>
      <w:numFmt w:val="bullet"/>
      <w:lvlText w:val="o"/>
      <w:lvlJc w:val="left"/>
      <w:pPr>
        <w:ind w:left="2205" w:hanging="360"/>
      </w:pPr>
      <w:rPr>
        <w:rFonts w:ascii="Courier New" w:hAnsi="Courier New" w:cs="Courier New" w:hint="default"/>
      </w:rPr>
    </w:lvl>
    <w:lvl w:ilvl="2" w:tplc="240A0005" w:tentative="1">
      <w:start w:val="1"/>
      <w:numFmt w:val="bullet"/>
      <w:lvlText w:val=""/>
      <w:lvlJc w:val="left"/>
      <w:pPr>
        <w:ind w:left="2925" w:hanging="360"/>
      </w:pPr>
      <w:rPr>
        <w:rFonts w:ascii="Wingdings" w:hAnsi="Wingdings" w:hint="default"/>
      </w:rPr>
    </w:lvl>
    <w:lvl w:ilvl="3" w:tplc="240A0001" w:tentative="1">
      <w:start w:val="1"/>
      <w:numFmt w:val="bullet"/>
      <w:lvlText w:val=""/>
      <w:lvlJc w:val="left"/>
      <w:pPr>
        <w:ind w:left="3645" w:hanging="360"/>
      </w:pPr>
      <w:rPr>
        <w:rFonts w:ascii="Symbol" w:hAnsi="Symbol" w:hint="default"/>
      </w:rPr>
    </w:lvl>
    <w:lvl w:ilvl="4" w:tplc="240A0003" w:tentative="1">
      <w:start w:val="1"/>
      <w:numFmt w:val="bullet"/>
      <w:lvlText w:val="o"/>
      <w:lvlJc w:val="left"/>
      <w:pPr>
        <w:ind w:left="4365" w:hanging="360"/>
      </w:pPr>
      <w:rPr>
        <w:rFonts w:ascii="Courier New" w:hAnsi="Courier New" w:cs="Courier New" w:hint="default"/>
      </w:rPr>
    </w:lvl>
    <w:lvl w:ilvl="5" w:tplc="240A0005" w:tentative="1">
      <w:start w:val="1"/>
      <w:numFmt w:val="bullet"/>
      <w:lvlText w:val=""/>
      <w:lvlJc w:val="left"/>
      <w:pPr>
        <w:ind w:left="5085" w:hanging="360"/>
      </w:pPr>
      <w:rPr>
        <w:rFonts w:ascii="Wingdings" w:hAnsi="Wingdings" w:hint="default"/>
      </w:rPr>
    </w:lvl>
    <w:lvl w:ilvl="6" w:tplc="240A0001" w:tentative="1">
      <w:start w:val="1"/>
      <w:numFmt w:val="bullet"/>
      <w:lvlText w:val=""/>
      <w:lvlJc w:val="left"/>
      <w:pPr>
        <w:ind w:left="5805" w:hanging="360"/>
      </w:pPr>
      <w:rPr>
        <w:rFonts w:ascii="Symbol" w:hAnsi="Symbol" w:hint="default"/>
      </w:rPr>
    </w:lvl>
    <w:lvl w:ilvl="7" w:tplc="240A0003" w:tentative="1">
      <w:start w:val="1"/>
      <w:numFmt w:val="bullet"/>
      <w:lvlText w:val="o"/>
      <w:lvlJc w:val="left"/>
      <w:pPr>
        <w:ind w:left="6525" w:hanging="360"/>
      </w:pPr>
      <w:rPr>
        <w:rFonts w:ascii="Courier New" w:hAnsi="Courier New" w:cs="Courier New" w:hint="default"/>
      </w:rPr>
    </w:lvl>
    <w:lvl w:ilvl="8" w:tplc="240A0005" w:tentative="1">
      <w:start w:val="1"/>
      <w:numFmt w:val="bullet"/>
      <w:lvlText w:val=""/>
      <w:lvlJc w:val="left"/>
      <w:pPr>
        <w:ind w:left="7245" w:hanging="360"/>
      </w:pPr>
      <w:rPr>
        <w:rFonts w:ascii="Wingdings" w:hAnsi="Wingdings" w:hint="default"/>
      </w:rPr>
    </w:lvl>
  </w:abstractNum>
  <w:abstractNum w:abstractNumId="13" w15:restartNumberingAfterBreak="0">
    <w:nsid w:val="30B850AC"/>
    <w:multiLevelType w:val="hybridMultilevel"/>
    <w:tmpl w:val="259897F6"/>
    <w:lvl w:ilvl="0" w:tplc="E36C463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3A04A3"/>
    <w:multiLevelType w:val="hybridMultilevel"/>
    <w:tmpl w:val="D76E4AA6"/>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2522F3"/>
    <w:multiLevelType w:val="hybridMultilevel"/>
    <w:tmpl w:val="879A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560415"/>
    <w:multiLevelType w:val="hybridMultilevel"/>
    <w:tmpl w:val="926A9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E0620C"/>
    <w:multiLevelType w:val="hybridMultilevel"/>
    <w:tmpl w:val="45F66D3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9D7F1A"/>
    <w:multiLevelType w:val="hybridMultilevel"/>
    <w:tmpl w:val="8ABCC080"/>
    <w:lvl w:ilvl="0" w:tplc="A788834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102E40"/>
    <w:multiLevelType w:val="hybridMultilevel"/>
    <w:tmpl w:val="57F267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B03757"/>
    <w:multiLevelType w:val="hybridMultilevel"/>
    <w:tmpl w:val="CE28656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F3A66A5"/>
    <w:multiLevelType w:val="hybridMultilevel"/>
    <w:tmpl w:val="EA08BE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F73704"/>
    <w:multiLevelType w:val="hybridMultilevel"/>
    <w:tmpl w:val="6DE8E9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FE1C1F"/>
    <w:multiLevelType w:val="hybridMultilevel"/>
    <w:tmpl w:val="2300F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732B2"/>
    <w:multiLevelType w:val="hybridMultilevel"/>
    <w:tmpl w:val="41C24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D7E259F"/>
    <w:multiLevelType w:val="hybridMultilevel"/>
    <w:tmpl w:val="A33A64B0"/>
    <w:lvl w:ilvl="0" w:tplc="04090015">
      <w:start w:val="4"/>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A503B8"/>
    <w:multiLevelType w:val="hybridMultilevel"/>
    <w:tmpl w:val="C69289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0C68C8"/>
    <w:multiLevelType w:val="hybridMultilevel"/>
    <w:tmpl w:val="75408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0955E5"/>
    <w:multiLevelType w:val="hybridMultilevel"/>
    <w:tmpl w:val="E1FC403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FC39E8"/>
    <w:multiLevelType w:val="multilevel"/>
    <w:tmpl w:val="5F4A06B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0DE1713"/>
    <w:multiLevelType w:val="hybridMultilevel"/>
    <w:tmpl w:val="CDDCF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7728F9"/>
    <w:multiLevelType w:val="multilevel"/>
    <w:tmpl w:val="3E664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8102EF"/>
    <w:multiLevelType w:val="multilevel"/>
    <w:tmpl w:val="84D444FA"/>
    <w:lvl w:ilvl="0">
      <w:start w:val="1"/>
      <w:numFmt w:val="lowerLetter"/>
      <w:lvlText w:val="%1."/>
      <w:lvlJc w:val="left"/>
      <w:pPr>
        <w:ind w:left="2083" w:hanging="360"/>
      </w:pPr>
      <w:rPr>
        <w:b/>
      </w:rPr>
    </w:lvl>
    <w:lvl w:ilvl="1">
      <w:start w:val="1"/>
      <w:numFmt w:val="lowerLetter"/>
      <w:lvlText w:val="%2."/>
      <w:lvlJc w:val="left"/>
      <w:pPr>
        <w:ind w:left="2803" w:hanging="359"/>
      </w:pPr>
    </w:lvl>
    <w:lvl w:ilvl="2">
      <w:start w:val="1"/>
      <w:numFmt w:val="lowerRoman"/>
      <w:lvlText w:val="%3."/>
      <w:lvlJc w:val="right"/>
      <w:pPr>
        <w:ind w:left="3523" w:hanging="180"/>
      </w:pPr>
    </w:lvl>
    <w:lvl w:ilvl="3">
      <w:start w:val="1"/>
      <w:numFmt w:val="decimal"/>
      <w:lvlText w:val="%4."/>
      <w:lvlJc w:val="left"/>
      <w:pPr>
        <w:ind w:left="4243" w:hanging="360"/>
      </w:pPr>
    </w:lvl>
    <w:lvl w:ilvl="4">
      <w:start w:val="1"/>
      <w:numFmt w:val="lowerLetter"/>
      <w:lvlText w:val="%5."/>
      <w:lvlJc w:val="left"/>
      <w:pPr>
        <w:ind w:left="4963" w:hanging="360"/>
      </w:pPr>
    </w:lvl>
    <w:lvl w:ilvl="5">
      <w:start w:val="1"/>
      <w:numFmt w:val="lowerRoman"/>
      <w:lvlText w:val="%6."/>
      <w:lvlJc w:val="right"/>
      <w:pPr>
        <w:ind w:left="5683" w:hanging="180"/>
      </w:pPr>
    </w:lvl>
    <w:lvl w:ilvl="6">
      <w:start w:val="1"/>
      <w:numFmt w:val="decimal"/>
      <w:lvlText w:val="%7."/>
      <w:lvlJc w:val="left"/>
      <w:pPr>
        <w:ind w:left="6403" w:hanging="360"/>
      </w:pPr>
    </w:lvl>
    <w:lvl w:ilvl="7">
      <w:start w:val="1"/>
      <w:numFmt w:val="lowerLetter"/>
      <w:lvlText w:val="%8."/>
      <w:lvlJc w:val="left"/>
      <w:pPr>
        <w:ind w:left="7123" w:hanging="360"/>
      </w:pPr>
    </w:lvl>
    <w:lvl w:ilvl="8">
      <w:start w:val="1"/>
      <w:numFmt w:val="lowerRoman"/>
      <w:lvlText w:val="%9."/>
      <w:lvlJc w:val="right"/>
      <w:pPr>
        <w:ind w:left="7843" w:hanging="180"/>
      </w:pPr>
    </w:lvl>
  </w:abstractNum>
  <w:abstractNum w:abstractNumId="33" w15:restartNumberingAfterBreak="0">
    <w:nsid w:val="58BF6A58"/>
    <w:multiLevelType w:val="hybridMultilevel"/>
    <w:tmpl w:val="D69EF9C6"/>
    <w:lvl w:ilvl="0" w:tplc="04090015">
      <w:start w:val="4"/>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A9521D"/>
    <w:multiLevelType w:val="hybridMultilevel"/>
    <w:tmpl w:val="3E62A0E6"/>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5BA63E1A"/>
    <w:multiLevelType w:val="hybridMultilevel"/>
    <w:tmpl w:val="41887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6E0EA4"/>
    <w:multiLevelType w:val="hybridMultilevel"/>
    <w:tmpl w:val="8F08A6FE"/>
    <w:lvl w:ilvl="0" w:tplc="73EE0642">
      <w:start w:val="5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C46158"/>
    <w:multiLevelType w:val="hybridMultilevel"/>
    <w:tmpl w:val="B54466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F27007"/>
    <w:multiLevelType w:val="hybridMultilevel"/>
    <w:tmpl w:val="CEC8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33545F"/>
    <w:multiLevelType w:val="hybridMultilevel"/>
    <w:tmpl w:val="1B90D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4653D23"/>
    <w:multiLevelType w:val="hybridMultilevel"/>
    <w:tmpl w:val="A314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5F5B87"/>
    <w:multiLevelType w:val="hybridMultilevel"/>
    <w:tmpl w:val="3164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040014"/>
    <w:multiLevelType w:val="hybridMultilevel"/>
    <w:tmpl w:val="64D26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F6371F"/>
    <w:multiLevelType w:val="hybridMultilevel"/>
    <w:tmpl w:val="E5D0FC20"/>
    <w:lvl w:ilvl="0" w:tplc="B54817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EC677F"/>
    <w:multiLevelType w:val="hybridMultilevel"/>
    <w:tmpl w:val="4A2CD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4242146">
    <w:abstractNumId w:val="32"/>
  </w:num>
  <w:num w:numId="2" w16cid:durableId="875853825">
    <w:abstractNumId w:val="29"/>
  </w:num>
  <w:num w:numId="3" w16cid:durableId="889876195">
    <w:abstractNumId w:val="31"/>
  </w:num>
  <w:num w:numId="4" w16cid:durableId="1591960356">
    <w:abstractNumId w:val="1"/>
  </w:num>
  <w:num w:numId="5" w16cid:durableId="2028560947">
    <w:abstractNumId w:val="36"/>
  </w:num>
  <w:num w:numId="6" w16cid:durableId="1309434878">
    <w:abstractNumId w:val="0"/>
  </w:num>
  <w:num w:numId="7" w16cid:durableId="1784612815">
    <w:abstractNumId w:val="23"/>
  </w:num>
  <w:num w:numId="8" w16cid:durableId="690033207">
    <w:abstractNumId w:val="18"/>
  </w:num>
  <w:num w:numId="9" w16cid:durableId="1083724034">
    <w:abstractNumId w:val="40"/>
  </w:num>
  <w:num w:numId="10" w16cid:durableId="2033996127">
    <w:abstractNumId w:val="10"/>
  </w:num>
  <w:num w:numId="11" w16cid:durableId="403841078">
    <w:abstractNumId w:val="22"/>
  </w:num>
  <w:num w:numId="12" w16cid:durableId="625115009">
    <w:abstractNumId w:val="39"/>
  </w:num>
  <w:num w:numId="13" w16cid:durableId="42753146">
    <w:abstractNumId w:val="17"/>
  </w:num>
  <w:num w:numId="14" w16cid:durableId="1628588139">
    <w:abstractNumId w:val="2"/>
  </w:num>
  <w:num w:numId="15" w16cid:durableId="1582760552">
    <w:abstractNumId w:val="33"/>
  </w:num>
  <w:num w:numId="16" w16cid:durableId="972642321">
    <w:abstractNumId w:val="25"/>
  </w:num>
  <w:num w:numId="17" w16cid:durableId="1776166141">
    <w:abstractNumId w:val="24"/>
  </w:num>
  <w:num w:numId="18" w16cid:durableId="935207296">
    <w:abstractNumId w:val="35"/>
  </w:num>
  <w:num w:numId="19" w16cid:durableId="1834881341">
    <w:abstractNumId w:val="44"/>
  </w:num>
  <w:num w:numId="20" w16cid:durableId="1301498774">
    <w:abstractNumId w:val="41"/>
  </w:num>
  <w:num w:numId="21" w16cid:durableId="811748092">
    <w:abstractNumId w:val="27"/>
  </w:num>
  <w:num w:numId="22" w16cid:durableId="1849254502">
    <w:abstractNumId w:val="6"/>
  </w:num>
  <w:num w:numId="23" w16cid:durableId="1503815209">
    <w:abstractNumId w:val="34"/>
  </w:num>
  <w:num w:numId="24" w16cid:durableId="848568921">
    <w:abstractNumId w:val="26"/>
  </w:num>
  <w:num w:numId="25" w16cid:durableId="584068658">
    <w:abstractNumId w:val="8"/>
  </w:num>
  <w:num w:numId="26" w16cid:durableId="221255891">
    <w:abstractNumId w:val="5"/>
  </w:num>
  <w:num w:numId="27" w16cid:durableId="1361591387">
    <w:abstractNumId w:val="20"/>
  </w:num>
  <w:num w:numId="28" w16cid:durableId="1209488886">
    <w:abstractNumId w:val="11"/>
  </w:num>
  <w:num w:numId="29" w16cid:durableId="361828022">
    <w:abstractNumId w:val="42"/>
  </w:num>
  <w:num w:numId="30" w16cid:durableId="202640555">
    <w:abstractNumId w:val="21"/>
  </w:num>
  <w:num w:numId="31" w16cid:durableId="1094590970">
    <w:abstractNumId w:val="14"/>
  </w:num>
  <w:num w:numId="32" w16cid:durableId="1047220941">
    <w:abstractNumId w:val="30"/>
  </w:num>
  <w:num w:numId="33" w16cid:durableId="2067215885">
    <w:abstractNumId w:val="37"/>
  </w:num>
  <w:num w:numId="34" w16cid:durableId="312415988">
    <w:abstractNumId w:val="7"/>
  </w:num>
  <w:num w:numId="35" w16cid:durableId="1920406670">
    <w:abstractNumId w:val="19"/>
  </w:num>
  <w:num w:numId="36" w16cid:durableId="1473985266">
    <w:abstractNumId w:val="43"/>
  </w:num>
  <w:num w:numId="37" w16cid:durableId="129447425">
    <w:abstractNumId w:val="9"/>
  </w:num>
  <w:num w:numId="38" w16cid:durableId="2109158892">
    <w:abstractNumId w:val="13"/>
  </w:num>
  <w:num w:numId="39" w16cid:durableId="858589508">
    <w:abstractNumId w:val="28"/>
  </w:num>
  <w:num w:numId="40" w16cid:durableId="584732429">
    <w:abstractNumId w:val="3"/>
  </w:num>
  <w:num w:numId="41" w16cid:durableId="1373193752">
    <w:abstractNumId w:val="16"/>
  </w:num>
  <w:num w:numId="42" w16cid:durableId="77407003">
    <w:abstractNumId w:val="15"/>
  </w:num>
  <w:num w:numId="43" w16cid:durableId="269437278">
    <w:abstractNumId w:val="12"/>
  </w:num>
  <w:num w:numId="44" w16cid:durableId="787118588">
    <w:abstractNumId w:val="38"/>
  </w:num>
  <w:num w:numId="45" w16cid:durableId="1170699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D85"/>
    <w:rsid w:val="00002369"/>
    <w:rsid w:val="00002E07"/>
    <w:rsid w:val="00002FAF"/>
    <w:rsid w:val="0000357E"/>
    <w:rsid w:val="0001144A"/>
    <w:rsid w:val="000119D2"/>
    <w:rsid w:val="00014DC2"/>
    <w:rsid w:val="00017D35"/>
    <w:rsid w:val="00026D4B"/>
    <w:rsid w:val="00036A26"/>
    <w:rsid w:val="00044332"/>
    <w:rsid w:val="000445B3"/>
    <w:rsid w:val="0004672C"/>
    <w:rsid w:val="000539FC"/>
    <w:rsid w:val="000544C0"/>
    <w:rsid w:val="00055FFB"/>
    <w:rsid w:val="0006240C"/>
    <w:rsid w:val="00063456"/>
    <w:rsid w:val="000675C9"/>
    <w:rsid w:val="0007691F"/>
    <w:rsid w:val="000A047F"/>
    <w:rsid w:val="000A2DCC"/>
    <w:rsid w:val="000B138E"/>
    <w:rsid w:val="000B1FCB"/>
    <w:rsid w:val="000B590A"/>
    <w:rsid w:val="000D5639"/>
    <w:rsid w:val="000D6A9C"/>
    <w:rsid w:val="000E06A1"/>
    <w:rsid w:val="000E75BE"/>
    <w:rsid w:val="000F4C39"/>
    <w:rsid w:val="000F5375"/>
    <w:rsid w:val="00106B46"/>
    <w:rsid w:val="001201F1"/>
    <w:rsid w:val="00121E87"/>
    <w:rsid w:val="00125C56"/>
    <w:rsid w:val="00147225"/>
    <w:rsid w:val="00153A6F"/>
    <w:rsid w:val="00153E3E"/>
    <w:rsid w:val="00154DBE"/>
    <w:rsid w:val="0015596C"/>
    <w:rsid w:val="00155D24"/>
    <w:rsid w:val="0015633D"/>
    <w:rsid w:val="00163AB7"/>
    <w:rsid w:val="00163CF9"/>
    <w:rsid w:val="00171E78"/>
    <w:rsid w:val="001768DA"/>
    <w:rsid w:val="00184C28"/>
    <w:rsid w:val="0019414A"/>
    <w:rsid w:val="001A6B7B"/>
    <w:rsid w:val="001B4165"/>
    <w:rsid w:val="001D0EDB"/>
    <w:rsid w:val="001D7A43"/>
    <w:rsid w:val="001E5E54"/>
    <w:rsid w:val="001E716E"/>
    <w:rsid w:val="001F1A4F"/>
    <w:rsid w:val="00201BE8"/>
    <w:rsid w:val="0020205D"/>
    <w:rsid w:val="00222BDD"/>
    <w:rsid w:val="0022649D"/>
    <w:rsid w:val="00241F8B"/>
    <w:rsid w:val="002450CA"/>
    <w:rsid w:val="002464EA"/>
    <w:rsid w:val="00246935"/>
    <w:rsid w:val="00247832"/>
    <w:rsid w:val="0026027A"/>
    <w:rsid w:val="002610FF"/>
    <w:rsid w:val="00284EE3"/>
    <w:rsid w:val="002908E0"/>
    <w:rsid w:val="00296B84"/>
    <w:rsid w:val="002A608C"/>
    <w:rsid w:val="002C039B"/>
    <w:rsid w:val="002C57B0"/>
    <w:rsid w:val="002E5797"/>
    <w:rsid w:val="002F0E2F"/>
    <w:rsid w:val="002F26B6"/>
    <w:rsid w:val="003127CE"/>
    <w:rsid w:val="003129B0"/>
    <w:rsid w:val="003134F8"/>
    <w:rsid w:val="00321B27"/>
    <w:rsid w:val="00326F55"/>
    <w:rsid w:val="00334E63"/>
    <w:rsid w:val="00342346"/>
    <w:rsid w:val="00350CE8"/>
    <w:rsid w:val="00351E2D"/>
    <w:rsid w:val="003536FF"/>
    <w:rsid w:val="0035486C"/>
    <w:rsid w:val="00362E23"/>
    <w:rsid w:val="00366547"/>
    <w:rsid w:val="003669FA"/>
    <w:rsid w:val="00383D11"/>
    <w:rsid w:val="003859E7"/>
    <w:rsid w:val="00391C8D"/>
    <w:rsid w:val="00397740"/>
    <w:rsid w:val="003A4386"/>
    <w:rsid w:val="003A5047"/>
    <w:rsid w:val="003A57D5"/>
    <w:rsid w:val="003A6EE3"/>
    <w:rsid w:val="003B256F"/>
    <w:rsid w:val="003C177C"/>
    <w:rsid w:val="003C2EA2"/>
    <w:rsid w:val="003C4201"/>
    <w:rsid w:val="003D1EB9"/>
    <w:rsid w:val="003D360E"/>
    <w:rsid w:val="003D482C"/>
    <w:rsid w:val="003D76D1"/>
    <w:rsid w:val="003E23C4"/>
    <w:rsid w:val="003E279F"/>
    <w:rsid w:val="003E7B52"/>
    <w:rsid w:val="00401C70"/>
    <w:rsid w:val="0040330A"/>
    <w:rsid w:val="0042009F"/>
    <w:rsid w:val="00423F3D"/>
    <w:rsid w:val="00425D9E"/>
    <w:rsid w:val="0043125F"/>
    <w:rsid w:val="00441C1F"/>
    <w:rsid w:val="00455CAC"/>
    <w:rsid w:val="0045790F"/>
    <w:rsid w:val="00467778"/>
    <w:rsid w:val="0047517D"/>
    <w:rsid w:val="00475554"/>
    <w:rsid w:val="004870FD"/>
    <w:rsid w:val="00496142"/>
    <w:rsid w:val="004A4055"/>
    <w:rsid w:val="004A50A2"/>
    <w:rsid w:val="004B0EEC"/>
    <w:rsid w:val="004C513B"/>
    <w:rsid w:val="004C5CD3"/>
    <w:rsid w:val="004E0502"/>
    <w:rsid w:val="004E0B15"/>
    <w:rsid w:val="004F2451"/>
    <w:rsid w:val="004F3C11"/>
    <w:rsid w:val="004F4E37"/>
    <w:rsid w:val="004F5CBF"/>
    <w:rsid w:val="00542849"/>
    <w:rsid w:val="005439FB"/>
    <w:rsid w:val="0054642B"/>
    <w:rsid w:val="00552104"/>
    <w:rsid w:val="00552B63"/>
    <w:rsid w:val="005607D9"/>
    <w:rsid w:val="005615F3"/>
    <w:rsid w:val="0056174B"/>
    <w:rsid w:val="0057005F"/>
    <w:rsid w:val="00574953"/>
    <w:rsid w:val="0057579E"/>
    <w:rsid w:val="005761BD"/>
    <w:rsid w:val="005809D8"/>
    <w:rsid w:val="00583378"/>
    <w:rsid w:val="00583FD6"/>
    <w:rsid w:val="0058666E"/>
    <w:rsid w:val="005872F4"/>
    <w:rsid w:val="00590DC1"/>
    <w:rsid w:val="005928F5"/>
    <w:rsid w:val="00596E4D"/>
    <w:rsid w:val="005A4500"/>
    <w:rsid w:val="005A4A06"/>
    <w:rsid w:val="005C30DB"/>
    <w:rsid w:val="005C68C9"/>
    <w:rsid w:val="005D238F"/>
    <w:rsid w:val="005F3773"/>
    <w:rsid w:val="005F7463"/>
    <w:rsid w:val="00604236"/>
    <w:rsid w:val="00605E8E"/>
    <w:rsid w:val="00607B96"/>
    <w:rsid w:val="00610D60"/>
    <w:rsid w:val="00611B75"/>
    <w:rsid w:val="006229FE"/>
    <w:rsid w:val="00622AAE"/>
    <w:rsid w:val="006252F6"/>
    <w:rsid w:val="00630D56"/>
    <w:rsid w:val="00631FF8"/>
    <w:rsid w:val="00632A22"/>
    <w:rsid w:val="00632FEF"/>
    <w:rsid w:val="00635694"/>
    <w:rsid w:val="00636069"/>
    <w:rsid w:val="00645794"/>
    <w:rsid w:val="00650843"/>
    <w:rsid w:val="006536D5"/>
    <w:rsid w:val="00656F11"/>
    <w:rsid w:val="0065758D"/>
    <w:rsid w:val="00664C3B"/>
    <w:rsid w:val="00666E72"/>
    <w:rsid w:val="006847CA"/>
    <w:rsid w:val="00691892"/>
    <w:rsid w:val="00692D51"/>
    <w:rsid w:val="00694DEE"/>
    <w:rsid w:val="0069724E"/>
    <w:rsid w:val="006A370F"/>
    <w:rsid w:val="006B0A40"/>
    <w:rsid w:val="006B7E2C"/>
    <w:rsid w:val="006C16D0"/>
    <w:rsid w:val="006C3B7D"/>
    <w:rsid w:val="006C491D"/>
    <w:rsid w:val="006C5A97"/>
    <w:rsid w:val="006C76A9"/>
    <w:rsid w:val="006D664A"/>
    <w:rsid w:val="006E07E2"/>
    <w:rsid w:val="006E33DF"/>
    <w:rsid w:val="006E34A2"/>
    <w:rsid w:val="006F0131"/>
    <w:rsid w:val="006F48E5"/>
    <w:rsid w:val="006F4BAE"/>
    <w:rsid w:val="006F500A"/>
    <w:rsid w:val="006F7164"/>
    <w:rsid w:val="006F7A5C"/>
    <w:rsid w:val="00712DA3"/>
    <w:rsid w:val="00713F10"/>
    <w:rsid w:val="00715A75"/>
    <w:rsid w:val="007205F7"/>
    <w:rsid w:val="00721C55"/>
    <w:rsid w:val="0073130B"/>
    <w:rsid w:val="0073610C"/>
    <w:rsid w:val="00736B5B"/>
    <w:rsid w:val="00754C41"/>
    <w:rsid w:val="00764184"/>
    <w:rsid w:val="0076763C"/>
    <w:rsid w:val="00771157"/>
    <w:rsid w:val="007742BA"/>
    <w:rsid w:val="00775EAE"/>
    <w:rsid w:val="00782682"/>
    <w:rsid w:val="00785BC9"/>
    <w:rsid w:val="0078683D"/>
    <w:rsid w:val="007930DE"/>
    <w:rsid w:val="007940BB"/>
    <w:rsid w:val="007A4E5A"/>
    <w:rsid w:val="007B0A27"/>
    <w:rsid w:val="007C1091"/>
    <w:rsid w:val="007C5ED9"/>
    <w:rsid w:val="007C7682"/>
    <w:rsid w:val="007C7A9C"/>
    <w:rsid w:val="007D265E"/>
    <w:rsid w:val="007D729C"/>
    <w:rsid w:val="007E1465"/>
    <w:rsid w:val="007E3F04"/>
    <w:rsid w:val="007E76E3"/>
    <w:rsid w:val="007F127E"/>
    <w:rsid w:val="007F1AEA"/>
    <w:rsid w:val="007F2647"/>
    <w:rsid w:val="0080315C"/>
    <w:rsid w:val="0080700B"/>
    <w:rsid w:val="00807AA9"/>
    <w:rsid w:val="008279E5"/>
    <w:rsid w:val="00843595"/>
    <w:rsid w:val="00844CE1"/>
    <w:rsid w:val="0085114D"/>
    <w:rsid w:val="008708F5"/>
    <w:rsid w:val="00870DBE"/>
    <w:rsid w:val="0088045F"/>
    <w:rsid w:val="00880802"/>
    <w:rsid w:val="0088233C"/>
    <w:rsid w:val="008838F3"/>
    <w:rsid w:val="008849AF"/>
    <w:rsid w:val="0088564E"/>
    <w:rsid w:val="008911E5"/>
    <w:rsid w:val="00893BE3"/>
    <w:rsid w:val="008956C9"/>
    <w:rsid w:val="00897C63"/>
    <w:rsid w:val="008A4772"/>
    <w:rsid w:val="008B09F3"/>
    <w:rsid w:val="008B5D6B"/>
    <w:rsid w:val="008B70E1"/>
    <w:rsid w:val="008C2212"/>
    <w:rsid w:val="008C4847"/>
    <w:rsid w:val="008C6015"/>
    <w:rsid w:val="008C6AAF"/>
    <w:rsid w:val="008D2C04"/>
    <w:rsid w:val="008E4EE6"/>
    <w:rsid w:val="008E608C"/>
    <w:rsid w:val="008E7792"/>
    <w:rsid w:val="008F78B6"/>
    <w:rsid w:val="00906129"/>
    <w:rsid w:val="00910BFB"/>
    <w:rsid w:val="00912252"/>
    <w:rsid w:val="009147FA"/>
    <w:rsid w:val="00916A9A"/>
    <w:rsid w:val="00925646"/>
    <w:rsid w:val="009309B9"/>
    <w:rsid w:val="00931185"/>
    <w:rsid w:val="0094004C"/>
    <w:rsid w:val="0094061F"/>
    <w:rsid w:val="00942539"/>
    <w:rsid w:val="00943C3E"/>
    <w:rsid w:val="00946947"/>
    <w:rsid w:val="00954E07"/>
    <w:rsid w:val="00966239"/>
    <w:rsid w:val="00967513"/>
    <w:rsid w:val="0097211C"/>
    <w:rsid w:val="009774A7"/>
    <w:rsid w:val="00981064"/>
    <w:rsid w:val="009812A4"/>
    <w:rsid w:val="00990A09"/>
    <w:rsid w:val="009950B8"/>
    <w:rsid w:val="009A1214"/>
    <w:rsid w:val="009A469D"/>
    <w:rsid w:val="009A67C4"/>
    <w:rsid w:val="009B2B02"/>
    <w:rsid w:val="009B6666"/>
    <w:rsid w:val="009C07FB"/>
    <w:rsid w:val="009C084B"/>
    <w:rsid w:val="009D1434"/>
    <w:rsid w:val="009D2B99"/>
    <w:rsid w:val="009D3045"/>
    <w:rsid w:val="009D54D0"/>
    <w:rsid w:val="009E2ED4"/>
    <w:rsid w:val="009E5186"/>
    <w:rsid w:val="009F00FA"/>
    <w:rsid w:val="00A003D9"/>
    <w:rsid w:val="00A02015"/>
    <w:rsid w:val="00A02415"/>
    <w:rsid w:val="00A07AAC"/>
    <w:rsid w:val="00A11B8E"/>
    <w:rsid w:val="00A12D99"/>
    <w:rsid w:val="00A16392"/>
    <w:rsid w:val="00A22F69"/>
    <w:rsid w:val="00A27A99"/>
    <w:rsid w:val="00A305D4"/>
    <w:rsid w:val="00A33D7E"/>
    <w:rsid w:val="00A343B5"/>
    <w:rsid w:val="00A34B94"/>
    <w:rsid w:val="00A35BA4"/>
    <w:rsid w:val="00A41113"/>
    <w:rsid w:val="00A4255E"/>
    <w:rsid w:val="00A432FA"/>
    <w:rsid w:val="00A455FF"/>
    <w:rsid w:val="00A464C2"/>
    <w:rsid w:val="00A62140"/>
    <w:rsid w:val="00A6504E"/>
    <w:rsid w:val="00A66DAA"/>
    <w:rsid w:val="00A82F78"/>
    <w:rsid w:val="00A85489"/>
    <w:rsid w:val="00A90C91"/>
    <w:rsid w:val="00AA517C"/>
    <w:rsid w:val="00AB1182"/>
    <w:rsid w:val="00AB185A"/>
    <w:rsid w:val="00AB3428"/>
    <w:rsid w:val="00AB3CA9"/>
    <w:rsid w:val="00AB69C5"/>
    <w:rsid w:val="00AC49B8"/>
    <w:rsid w:val="00AD0047"/>
    <w:rsid w:val="00AD02D5"/>
    <w:rsid w:val="00AD510A"/>
    <w:rsid w:val="00AE2A75"/>
    <w:rsid w:val="00AE2D85"/>
    <w:rsid w:val="00AE2EEA"/>
    <w:rsid w:val="00AE5DF1"/>
    <w:rsid w:val="00AE727A"/>
    <w:rsid w:val="00AF103C"/>
    <w:rsid w:val="00AF44BA"/>
    <w:rsid w:val="00B048A3"/>
    <w:rsid w:val="00B1028B"/>
    <w:rsid w:val="00B11009"/>
    <w:rsid w:val="00B16154"/>
    <w:rsid w:val="00B25D31"/>
    <w:rsid w:val="00B26EBD"/>
    <w:rsid w:val="00B2729D"/>
    <w:rsid w:val="00B331F1"/>
    <w:rsid w:val="00B422C0"/>
    <w:rsid w:val="00B45DFD"/>
    <w:rsid w:val="00B52B69"/>
    <w:rsid w:val="00B573F2"/>
    <w:rsid w:val="00B669F6"/>
    <w:rsid w:val="00B6744C"/>
    <w:rsid w:val="00B71967"/>
    <w:rsid w:val="00B72137"/>
    <w:rsid w:val="00B75F23"/>
    <w:rsid w:val="00B7634F"/>
    <w:rsid w:val="00B8254E"/>
    <w:rsid w:val="00B83BD1"/>
    <w:rsid w:val="00B83C48"/>
    <w:rsid w:val="00B8411C"/>
    <w:rsid w:val="00B9385B"/>
    <w:rsid w:val="00BA2662"/>
    <w:rsid w:val="00BB1436"/>
    <w:rsid w:val="00BB3C3D"/>
    <w:rsid w:val="00BC29A7"/>
    <w:rsid w:val="00BD3466"/>
    <w:rsid w:val="00BF4BC6"/>
    <w:rsid w:val="00C00496"/>
    <w:rsid w:val="00C04A06"/>
    <w:rsid w:val="00C04D18"/>
    <w:rsid w:val="00C1773F"/>
    <w:rsid w:val="00C32FAE"/>
    <w:rsid w:val="00C34110"/>
    <w:rsid w:val="00C3574F"/>
    <w:rsid w:val="00C3614A"/>
    <w:rsid w:val="00C4235B"/>
    <w:rsid w:val="00C548E2"/>
    <w:rsid w:val="00C57041"/>
    <w:rsid w:val="00C611B7"/>
    <w:rsid w:val="00C6224D"/>
    <w:rsid w:val="00C86098"/>
    <w:rsid w:val="00C90AC4"/>
    <w:rsid w:val="00C96DCE"/>
    <w:rsid w:val="00CA34D0"/>
    <w:rsid w:val="00CA3BE1"/>
    <w:rsid w:val="00CA7F8B"/>
    <w:rsid w:val="00CB73B0"/>
    <w:rsid w:val="00CC03B9"/>
    <w:rsid w:val="00CC24EB"/>
    <w:rsid w:val="00CD3109"/>
    <w:rsid w:val="00CD4EF8"/>
    <w:rsid w:val="00CE0FC7"/>
    <w:rsid w:val="00CE35A1"/>
    <w:rsid w:val="00CF6703"/>
    <w:rsid w:val="00CF7FE6"/>
    <w:rsid w:val="00D0217F"/>
    <w:rsid w:val="00D0684B"/>
    <w:rsid w:val="00D11293"/>
    <w:rsid w:val="00D1202B"/>
    <w:rsid w:val="00D12569"/>
    <w:rsid w:val="00D1439C"/>
    <w:rsid w:val="00D1527E"/>
    <w:rsid w:val="00D217F9"/>
    <w:rsid w:val="00D24F5C"/>
    <w:rsid w:val="00D314EC"/>
    <w:rsid w:val="00D3182D"/>
    <w:rsid w:val="00D33EE8"/>
    <w:rsid w:val="00D40A63"/>
    <w:rsid w:val="00D4413C"/>
    <w:rsid w:val="00D52431"/>
    <w:rsid w:val="00D5280A"/>
    <w:rsid w:val="00D543C1"/>
    <w:rsid w:val="00D60C5F"/>
    <w:rsid w:val="00D632F2"/>
    <w:rsid w:val="00D7076C"/>
    <w:rsid w:val="00D72515"/>
    <w:rsid w:val="00D72FCB"/>
    <w:rsid w:val="00D8036E"/>
    <w:rsid w:val="00D82142"/>
    <w:rsid w:val="00D84421"/>
    <w:rsid w:val="00D93E90"/>
    <w:rsid w:val="00D94799"/>
    <w:rsid w:val="00D95628"/>
    <w:rsid w:val="00D9632D"/>
    <w:rsid w:val="00D971B6"/>
    <w:rsid w:val="00DB3740"/>
    <w:rsid w:val="00DD7526"/>
    <w:rsid w:val="00DE0273"/>
    <w:rsid w:val="00DE19E6"/>
    <w:rsid w:val="00DE45FC"/>
    <w:rsid w:val="00DE489D"/>
    <w:rsid w:val="00DF203F"/>
    <w:rsid w:val="00E06BFE"/>
    <w:rsid w:val="00E15DFB"/>
    <w:rsid w:val="00E16E50"/>
    <w:rsid w:val="00E37DC4"/>
    <w:rsid w:val="00E40E6C"/>
    <w:rsid w:val="00E4387D"/>
    <w:rsid w:val="00E463BD"/>
    <w:rsid w:val="00E52383"/>
    <w:rsid w:val="00E6031D"/>
    <w:rsid w:val="00E6377E"/>
    <w:rsid w:val="00E64CAA"/>
    <w:rsid w:val="00E64D10"/>
    <w:rsid w:val="00E64F20"/>
    <w:rsid w:val="00E65916"/>
    <w:rsid w:val="00E77FCF"/>
    <w:rsid w:val="00E80FB6"/>
    <w:rsid w:val="00E93A6E"/>
    <w:rsid w:val="00EB270C"/>
    <w:rsid w:val="00EB5E75"/>
    <w:rsid w:val="00EB6026"/>
    <w:rsid w:val="00EB7B3A"/>
    <w:rsid w:val="00EC2116"/>
    <w:rsid w:val="00EC3E9D"/>
    <w:rsid w:val="00EC3F6F"/>
    <w:rsid w:val="00EC629B"/>
    <w:rsid w:val="00ED3265"/>
    <w:rsid w:val="00ED379B"/>
    <w:rsid w:val="00ED54FD"/>
    <w:rsid w:val="00EE1014"/>
    <w:rsid w:val="00EE17DA"/>
    <w:rsid w:val="00EE20A8"/>
    <w:rsid w:val="00EF0C46"/>
    <w:rsid w:val="00EF2F01"/>
    <w:rsid w:val="00EF649F"/>
    <w:rsid w:val="00F01222"/>
    <w:rsid w:val="00F12416"/>
    <w:rsid w:val="00F17AC8"/>
    <w:rsid w:val="00F20E79"/>
    <w:rsid w:val="00F22F13"/>
    <w:rsid w:val="00F31664"/>
    <w:rsid w:val="00F354B0"/>
    <w:rsid w:val="00F41319"/>
    <w:rsid w:val="00F4410D"/>
    <w:rsid w:val="00F4558F"/>
    <w:rsid w:val="00F45D19"/>
    <w:rsid w:val="00F75154"/>
    <w:rsid w:val="00F775E6"/>
    <w:rsid w:val="00F80163"/>
    <w:rsid w:val="00F84E42"/>
    <w:rsid w:val="00F9031F"/>
    <w:rsid w:val="00F905B8"/>
    <w:rsid w:val="00F92F99"/>
    <w:rsid w:val="00FA1000"/>
    <w:rsid w:val="00FA3445"/>
    <w:rsid w:val="00FA53B6"/>
    <w:rsid w:val="00FA6519"/>
    <w:rsid w:val="00FA7BD6"/>
    <w:rsid w:val="00FB78FD"/>
    <w:rsid w:val="00FC0ECF"/>
    <w:rsid w:val="00FC5FAA"/>
    <w:rsid w:val="00FD7B50"/>
    <w:rsid w:val="00FE07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A54FE"/>
  <w15:docId w15:val="{0DCD9AD8-67E3-8D47-AB69-1A57954A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001"/>
  </w:style>
  <w:style w:type="paragraph" w:styleId="Heading1">
    <w:name w:val="heading 1"/>
    <w:basedOn w:val="Normal"/>
    <w:link w:val="Heading1Char"/>
    <w:uiPriority w:val="9"/>
    <w:qFormat/>
    <w:rsid w:val="0023000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23000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230001"/>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230001"/>
  </w:style>
  <w:style w:type="character" w:customStyle="1" w:styleId="woj">
    <w:name w:val="woj"/>
    <w:basedOn w:val="DefaultParagraphFont"/>
    <w:rsid w:val="00230001"/>
  </w:style>
  <w:style w:type="character" w:styleId="Strong">
    <w:name w:val="Strong"/>
    <w:basedOn w:val="DefaultParagraphFont"/>
    <w:uiPriority w:val="22"/>
    <w:qFormat/>
    <w:rsid w:val="00230001"/>
    <w:rPr>
      <w:b/>
      <w:bCs/>
    </w:rPr>
  </w:style>
  <w:style w:type="paragraph" w:customStyle="1" w:styleId="sc-a1mtb-0">
    <w:name w:val="sc-a1mtb-0"/>
    <w:basedOn w:val="Normal"/>
    <w:rsid w:val="0023000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30001"/>
    <w:pPr>
      <w:ind w:left="720"/>
      <w:contextualSpacing/>
    </w:pPr>
  </w:style>
  <w:style w:type="character" w:customStyle="1" w:styleId="mntl-inline-citation">
    <w:name w:val="mntl-inline-citation"/>
    <w:basedOn w:val="DefaultParagraphFont"/>
    <w:rsid w:val="00230001"/>
  </w:style>
  <w:style w:type="paragraph" w:styleId="NoSpacing">
    <w:name w:val="No Spacing"/>
    <w:uiPriority w:val="1"/>
    <w:qFormat/>
    <w:rsid w:val="00230001"/>
  </w:style>
  <w:style w:type="paragraph" w:styleId="FootnoteText">
    <w:name w:val="footnote text"/>
    <w:basedOn w:val="Normal"/>
    <w:link w:val="FootnoteTextChar"/>
    <w:uiPriority w:val="99"/>
    <w:semiHidden/>
    <w:unhideWhenUsed/>
    <w:rsid w:val="00230001"/>
    <w:rPr>
      <w:sz w:val="20"/>
      <w:szCs w:val="20"/>
    </w:rPr>
  </w:style>
  <w:style w:type="character" w:customStyle="1" w:styleId="FootnoteTextChar">
    <w:name w:val="Footnote Text Char"/>
    <w:basedOn w:val="DefaultParagraphFont"/>
    <w:link w:val="FootnoteText"/>
    <w:uiPriority w:val="99"/>
    <w:semiHidden/>
    <w:rsid w:val="00230001"/>
    <w:rPr>
      <w:sz w:val="20"/>
      <w:szCs w:val="20"/>
    </w:rPr>
  </w:style>
  <w:style w:type="character" w:styleId="FootnoteReference">
    <w:name w:val="footnote reference"/>
    <w:basedOn w:val="DefaultParagraphFont"/>
    <w:uiPriority w:val="99"/>
    <w:semiHidden/>
    <w:unhideWhenUsed/>
    <w:rsid w:val="00230001"/>
    <w:rPr>
      <w:vertAlign w:val="superscript"/>
    </w:rPr>
  </w:style>
  <w:style w:type="character" w:customStyle="1" w:styleId="small-caps">
    <w:name w:val="small-caps"/>
    <w:basedOn w:val="DefaultParagraphFont"/>
    <w:rsid w:val="0086378C"/>
  </w:style>
  <w:style w:type="character" w:styleId="Hyperlink">
    <w:name w:val="Hyperlink"/>
    <w:basedOn w:val="DefaultParagraphFont"/>
    <w:uiPriority w:val="99"/>
    <w:unhideWhenUsed/>
    <w:rsid w:val="00526F5E"/>
    <w:rPr>
      <w:color w:val="0000FF"/>
      <w:u w:val="single"/>
    </w:rPr>
  </w:style>
  <w:style w:type="paragraph" w:customStyle="1" w:styleId="egwcontentwrapper">
    <w:name w:val="egw_content_wrapper"/>
    <w:basedOn w:val="Normal"/>
    <w:rsid w:val="00FB5C9A"/>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TMLCite">
    <w:name w:val="HTML Cite"/>
    <w:basedOn w:val="DefaultParagraphFont"/>
    <w:uiPriority w:val="99"/>
    <w:semiHidden/>
    <w:unhideWhenUsed/>
    <w:rsid w:val="003A4386"/>
    <w:rPr>
      <w:i/>
      <w:iCs/>
    </w:rPr>
  </w:style>
  <w:style w:type="paragraph" w:customStyle="1" w:styleId="pw-post-body-paragraph">
    <w:name w:val="pw-post-body-paragraph"/>
    <w:basedOn w:val="Normal"/>
    <w:rsid w:val="00E16E50"/>
    <w:pPr>
      <w:spacing w:before="100" w:beforeAutospacing="1" w:after="100" w:afterAutospacing="1"/>
    </w:pPr>
    <w:rPr>
      <w:rFonts w:ascii="Times New Roman" w:eastAsia="Times New Roman" w:hAnsi="Times New Roman" w:cs="Times New Roman"/>
    </w:rPr>
  </w:style>
  <w:style w:type="paragraph" w:customStyle="1" w:styleId="le">
    <w:name w:val="le"/>
    <w:basedOn w:val="Normal"/>
    <w:rsid w:val="00E16E50"/>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E16E50"/>
    <w:rPr>
      <w:color w:val="954F72" w:themeColor="followedHyperlink"/>
      <w:u w:val="single"/>
    </w:rPr>
  </w:style>
  <w:style w:type="character" w:customStyle="1" w:styleId="Mencinsinresolver1">
    <w:name w:val="Mención sin resolver1"/>
    <w:basedOn w:val="DefaultParagraphFont"/>
    <w:uiPriority w:val="99"/>
    <w:semiHidden/>
    <w:unhideWhenUsed/>
    <w:rsid w:val="00383D11"/>
    <w:rPr>
      <w:color w:val="605E5C"/>
      <w:shd w:val="clear" w:color="auto" w:fill="E1DFDD"/>
    </w:rPr>
  </w:style>
  <w:style w:type="character" w:styleId="Emphasis">
    <w:name w:val="Emphasis"/>
    <w:basedOn w:val="DefaultParagraphFont"/>
    <w:uiPriority w:val="20"/>
    <w:qFormat/>
    <w:rsid w:val="00383D11"/>
    <w:rPr>
      <w:i/>
      <w:iCs/>
    </w:rPr>
  </w:style>
  <w:style w:type="paragraph" w:styleId="Footer">
    <w:name w:val="footer"/>
    <w:basedOn w:val="Normal"/>
    <w:link w:val="FooterChar"/>
    <w:uiPriority w:val="99"/>
    <w:unhideWhenUsed/>
    <w:rsid w:val="00334E63"/>
    <w:pPr>
      <w:pBdr>
        <w:top w:val="nil"/>
        <w:left w:val="nil"/>
        <w:bottom w:val="nil"/>
        <w:right w:val="nil"/>
        <w:between w:val="nil"/>
        <w:bar w:val="nil"/>
      </w:pBdr>
      <w:tabs>
        <w:tab w:val="center" w:pos="4680"/>
        <w:tab w:val="right" w:pos="9360"/>
      </w:tabs>
    </w:pPr>
    <w:rPr>
      <w:rFonts w:ascii="Times New Roman" w:eastAsia="Arial Unicode MS" w:hAnsi="Times New Roman" w:cs="Times New Roman"/>
      <w:bdr w:val="nil"/>
      <w:lang w:val="en-US" w:eastAsia="en-US"/>
    </w:rPr>
  </w:style>
  <w:style w:type="character" w:customStyle="1" w:styleId="FooterChar">
    <w:name w:val="Footer Char"/>
    <w:basedOn w:val="DefaultParagraphFont"/>
    <w:link w:val="Footer"/>
    <w:uiPriority w:val="99"/>
    <w:rsid w:val="00334E63"/>
    <w:rPr>
      <w:rFonts w:ascii="Times New Roman" w:eastAsia="Arial Unicode MS" w:hAnsi="Times New Roman" w:cs="Times New Roman"/>
      <w:bdr w:val="nil"/>
      <w:lang w:val="en-US" w:eastAsia="en-US"/>
    </w:rPr>
  </w:style>
  <w:style w:type="paragraph" w:styleId="BodyText">
    <w:name w:val="Body Text"/>
    <w:basedOn w:val="Normal"/>
    <w:link w:val="BodyTextChar"/>
    <w:uiPriority w:val="1"/>
    <w:qFormat/>
    <w:rsid w:val="00334E63"/>
    <w:pPr>
      <w:autoSpaceDE w:val="0"/>
      <w:autoSpaceDN w:val="0"/>
      <w:adjustRightInd w:val="0"/>
      <w:spacing w:after="120" w:line="288" w:lineRule="auto"/>
      <w:ind w:right="900"/>
      <w:textAlignment w:val="center"/>
    </w:pPr>
    <w:rPr>
      <w:rFonts w:ascii="Advent Sans Logo" w:eastAsiaTheme="minorHAnsi" w:hAnsi="Advent Sans Logo" w:cs="Advent Sans Logo"/>
      <w:color w:val="404041"/>
      <w:sz w:val="18"/>
      <w:szCs w:val="18"/>
      <w:lang w:val="en-US" w:eastAsia="en-US"/>
    </w:rPr>
  </w:style>
  <w:style w:type="character" w:customStyle="1" w:styleId="BodyTextChar">
    <w:name w:val="Body Text Char"/>
    <w:basedOn w:val="DefaultParagraphFont"/>
    <w:link w:val="BodyText"/>
    <w:uiPriority w:val="1"/>
    <w:rsid w:val="00334E63"/>
    <w:rPr>
      <w:rFonts w:ascii="Advent Sans Logo" w:eastAsiaTheme="minorHAnsi" w:hAnsi="Advent Sans Logo" w:cs="Advent Sans Logo"/>
      <w:color w:val="404041"/>
      <w:sz w:val="18"/>
      <w:szCs w:val="18"/>
      <w:lang w:val="en-US" w:eastAsia="en-US"/>
    </w:rPr>
  </w:style>
  <w:style w:type="paragraph" w:customStyle="1" w:styleId="Logo-Mark">
    <w:name w:val="Logo - Mark"/>
    <w:rsid w:val="00334E63"/>
    <w:rPr>
      <w:rFonts w:ascii="Advent Sans Logo" w:eastAsiaTheme="minorEastAsia" w:hAnsi="Advent Sans Logo" w:cs="Advent Sans Logo"/>
      <w:color w:val="2E557F"/>
      <w:sz w:val="110"/>
      <w:szCs w:val="110"/>
      <w:lang w:val="en-US" w:eastAsia="en-US"/>
    </w:rPr>
  </w:style>
  <w:style w:type="paragraph" w:styleId="TOCHeading">
    <w:name w:val="TOC Heading"/>
    <w:basedOn w:val="Heading1"/>
    <w:next w:val="Normal"/>
    <w:uiPriority w:val="39"/>
    <w:unhideWhenUsed/>
    <w:qFormat/>
    <w:rsid w:val="00E77FCF"/>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lang w:val="en-US" w:eastAsia="en-US"/>
    </w:rPr>
  </w:style>
  <w:style w:type="paragraph" w:styleId="TOC1">
    <w:name w:val="toc 1"/>
    <w:basedOn w:val="Normal"/>
    <w:next w:val="Normal"/>
    <w:autoRedefine/>
    <w:uiPriority w:val="39"/>
    <w:unhideWhenUsed/>
    <w:rsid w:val="00E77FCF"/>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semiHidden/>
    <w:unhideWhenUsed/>
    <w:rsid w:val="00E77FCF"/>
    <w:pPr>
      <w:ind w:left="240"/>
    </w:pPr>
    <w:rPr>
      <w:rFonts w:asciiTheme="minorHAnsi" w:hAnsiTheme="minorHAnsi" w:cstheme="minorHAnsi"/>
      <w:smallCaps/>
      <w:sz w:val="20"/>
      <w:szCs w:val="20"/>
    </w:rPr>
  </w:style>
  <w:style w:type="paragraph" w:styleId="TOC3">
    <w:name w:val="toc 3"/>
    <w:basedOn w:val="Normal"/>
    <w:next w:val="Normal"/>
    <w:autoRedefine/>
    <w:uiPriority w:val="39"/>
    <w:semiHidden/>
    <w:unhideWhenUsed/>
    <w:rsid w:val="00E77FCF"/>
    <w:pPr>
      <w:ind w:left="480"/>
    </w:pPr>
    <w:rPr>
      <w:rFonts w:asciiTheme="minorHAnsi" w:hAnsiTheme="minorHAnsi" w:cstheme="minorHAnsi"/>
      <w:i/>
      <w:iCs/>
      <w:sz w:val="20"/>
      <w:szCs w:val="20"/>
    </w:rPr>
  </w:style>
  <w:style w:type="paragraph" w:styleId="TOC4">
    <w:name w:val="toc 4"/>
    <w:basedOn w:val="Normal"/>
    <w:next w:val="Normal"/>
    <w:autoRedefine/>
    <w:uiPriority w:val="39"/>
    <w:semiHidden/>
    <w:unhideWhenUsed/>
    <w:rsid w:val="00E77FCF"/>
    <w:pPr>
      <w:ind w:left="720"/>
    </w:pPr>
    <w:rPr>
      <w:rFonts w:asciiTheme="minorHAnsi" w:hAnsiTheme="minorHAnsi" w:cstheme="minorHAnsi"/>
      <w:sz w:val="18"/>
      <w:szCs w:val="18"/>
    </w:rPr>
  </w:style>
  <w:style w:type="paragraph" w:styleId="TOC5">
    <w:name w:val="toc 5"/>
    <w:basedOn w:val="Normal"/>
    <w:next w:val="Normal"/>
    <w:autoRedefine/>
    <w:uiPriority w:val="39"/>
    <w:semiHidden/>
    <w:unhideWhenUsed/>
    <w:rsid w:val="00E77FCF"/>
    <w:pPr>
      <w:ind w:left="960"/>
    </w:pPr>
    <w:rPr>
      <w:rFonts w:asciiTheme="minorHAnsi" w:hAnsiTheme="minorHAnsi" w:cstheme="minorHAnsi"/>
      <w:sz w:val="18"/>
      <w:szCs w:val="18"/>
    </w:rPr>
  </w:style>
  <w:style w:type="paragraph" w:styleId="TOC6">
    <w:name w:val="toc 6"/>
    <w:basedOn w:val="Normal"/>
    <w:next w:val="Normal"/>
    <w:autoRedefine/>
    <w:uiPriority w:val="39"/>
    <w:semiHidden/>
    <w:unhideWhenUsed/>
    <w:rsid w:val="00E77FCF"/>
    <w:pPr>
      <w:ind w:left="1200"/>
    </w:pPr>
    <w:rPr>
      <w:rFonts w:asciiTheme="minorHAnsi" w:hAnsiTheme="minorHAnsi" w:cstheme="minorHAnsi"/>
      <w:sz w:val="18"/>
      <w:szCs w:val="18"/>
    </w:rPr>
  </w:style>
  <w:style w:type="paragraph" w:styleId="TOC7">
    <w:name w:val="toc 7"/>
    <w:basedOn w:val="Normal"/>
    <w:next w:val="Normal"/>
    <w:autoRedefine/>
    <w:uiPriority w:val="39"/>
    <w:semiHidden/>
    <w:unhideWhenUsed/>
    <w:rsid w:val="00E77FCF"/>
    <w:pPr>
      <w:ind w:left="1440"/>
    </w:pPr>
    <w:rPr>
      <w:rFonts w:asciiTheme="minorHAnsi" w:hAnsiTheme="minorHAnsi" w:cstheme="minorHAnsi"/>
      <w:sz w:val="18"/>
      <w:szCs w:val="18"/>
    </w:rPr>
  </w:style>
  <w:style w:type="paragraph" w:styleId="TOC8">
    <w:name w:val="toc 8"/>
    <w:basedOn w:val="Normal"/>
    <w:next w:val="Normal"/>
    <w:autoRedefine/>
    <w:uiPriority w:val="39"/>
    <w:semiHidden/>
    <w:unhideWhenUsed/>
    <w:rsid w:val="00E77FCF"/>
    <w:pPr>
      <w:ind w:left="1680"/>
    </w:pPr>
    <w:rPr>
      <w:rFonts w:asciiTheme="minorHAnsi" w:hAnsiTheme="minorHAnsi" w:cstheme="minorHAnsi"/>
      <w:sz w:val="18"/>
      <w:szCs w:val="18"/>
    </w:rPr>
  </w:style>
  <w:style w:type="paragraph" w:styleId="TOC9">
    <w:name w:val="toc 9"/>
    <w:basedOn w:val="Normal"/>
    <w:next w:val="Normal"/>
    <w:autoRedefine/>
    <w:uiPriority w:val="39"/>
    <w:semiHidden/>
    <w:unhideWhenUsed/>
    <w:rsid w:val="00E77FCF"/>
    <w:pPr>
      <w:ind w:left="1920"/>
    </w:pPr>
    <w:rPr>
      <w:rFonts w:asciiTheme="minorHAnsi" w:hAnsiTheme="minorHAnsi" w:cstheme="minorHAnsi"/>
      <w:sz w:val="18"/>
      <w:szCs w:val="18"/>
    </w:rPr>
  </w:style>
  <w:style w:type="character" w:customStyle="1" w:styleId="apple-converted-space">
    <w:name w:val="apple-converted-space"/>
    <w:basedOn w:val="DefaultParagraphFont"/>
    <w:rsid w:val="00391C8D"/>
  </w:style>
  <w:style w:type="character" w:styleId="PageNumber">
    <w:name w:val="page number"/>
    <w:basedOn w:val="DefaultParagraphFont"/>
    <w:uiPriority w:val="99"/>
    <w:semiHidden/>
    <w:unhideWhenUsed/>
    <w:rsid w:val="00AE2EEA"/>
  </w:style>
  <w:style w:type="paragraph" w:styleId="Header">
    <w:name w:val="header"/>
    <w:basedOn w:val="Normal"/>
    <w:link w:val="HeaderChar"/>
    <w:uiPriority w:val="99"/>
    <w:unhideWhenUsed/>
    <w:rsid w:val="00AE2EEA"/>
    <w:pPr>
      <w:tabs>
        <w:tab w:val="center" w:pos="4680"/>
        <w:tab w:val="right" w:pos="9360"/>
      </w:tabs>
    </w:pPr>
  </w:style>
  <w:style w:type="character" w:customStyle="1" w:styleId="HeaderChar">
    <w:name w:val="Header Char"/>
    <w:basedOn w:val="DefaultParagraphFont"/>
    <w:link w:val="Header"/>
    <w:uiPriority w:val="99"/>
    <w:rsid w:val="00AE2EEA"/>
  </w:style>
  <w:style w:type="paragraph" w:styleId="EndnoteText">
    <w:name w:val="endnote text"/>
    <w:basedOn w:val="Normal"/>
    <w:link w:val="EndnoteTextChar"/>
    <w:uiPriority w:val="99"/>
    <w:semiHidden/>
    <w:unhideWhenUsed/>
    <w:rsid w:val="00D1527E"/>
    <w:rPr>
      <w:sz w:val="20"/>
      <w:szCs w:val="20"/>
    </w:rPr>
  </w:style>
  <w:style w:type="character" w:customStyle="1" w:styleId="EndnoteTextChar">
    <w:name w:val="Endnote Text Char"/>
    <w:basedOn w:val="DefaultParagraphFont"/>
    <w:link w:val="EndnoteText"/>
    <w:uiPriority w:val="99"/>
    <w:semiHidden/>
    <w:rsid w:val="00D1527E"/>
    <w:rPr>
      <w:sz w:val="20"/>
      <w:szCs w:val="20"/>
    </w:rPr>
  </w:style>
  <w:style w:type="character" w:styleId="EndnoteReference">
    <w:name w:val="endnote reference"/>
    <w:basedOn w:val="DefaultParagraphFont"/>
    <w:uiPriority w:val="99"/>
    <w:semiHidden/>
    <w:unhideWhenUsed/>
    <w:rsid w:val="00D152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94275">
      <w:bodyDiv w:val="1"/>
      <w:marLeft w:val="0"/>
      <w:marRight w:val="0"/>
      <w:marTop w:val="0"/>
      <w:marBottom w:val="0"/>
      <w:divBdr>
        <w:top w:val="none" w:sz="0" w:space="0" w:color="auto"/>
        <w:left w:val="none" w:sz="0" w:space="0" w:color="auto"/>
        <w:bottom w:val="none" w:sz="0" w:space="0" w:color="auto"/>
        <w:right w:val="none" w:sz="0" w:space="0" w:color="auto"/>
      </w:divBdr>
    </w:div>
    <w:div w:id="986544636">
      <w:bodyDiv w:val="1"/>
      <w:marLeft w:val="0"/>
      <w:marRight w:val="0"/>
      <w:marTop w:val="0"/>
      <w:marBottom w:val="0"/>
      <w:divBdr>
        <w:top w:val="none" w:sz="0" w:space="0" w:color="auto"/>
        <w:left w:val="none" w:sz="0" w:space="0" w:color="auto"/>
        <w:bottom w:val="none" w:sz="0" w:space="0" w:color="auto"/>
        <w:right w:val="none" w:sz="0" w:space="0" w:color="auto"/>
      </w:divBdr>
    </w:div>
    <w:div w:id="1116100977">
      <w:bodyDiv w:val="1"/>
      <w:marLeft w:val="0"/>
      <w:marRight w:val="0"/>
      <w:marTop w:val="0"/>
      <w:marBottom w:val="0"/>
      <w:divBdr>
        <w:top w:val="none" w:sz="0" w:space="0" w:color="auto"/>
        <w:left w:val="none" w:sz="0" w:space="0" w:color="auto"/>
        <w:bottom w:val="none" w:sz="0" w:space="0" w:color="auto"/>
        <w:right w:val="none" w:sz="0" w:space="0" w:color="auto"/>
      </w:divBdr>
      <w:divsChild>
        <w:div w:id="191123130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274482408">
      <w:bodyDiv w:val="1"/>
      <w:marLeft w:val="0"/>
      <w:marRight w:val="0"/>
      <w:marTop w:val="0"/>
      <w:marBottom w:val="0"/>
      <w:divBdr>
        <w:top w:val="none" w:sz="0" w:space="0" w:color="auto"/>
        <w:left w:val="none" w:sz="0" w:space="0" w:color="auto"/>
        <w:bottom w:val="none" w:sz="0" w:space="0" w:color="auto"/>
        <w:right w:val="none" w:sz="0" w:space="0" w:color="auto"/>
      </w:divBdr>
    </w:div>
    <w:div w:id="1348943876">
      <w:bodyDiv w:val="1"/>
      <w:marLeft w:val="0"/>
      <w:marRight w:val="0"/>
      <w:marTop w:val="0"/>
      <w:marBottom w:val="0"/>
      <w:divBdr>
        <w:top w:val="none" w:sz="0" w:space="0" w:color="auto"/>
        <w:left w:val="none" w:sz="0" w:space="0" w:color="auto"/>
        <w:bottom w:val="none" w:sz="0" w:space="0" w:color="auto"/>
        <w:right w:val="none" w:sz="0" w:space="0" w:color="auto"/>
      </w:divBdr>
    </w:div>
    <w:div w:id="1422141622">
      <w:bodyDiv w:val="1"/>
      <w:marLeft w:val="0"/>
      <w:marRight w:val="0"/>
      <w:marTop w:val="0"/>
      <w:marBottom w:val="0"/>
      <w:divBdr>
        <w:top w:val="none" w:sz="0" w:space="0" w:color="auto"/>
        <w:left w:val="none" w:sz="0" w:space="0" w:color="auto"/>
        <w:bottom w:val="none" w:sz="0" w:space="0" w:color="auto"/>
        <w:right w:val="none" w:sz="0" w:space="0" w:color="auto"/>
      </w:divBdr>
    </w:div>
    <w:div w:id="1759134905">
      <w:bodyDiv w:val="1"/>
      <w:marLeft w:val="0"/>
      <w:marRight w:val="0"/>
      <w:marTop w:val="0"/>
      <w:marBottom w:val="0"/>
      <w:divBdr>
        <w:top w:val="none" w:sz="0" w:space="0" w:color="auto"/>
        <w:left w:val="none" w:sz="0" w:space="0" w:color="auto"/>
        <w:bottom w:val="none" w:sz="0" w:space="0" w:color="auto"/>
        <w:right w:val="none" w:sz="0" w:space="0" w:color="auto"/>
      </w:divBdr>
      <w:divsChild>
        <w:div w:id="977732901">
          <w:marLeft w:val="0"/>
          <w:marRight w:val="0"/>
          <w:marTop w:val="150"/>
          <w:marBottom w:val="150"/>
          <w:divBdr>
            <w:top w:val="none" w:sz="0" w:space="0" w:color="auto"/>
            <w:left w:val="none" w:sz="0" w:space="0" w:color="auto"/>
            <w:bottom w:val="none" w:sz="0" w:space="0" w:color="auto"/>
            <w:right w:val="none" w:sz="0" w:space="0" w:color="auto"/>
          </w:divBdr>
        </w:div>
      </w:divsChild>
    </w:div>
    <w:div w:id="1810513097">
      <w:bodyDiv w:val="1"/>
      <w:marLeft w:val="0"/>
      <w:marRight w:val="0"/>
      <w:marTop w:val="0"/>
      <w:marBottom w:val="0"/>
      <w:divBdr>
        <w:top w:val="none" w:sz="0" w:space="0" w:color="auto"/>
        <w:left w:val="none" w:sz="0" w:space="0" w:color="auto"/>
        <w:bottom w:val="none" w:sz="0" w:space="0" w:color="auto"/>
        <w:right w:val="none" w:sz="0" w:space="0" w:color="auto"/>
      </w:divBdr>
    </w:div>
    <w:div w:id="2115976648">
      <w:bodyDiv w:val="1"/>
      <w:marLeft w:val="0"/>
      <w:marRight w:val="0"/>
      <w:marTop w:val="0"/>
      <w:marBottom w:val="0"/>
      <w:divBdr>
        <w:top w:val="none" w:sz="0" w:space="0" w:color="auto"/>
        <w:left w:val="none" w:sz="0" w:space="0" w:color="auto"/>
        <w:bottom w:val="none" w:sz="0" w:space="0" w:color="auto"/>
        <w:right w:val="none" w:sz="0" w:space="0" w:color="auto"/>
      </w:divBdr>
    </w:div>
    <w:div w:id="2126805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s://sacred-texts.com/bib/cmt/barnes/mat022.htm"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ct.counseling.org/2019/05/remembering-martin-buber-and-the-i-thou-in-counseling/"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www.possibilityministries.org/ministries/mental-health-wellness/" TargetMode="External"/><Relationship Id="rId25" Type="http://schemas.openxmlformats.org/officeDocument/2006/relationships/hyperlink" Target="https://www.theschooloflife.com/article/the-true-and-the-false-self//?/" TargetMode="External"/><Relationship Id="rId2" Type="http://schemas.openxmlformats.org/officeDocument/2006/relationships/customXml" Target="../customXml/item2.xml"/><Relationship Id="rId16" Type="http://schemas.openxmlformats.org/officeDocument/2006/relationships/hyperlink" Target="https://www.youtube.com/watch?v=IO_9Xqguei8" TargetMode="External"/><Relationship Id="rId20" Type="http://schemas.openxmlformats.org/officeDocument/2006/relationships/hyperlink" Target="https://www.encyclopedia.com/psychology/dictionaries-thesauruses-pictures-and-press-releases/false-sel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www.sas.upenn.edu/~cavitch/pdf-library/Winnicott_EgoDistortion.pdf" TargetMode="External"/><Relationship Id="rId5" Type="http://schemas.openxmlformats.org/officeDocument/2006/relationships/settings" Target="settings.xml"/><Relationship Id="rId15" Type="http://schemas.openxmlformats.org/officeDocument/2006/relationships/hyperlink" Target="https://www.youtube.com/watch?v=IO_9Xqguei8" TargetMode="External"/><Relationship Id="rId23" Type="http://schemas.openxmlformats.org/officeDocument/2006/relationships/hyperlink" Target="https://depthcounseling.org/blog/winnicott-true-false-self" TargetMode="External"/><Relationship Id="rId28" Type="http://schemas.openxmlformats.org/officeDocument/2006/relationships/fontTable" Target="fontTable.xml"/><Relationship Id="rId10" Type="http://schemas.openxmlformats.org/officeDocument/2006/relationships/hyperlink" Target="https://women.adventist.org/" TargetMode="External"/><Relationship Id="rId19" Type="http://schemas.openxmlformats.org/officeDocument/2006/relationships/hyperlink" Target="https://hbr.org/2016/11/3-ways-to-better-understand-your-emotion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omen.adventist.org/women-s-ministries-emphasis-day" TargetMode="External"/><Relationship Id="rId22" Type="http://schemas.openxmlformats.org/officeDocument/2006/relationships/hyperlink" Target="https://resilienteducator.com/classroom-resources/daniel-golemans-emotional-intelligence-theory-explained/"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ct.counseling.org/2019/05/remembering-martin-buber-and-the-i-thou-in-counse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5e9oNsSGsbGNKowHCTmx1UBg9A==">AMUW2mWHuF7Xyl7CGku+4Ph5nPoXnQs03YKaL0uAoiTKI7a66uHpSIs8I1F570oGJvy9yl3Bl68yGSr69P6S+IFCmYqrzjiUrYIfqs8Sx0XJEPIJisk+Hoo=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8595F7-77E1-4E93-9725-28E394942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30</Pages>
  <Words>9480</Words>
  <Characters>54037</Characters>
  <Application>Microsoft Office Word</Application>
  <DocSecurity>0</DocSecurity>
  <Lines>450</Lines>
  <Paragraphs>126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63391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Margery Herinirina</dc:creator>
  <cp:keywords/>
  <dc:description/>
  <cp:lastModifiedBy>Turner, Rebecca</cp:lastModifiedBy>
  <cp:revision>11</cp:revision>
  <cp:lastPrinted>2023-03-29T03:05:00Z</cp:lastPrinted>
  <dcterms:created xsi:type="dcterms:W3CDTF">2023-03-31T01:16:00Z</dcterms:created>
  <dcterms:modified xsi:type="dcterms:W3CDTF">2023-04-04T19:01:00Z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a8fc18d1e39925d21dd33cab47600a8aa6c5e2fabf88122ee7c3d670a2c1702d</vt:lpwstr>
  </property>
</Properties>
</file>